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70E" w:rsidRPr="00483BE1" w:rsidRDefault="00E9168E" w:rsidP="006C470E">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 xml:space="preserve"> </w:t>
      </w:r>
      <w:r w:rsidR="00A60869">
        <w:rPr>
          <w:rFonts w:ascii="Times New Roman" w:hAnsi="Times New Roman" w:cs="Times New Roman"/>
          <w:b/>
          <w:sz w:val="24"/>
          <w:szCs w:val="24"/>
        </w:rPr>
        <w:t xml:space="preserve"> </w:t>
      </w:r>
      <w:r w:rsidR="00A01A25">
        <w:rPr>
          <w:rFonts w:ascii="Times New Roman" w:hAnsi="Times New Roman" w:cs="Times New Roman"/>
          <w:b/>
          <w:sz w:val="24"/>
          <w:szCs w:val="24"/>
        </w:rPr>
        <w:t xml:space="preserve">                                                      </w:t>
      </w:r>
      <w:r w:rsidR="006C470E" w:rsidRPr="00483BE1">
        <w:rPr>
          <w:rFonts w:ascii="Times New Roman" w:hAnsi="Times New Roman" w:cs="Times New Roman"/>
          <w:b/>
          <w:sz w:val="24"/>
          <w:szCs w:val="24"/>
        </w:rPr>
        <w:t xml:space="preserve">А К Т  </w:t>
      </w:r>
    </w:p>
    <w:p w:rsidR="00D17004" w:rsidRPr="00B05F5C" w:rsidRDefault="008866AC" w:rsidP="00D17004">
      <w:pPr>
        <w:jc w:val="both"/>
        <w:rPr>
          <w:rFonts w:ascii="Times New Roman" w:hAnsi="Times New Roman" w:cs="Times New Roman"/>
          <w:b/>
          <w:sz w:val="24"/>
          <w:szCs w:val="24"/>
        </w:rPr>
      </w:pPr>
      <w:r w:rsidRPr="00483BE1">
        <w:rPr>
          <w:rFonts w:ascii="Times New Roman" w:hAnsi="Times New Roman" w:cs="Times New Roman"/>
          <w:b/>
          <w:sz w:val="24"/>
          <w:szCs w:val="24"/>
        </w:rPr>
        <w:t xml:space="preserve">плановой проверки по соблюдению законодательства в сфере  закупок товаров, работ, услуг для нужд </w:t>
      </w:r>
      <w:r w:rsidR="00D17004" w:rsidRPr="00B05F5C">
        <w:rPr>
          <w:rFonts w:ascii="Times New Roman" w:hAnsi="Times New Roman" w:cs="Times New Roman"/>
          <w:b/>
          <w:sz w:val="24"/>
          <w:szCs w:val="24"/>
        </w:rPr>
        <w:t>муниципально</w:t>
      </w:r>
      <w:r w:rsidR="00D17004">
        <w:rPr>
          <w:rFonts w:ascii="Times New Roman" w:hAnsi="Times New Roman" w:cs="Times New Roman"/>
          <w:b/>
          <w:sz w:val="24"/>
          <w:szCs w:val="24"/>
        </w:rPr>
        <w:t>го</w:t>
      </w:r>
      <w:r w:rsidR="00D17004" w:rsidRPr="00B05F5C">
        <w:rPr>
          <w:rFonts w:ascii="Times New Roman" w:hAnsi="Times New Roman" w:cs="Times New Roman"/>
          <w:b/>
          <w:sz w:val="24"/>
          <w:szCs w:val="24"/>
        </w:rPr>
        <w:t xml:space="preserve"> бюджетно</w:t>
      </w:r>
      <w:r w:rsidR="00D17004">
        <w:rPr>
          <w:rFonts w:ascii="Times New Roman" w:hAnsi="Times New Roman" w:cs="Times New Roman"/>
          <w:b/>
          <w:sz w:val="24"/>
          <w:szCs w:val="24"/>
        </w:rPr>
        <w:t>го</w:t>
      </w:r>
      <w:r w:rsidR="00D17004" w:rsidRPr="00B05F5C">
        <w:rPr>
          <w:rFonts w:ascii="Times New Roman" w:hAnsi="Times New Roman" w:cs="Times New Roman"/>
          <w:b/>
          <w:sz w:val="24"/>
          <w:szCs w:val="24"/>
        </w:rPr>
        <w:t xml:space="preserve"> </w:t>
      </w:r>
      <w:r w:rsidR="00D17004">
        <w:rPr>
          <w:rFonts w:ascii="Times New Roman" w:hAnsi="Times New Roman" w:cs="Times New Roman"/>
          <w:b/>
          <w:sz w:val="24"/>
          <w:szCs w:val="24"/>
        </w:rPr>
        <w:t>учреждения культуры «Советский районный дом культуры»</w:t>
      </w:r>
    </w:p>
    <w:p w:rsidR="006C470E" w:rsidRPr="00483BE1" w:rsidRDefault="006C470E" w:rsidP="006C470E">
      <w:pPr>
        <w:spacing w:after="0" w:line="240" w:lineRule="auto"/>
        <w:rPr>
          <w:rFonts w:ascii="Times New Roman" w:hAnsi="Times New Roman" w:cs="Times New Roman"/>
          <w:sz w:val="24"/>
          <w:szCs w:val="24"/>
        </w:rPr>
      </w:pPr>
      <w:r w:rsidRPr="00483BE1">
        <w:rPr>
          <w:rFonts w:ascii="Times New Roman" w:hAnsi="Times New Roman" w:cs="Times New Roman"/>
          <w:sz w:val="24"/>
          <w:szCs w:val="24"/>
        </w:rPr>
        <w:t>ст. Советская</w:t>
      </w:r>
      <w:r>
        <w:rPr>
          <w:rFonts w:ascii="Times New Roman" w:hAnsi="Times New Roman" w:cs="Times New Roman"/>
          <w:sz w:val="24"/>
          <w:szCs w:val="24"/>
        </w:rPr>
        <w:t xml:space="preserve">                                                                                           </w:t>
      </w:r>
      <w:r w:rsidR="00D17004">
        <w:rPr>
          <w:rFonts w:ascii="Times New Roman" w:hAnsi="Times New Roman" w:cs="Times New Roman"/>
          <w:sz w:val="24"/>
          <w:szCs w:val="24"/>
        </w:rPr>
        <w:t>0</w:t>
      </w:r>
      <w:r w:rsidR="000A0BE8">
        <w:rPr>
          <w:rFonts w:ascii="Times New Roman" w:hAnsi="Times New Roman" w:cs="Times New Roman"/>
          <w:sz w:val="24"/>
          <w:szCs w:val="24"/>
        </w:rPr>
        <w:t>1</w:t>
      </w:r>
      <w:r w:rsidR="00D17004">
        <w:rPr>
          <w:rFonts w:ascii="Times New Roman" w:hAnsi="Times New Roman" w:cs="Times New Roman"/>
          <w:sz w:val="24"/>
          <w:szCs w:val="24"/>
        </w:rPr>
        <w:t xml:space="preserve"> августа</w:t>
      </w:r>
      <w:r>
        <w:rPr>
          <w:rFonts w:ascii="Times New Roman" w:hAnsi="Times New Roman" w:cs="Times New Roman"/>
          <w:sz w:val="24"/>
          <w:szCs w:val="24"/>
        </w:rPr>
        <w:t xml:space="preserve"> </w:t>
      </w:r>
      <w:r w:rsidRPr="00483BE1">
        <w:rPr>
          <w:rFonts w:ascii="Times New Roman" w:hAnsi="Times New Roman" w:cs="Times New Roman"/>
          <w:sz w:val="24"/>
          <w:szCs w:val="24"/>
        </w:rPr>
        <w:t xml:space="preserve"> 201</w:t>
      </w:r>
      <w:r w:rsidR="007D2F50">
        <w:rPr>
          <w:rFonts w:ascii="Times New Roman" w:hAnsi="Times New Roman" w:cs="Times New Roman"/>
          <w:sz w:val="24"/>
          <w:szCs w:val="24"/>
        </w:rPr>
        <w:t>8</w:t>
      </w:r>
      <w:r w:rsidRPr="00483BE1">
        <w:rPr>
          <w:rFonts w:ascii="Times New Roman" w:hAnsi="Times New Roman" w:cs="Times New Roman"/>
          <w:sz w:val="24"/>
          <w:szCs w:val="24"/>
        </w:rPr>
        <w:t xml:space="preserve"> года</w:t>
      </w:r>
    </w:p>
    <w:p w:rsidR="00A01A25" w:rsidRDefault="00A01A25" w:rsidP="00814947">
      <w:pPr>
        <w:spacing w:after="0" w:line="240" w:lineRule="auto"/>
        <w:ind w:firstLine="709"/>
        <w:rPr>
          <w:rFonts w:ascii="Times New Roman" w:hAnsi="Times New Roman" w:cs="Times New Roman"/>
          <w:b/>
          <w:sz w:val="24"/>
          <w:szCs w:val="24"/>
        </w:rPr>
      </w:pPr>
    </w:p>
    <w:p w:rsidR="00DA646F" w:rsidRPr="00135A32" w:rsidRDefault="00DA646F" w:rsidP="00D061FA">
      <w:pPr>
        <w:jc w:val="both"/>
        <w:rPr>
          <w:rFonts w:ascii="Times New Roman" w:hAnsi="Times New Roman" w:cs="Times New Roman"/>
          <w:sz w:val="24"/>
          <w:szCs w:val="24"/>
        </w:rPr>
      </w:pPr>
      <w:r w:rsidRPr="00135A32">
        <w:rPr>
          <w:rFonts w:ascii="Times New Roman" w:hAnsi="Times New Roman" w:cs="Times New Roman"/>
          <w:sz w:val="24"/>
          <w:szCs w:val="24"/>
        </w:rPr>
        <w:t>Заведующим сектора муниципального финансового контроля Чернышковой С.Н. проведена</w:t>
      </w:r>
      <w:r w:rsidR="00034337">
        <w:rPr>
          <w:rFonts w:ascii="Times New Roman" w:hAnsi="Times New Roman" w:cs="Times New Roman"/>
          <w:sz w:val="24"/>
          <w:szCs w:val="24"/>
        </w:rPr>
        <w:t xml:space="preserve"> </w:t>
      </w:r>
      <w:r w:rsidRPr="00135A32">
        <w:rPr>
          <w:rFonts w:ascii="Times New Roman" w:hAnsi="Times New Roman" w:cs="Times New Roman"/>
          <w:sz w:val="24"/>
          <w:szCs w:val="24"/>
        </w:rPr>
        <w:t xml:space="preserve">проверка </w:t>
      </w:r>
      <w:r w:rsidR="00D17004" w:rsidRPr="0065499F">
        <w:rPr>
          <w:rFonts w:ascii="Times New Roman" w:hAnsi="Times New Roman" w:cs="Times New Roman"/>
          <w:sz w:val="24"/>
          <w:szCs w:val="24"/>
        </w:rPr>
        <w:t>муниципального бюджетного учреждения культуры «Советский районный дом культуры»</w:t>
      </w:r>
      <w:r w:rsidR="007D2F50" w:rsidRPr="007D2F50">
        <w:rPr>
          <w:rFonts w:ascii="Times New Roman" w:hAnsi="Times New Roman"/>
          <w:sz w:val="24"/>
          <w:szCs w:val="24"/>
        </w:rPr>
        <w:t xml:space="preserve"> </w:t>
      </w:r>
      <w:r w:rsidR="007D2F50">
        <w:rPr>
          <w:rFonts w:ascii="Times New Roman" w:hAnsi="Times New Roman"/>
          <w:sz w:val="24"/>
          <w:szCs w:val="24"/>
        </w:rPr>
        <w:t>п</w:t>
      </w:r>
      <w:r w:rsidRPr="00135A32">
        <w:rPr>
          <w:rFonts w:ascii="Times New Roman" w:hAnsi="Times New Roman" w:cs="Times New Roman"/>
          <w:sz w:val="24"/>
          <w:szCs w:val="24"/>
        </w:rPr>
        <w:t xml:space="preserve">о вопросу </w:t>
      </w:r>
      <w:r w:rsidRPr="00C02D78">
        <w:rPr>
          <w:rFonts w:ascii="Times New Roman" w:hAnsi="Times New Roman" w:cs="Times New Roman"/>
          <w:sz w:val="24"/>
          <w:szCs w:val="24"/>
        </w:rPr>
        <w:t xml:space="preserve">соблюдения законодательства Российской Федерации и иных нормативных правовых актов Российской Федерации и органов местного самоуправления в сфере закупок </w:t>
      </w:r>
      <w:r w:rsidR="008D1BCE">
        <w:rPr>
          <w:rFonts w:ascii="Times New Roman" w:hAnsi="Times New Roman" w:cs="Times New Roman"/>
          <w:sz w:val="24"/>
          <w:szCs w:val="24"/>
        </w:rPr>
        <w:t xml:space="preserve">товаров, работ, услуг </w:t>
      </w:r>
      <w:r w:rsidRPr="00C02D78">
        <w:rPr>
          <w:rFonts w:ascii="Times New Roman" w:hAnsi="Times New Roman" w:cs="Times New Roman"/>
          <w:sz w:val="24"/>
          <w:szCs w:val="24"/>
        </w:rPr>
        <w:t xml:space="preserve">для </w:t>
      </w:r>
      <w:r w:rsidR="008D1BCE">
        <w:rPr>
          <w:rFonts w:ascii="Times New Roman" w:hAnsi="Times New Roman" w:cs="Times New Roman"/>
          <w:sz w:val="24"/>
          <w:szCs w:val="24"/>
        </w:rPr>
        <w:t>обеспечения муниципальных нужд</w:t>
      </w:r>
      <w:r w:rsidR="00D17004">
        <w:rPr>
          <w:rFonts w:ascii="Times New Roman" w:hAnsi="Times New Roman" w:cs="Times New Roman"/>
          <w:sz w:val="24"/>
          <w:szCs w:val="24"/>
        </w:rPr>
        <w:t xml:space="preserve"> </w:t>
      </w:r>
      <w:r w:rsidR="00D061FA" w:rsidRPr="007D2F50">
        <w:rPr>
          <w:rFonts w:ascii="Times New Roman" w:hAnsi="Times New Roman" w:cs="Times New Roman"/>
          <w:sz w:val="24"/>
        </w:rPr>
        <w:t xml:space="preserve"> </w:t>
      </w:r>
      <w:r w:rsidR="0098582D">
        <w:rPr>
          <w:rFonts w:ascii="Times New Roman" w:hAnsi="Times New Roman" w:cs="Times New Roman"/>
          <w:sz w:val="24"/>
          <w:szCs w:val="24"/>
        </w:rPr>
        <w:t xml:space="preserve">за </w:t>
      </w:r>
      <w:r w:rsidR="00D17004">
        <w:rPr>
          <w:rFonts w:ascii="Times New Roman" w:hAnsi="Times New Roman" w:cs="Times New Roman"/>
          <w:sz w:val="24"/>
          <w:szCs w:val="24"/>
        </w:rPr>
        <w:t xml:space="preserve"> </w:t>
      </w:r>
      <w:r w:rsidR="007D2F50">
        <w:rPr>
          <w:rFonts w:ascii="Times New Roman" w:hAnsi="Times New Roman" w:cs="Times New Roman"/>
          <w:sz w:val="24"/>
          <w:szCs w:val="24"/>
        </w:rPr>
        <w:t xml:space="preserve">2017год и </w:t>
      </w:r>
      <w:r w:rsidRPr="00135A32">
        <w:rPr>
          <w:rFonts w:ascii="Times New Roman" w:hAnsi="Times New Roman" w:cs="Times New Roman"/>
          <w:sz w:val="24"/>
          <w:szCs w:val="24"/>
        </w:rPr>
        <w:t>текущий период  201</w:t>
      </w:r>
      <w:r w:rsidR="007D2F50">
        <w:rPr>
          <w:rFonts w:ascii="Times New Roman" w:hAnsi="Times New Roman" w:cs="Times New Roman"/>
          <w:sz w:val="24"/>
          <w:szCs w:val="24"/>
        </w:rPr>
        <w:t>8</w:t>
      </w:r>
      <w:r w:rsidRPr="00135A32">
        <w:rPr>
          <w:rFonts w:ascii="Times New Roman" w:hAnsi="Times New Roman" w:cs="Times New Roman"/>
          <w:sz w:val="24"/>
          <w:szCs w:val="24"/>
        </w:rPr>
        <w:t>года.</w:t>
      </w:r>
    </w:p>
    <w:p w:rsidR="00DA646F" w:rsidRDefault="00DA646F" w:rsidP="00496C47">
      <w:pPr>
        <w:pStyle w:val="a5"/>
        <w:ind w:firstLine="708"/>
        <w:rPr>
          <w:rFonts w:ascii="Times New Roman" w:hAnsi="Times New Roman" w:cs="Times New Roman"/>
          <w:sz w:val="24"/>
          <w:szCs w:val="24"/>
        </w:rPr>
      </w:pPr>
      <w:r w:rsidRPr="00135A32">
        <w:rPr>
          <w:rFonts w:ascii="Times New Roman" w:hAnsi="Times New Roman" w:cs="Times New Roman"/>
          <w:b/>
          <w:sz w:val="24"/>
          <w:szCs w:val="24"/>
        </w:rPr>
        <w:t xml:space="preserve">Основание для проведения проверки: </w:t>
      </w:r>
      <w:r w:rsidR="00AB6B7F" w:rsidRPr="00AB6B7F">
        <w:rPr>
          <w:rFonts w:ascii="Times New Roman" w:hAnsi="Times New Roman" w:cs="Times New Roman"/>
          <w:sz w:val="24"/>
          <w:szCs w:val="24"/>
        </w:rPr>
        <w:t>часть</w:t>
      </w:r>
      <w:r w:rsidR="00034337">
        <w:rPr>
          <w:rFonts w:ascii="Times New Roman" w:hAnsi="Times New Roman" w:cs="Times New Roman"/>
          <w:sz w:val="24"/>
          <w:szCs w:val="24"/>
        </w:rPr>
        <w:t xml:space="preserve"> </w:t>
      </w:r>
      <w:r w:rsidR="00AB6B7F" w:rsidRPr="00AB6B7F">
        <w:rPr>
          <w:rFonts w:ascii="Times New Roman" w:hAnsi="Times New Roman" w:cs="Times New Roman"/>
          <w:sz w:val="24"/>
          <w:szCs w:val="24"/>
        </w:rPr>
        <w:t>8</w:t>
      </w:r>
      <w:r w:rsidR="00034337">
        <w:rPr>
          <w:rFonts w:ascii="Times New Roman" w:hAnsi="Times New Roman" w:cs="Times New Roman"/>
          <w:sz w:val="24"/>
          <w:szCs w:val="24"/>
        </w:rPr>
        <w:t xml:space="preserve"> </w:t>
      </w:r>
      <w:r w:rsidR="00AB6B7F" w:rsidRPr="00AB6B7F">
        <w:rPr>
          <w:rFonts w:ascii="Times New Roman" w:hAnsi="Times New Roman" w:cs="Times New Roman"/>
          <w:sz w:val="24"/>
          <w:szCs w:val="24"/>
        </w:rPr>
        <w:t>статьи 99</w:t>
      </w:r>
      <w:r w:rsidR="00034337">
        <w:rPr>
          <w:rFonts w:ascii="Times New Roman" w:hAnsi="Times New Roman" w:cs="Times New Roman"/>
          <w:sz w:val="24"/>
          <w:szCs w:val="24"/>
        </w:rPr>
        <w:t xml:space="preserve"> </w:t>
      </w:r>
      <w:r w:rsidR="00AB6B7F" w:rsidRPr="00AB6B7F">
        <w:rPr>
          <w:rFonts w:ascii="Times New Roman" w:hAnsi="Times New Roman" w:cs="Times New Roman"/>
          <w:sz w:val="24"/>
          <w:szCs w:val="24"/>
        </w:rPr>
        <w:t>Федерального закона от 05.04.2013 №44-ФЗ «О контрактной системе в сфере закупок товаров, работ, услуг для обеспечения государственных и муниципальных услуг»</w:t>
      </w:r>
      <w:r w:rsidR="003B456C">
        <w:rPr>
          <w:rFonts w:ascii="Times New Roman" w:hAnsi="Times New Roman" w:cs="Times New Roman"/>
          <w:sz w:val="24"/>
          <w:szCs w:val="24"/>
        </w:rPr>
        <w:t>, далее по тексту Федеральный закон №44-ФЗ</w:t>
      </w:r>
      <w:r w:rsidR="00AB6B7F">
        <w:rPr>
          <w:rFonts w:ascii="Times New Roman" w:hAnsi="Times New Roman" w:cs="Times New Roman"/>
          <w:sz w:val="24"/>
          <w:szCs w:val="24"/>
        </w:rPr>
        <w:t>,</w:t>
      </w:r>
      <w:r w:rsidR="003F75A0">
        <w:rPr>
          <w:rFonts w:ascii="Times New Roman" w:hAnsi="Times New Roman" w:cs="Times New Roman"/>
          <w:sz w:val="24"/>
          <w:szCs w:val="24"/>
        </w:rPr>
        <w:t xml:space="preserve"> </w:t>
      </w:r>
      <w:r w:rsidRPr="00135A32">
        <w:rPr>
          <w:rFonts w:ascii="Times New Roman" w:hAnsi="Times New Roman" w:cs="Times New Roman"/>
          <w:sz w:val="24"/>
          <w:szCs w:val="24"/>
        </w:rPr>
        <w:t>план работы сектора муниципального финансового контроля», распоряжени</w:t>
      </w:r>
      <w:r w:rsidR="00BF0225">
        <w:rPr>
          <w:rFonts w:ascii="Times New Roman" w:hAnsi="Times New Roman" w:cs="Times New Roman"/>
          <w:sz w:val="24"/>
          <w:szCs w:val="24"/>
        </w:rPr>
        <w:t>е</w:t>
      </w:r>
      <w:r w:rsidRPr="00135A32">
        <w:rPr>
          <w:rFonts w:ascii="Times New Roman" w:hAnsi="Times New Roman" w:cs="Times New Roman"/>
          <w:sz w:val="24"/>
          <w:szCs w:val="24"/>
        </w:rPr>
        <w:t xml:space="preserve"> Главы  </w:t>
      </w:r>
      <w:r>
        <w:rPr>
          <w:rFonts w:ascii="Times New Roman" w:hAnsi="Times New Roman" w:cs="Times New Roman"/>
          <w:sz w:val="24"/>
          <w:szCs w:val="24"/>
        </w:rPr>
        <w:t xml:space="preserve">Администрации </w:t>
      </w:r>
      <w:r w:rsidRPr="00135A32">
        <w:rPr>
          <w:rFonts w:ascii="Times New Roman" w:hAnsi="Times New Roman" w:cs="Times New Roman"/>
          <w:sz w:val="24"/>
          <w:szCs w:val="24"/>
        </w:rPr>
        <w:t xml:space="preserve">Советского района </w:t>
      </w:r>
      <w:r w:rsidR="008744AD">
        <w:rPr>
          <w:rFonts w:ascii="Times New Roman" w:hAnsi="Times New Roman" w:cs="Times New Roman"/>
          <w:sz w:val="24"/>
          <w:szCs w:val="24"/>
        </w:rPr>
        <w:t xml:space="preserve">от </w:t>
      </w:r>
      <w:r w:rsidR="008D1BCE">
        <w:rPr>
          <w:rFonts w:ascii="Times New Roman" w:hAnsi="Times New Roman" w:cs="Times New Roman"/>
          <w:sz w:val="24"/>
          <w:szCs w:val="24"/>
        </w:rPr>
        <w:t>06.07</w:t>
      </w:r>
      <w:r w:rsidR="008744AD">
        <w:rPr>
          <w:rFonts w:ascii="Times New Roman" w:hAnsi="Times New Roman" w:cs="Times New Roman"/>
          <w:sz w:val="24"/>
          <w:szCs w:val="24"/>
        </w:rPr>
        <w:t>.201</w:t>
      </w:r>
      <w:r w:rsidR="00682C88">
        <w:rPr>
          <w:rFonts w:ascii="Times New Roman" w:hAnsi="Times New Roman" w:cs="Times New Roman"/>
          <w:sz w:val="24"/>
          <w:szCs w:val="24"/>
        </w:rPr>
        <w:t>8</w:t>
      </w:r>
      <w:r w:rsidR="008744AD">
        <w:rPr>
          <w:rFonts w:ascii="Times New Roman" w:hAnsi="Times New Roman" w:cs="Times New Roman"/>
          <w:sz w:val="24"/>
          <w:szCs w:val="24"/>
        </w:rPr>
        <w:t>г.№</w:t>
      </w:r>
      <w:r w:rsidR="008D1BCE">
        <w:rPr>
          <w:rFonts w:ascii="Times New Roman" w:hAnsi="Times New Roman" w:cs="Times New Roman"/>
          <w:sz w:val="24"/>
          <w:szCs w:val="24"/>
        </w:rPr>
        <w:t>82</w:t>
      </w:r>
      <w:r w:rsidR="00851C1B">
        <w:rPr>
          <w:rFonts w:ascii="Times New Roman" w:hAnsi="Times New Roman" w:cs="Times New Roman"/>
          <w:sz w:val="24"/>
          <w:szCs w:val="24"/>
        </w:rPr>
        <w:t xml:space="preserve"> «О проверке соблюдения требований законодательства Российской Федерации в сфере закупок товаров, работ, услуг для обеспечения муниципальных нужд» </w:t>
      </w:r>
      <w:r w:rsidR="009C3FC7">
        <w:rPr>
          <w:rFonts w:ascii="Times New Roman" w:hAnsi="Times New Roman" w:cs="Times New Roman"/>
          <w:sz w:val="24"/>
          <w:szCs w:val="24"/>
        </w:rPr>
        <w:t>.</w:t>
      </w:r>
    </w:p>
    <w:p w:rsidR="00382E82" w:rsidRPr="00C02D78" w:rsidRDefault="00382E82" w:rsidP="00382E82">
      <w:pPr>
        <w:spacing w:after="0" w:line="240" w:lineRule="auto"/>
        <w:ind w:firstLine="709"/>
        <w:jc w:val="both"/>
        <w:rPr>
          <w:rFonts w:ascii="Times New Roman" w:hAnsi="Times New Roman" w:cs="Times New Roman"/>
          <w:sz w:val="24"/>
          <w:szCs w:val="24"/>
        </w:rPr>
      </w:pPr>
      <w:r w:rsidRPr="003A1BC3">
        <w:rPr>
          <w:rFonts w:ascii="Times New Roman" w:hAnsi="Times New Roman" w:cs="Times New Roman"/>
          <w:b/>
          <w:sz w:val="24"/>
          <w:szCs w:val="24"/>
        </w:rPr>
        <w:t>Цель проверки:</w:t>
      </w:r>
      <w:r w:rsidRPr="00C02D78">
        <w:rPr>
          <w:rFonts w:ascii="Times New Roman" w:hAnsi="Times New Roman" w:cs="Times New Roman"/>
          <w:sz w:val="24"/>
          <w:szCs w:val="24"/>
        </w:rPr>
        <w:t xml:space="preserve"> 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 работ, услуг</w:t>
      </w:r>
      <w:r w:rsidR="00456D9A">
        <w:rPr>
          <w:rFonts w:ascii="Times New Roman" w:hAnsi="Times New Roman" w:cs="Times New Roman"/>
          <w:sz w:val="24"/>
          <w:szCs w:val="24"/>
        </w:rPr>
        <w:t>, законность расходов связанных с осуществлением закупок, достоверность учета расходов и отчетности</w:t>
      </w:r>
      <w:r w:rsidRPr="00C02D78">
        <w:rPr>
          <w:rFonts w:ascii="Times New Roman" w:hAnsi="Times New Roman" w:cs="Times New Roman"/>
          <w:sz w:val="24"/>
          <w:szCs w:val="24"/>
        </w:rPr>
        <w:t>.</w:t>
      </w:r>
    </w:p>
    <w:p w:rsidR="0033747E" w:rsidRPr="008E5837" w:rsidRDefault="0033747E" w:rsidP="0033747E">
      <w:pPr>
        <w:pStyle w:val="Default"/>
        <w:ind w:firstLine="708"/>
        <w:rPr>
          <w:color w:val="auto"/>
        </w:rPr>
      </w:pPr>
      <w:r w:rsidRPr="008E5837">
        <w:t>Проверка проведена с целью</w:t>
      </w:r>
      <w:r w:rsidRPr="008E5837">
        <w:rPr>
          <w:b/>
        </w:rPr>
        <w:t xml:space="preserve"> </w:t>
      </w:r>
      <w:r w:rsidRPr="008E5837">
        <w:rPr>
          <w:color w:val="auto"/>
        </w:rPr>
        <w:t>осуществления контроля в отношении:</w:t>
      </w:r>
    </w:p>
    <w:p w:rsidR="00F47E0B" w:rsidRPr="00C02D78" w:rsidRDefault="00F47E0B" w:rsidP="00F47E0B">
      <w:pPr>
        <w:spacing w:after="0" w:line="240" w:lineRule="auto"/>
        <w:ind w:firstLine="709"/>
        <w:jc w:val="both"/>
        <w:rPr>
          <w:rFonts w:ascii="Times New Roman" w:hAnsi="Times New Roman" w:cs="Times New Roman"/>
          <w:sz w:val="24"/>
          <w:szCs w:val="24"/>
        </w:rPr>
      </w:pPr>
      <w:r>
        <w:t>-</w:t>
      </w:r>
      <w:r w:rsidRPr="00F47E0B">
        <w:rPr>
          <w:rFonts w:ascii="Times New Roman" w:hAnsi="Times New Roman" w:cs="Times New Roman"/>
          <w:sz w:val="24"/>
          <w:szCs w:val="24"/>
        </w:rPr>
        <w:t xml:space="preserve"> </w:t>
      </w:r>
      <w:r w:rsidRPr="00C02D78">
        <w:rPr>
          <w:rFonts w:ascii="Times New Roman" w:hAnsi="Times New Roman" w:cs="Times New Roman"/>
          <w:sz w:val="24"/>
          <w:szCs w:val="24"/>
        </w:rPr>
        <w:t>предупреждени</w:t>
      </w:r>
      <w:r>
        <w:rPr>
          <w:rFonts w:ascii="Times New Roman" w:hAnsi="Times New Roman" w:cs="Times New Roman"/>
          <w:sz w:val="24"/>
          <w:szCs w:val="24"/>
        </w:rPr>
        <w:t>я</w:t>
      </w:r>
      <w:r w:rsidRPr="00C02D78">
        <w:rPr>
          <w:rFonts w:ascii="Times New Roman" w:hAnsi="Times New Roman" w:cs="Times New Roman"/>
          <w:sz w:val="24"/>
          <w:szCs w:val="24"/>
        </w:rPr>
        <w:t xml:space="preserve"> и выявлени</w:t>
      </w:r>
      <w:r>
        <w:rPr>
          <w:rFonts w:ascii="Times New Roman" w:hAnsi="Times New Roman" w:cs="Times New Roman"/>
          <w:sz w:val="24"/>
          <w:szCs w:val="24"/>
        </w:rPr>
        <w:t>я</w:t>
      </w:r>
      <w:r w:rsidRPr="00C02D78">
        <w:rPr>
          <w:rFonts w:ascii="Times New Roman" w:hAnsi="Times New Roman" w:cs="Times New Roman"/>
          <w:sz w:val="24"/>
          <w:szCs w:val="24"/>
        </w:rPr>
        <w:t xml:space="preserve"> нарушений законодательства Российской Федерации и иных нормативных правовых актов Российской Федерации о контрактной системе в сфер</w:t>
      </w:r>
      <w:r>
        <w:rPr>
          <w:rFonts w:ascii="Times New Roman" w:hAnsi="Times New Roman" w:cs="Times New Roman"/>
          <w:sz w:val="24"/>
          <w:szCs w:val="24"/>
        </w:rPr>
        <w:t>е закупок товаров, работ, услуг;</w:t>
      </w:r>
    </w:p>
    <w:p w:rsidR="0033747E" w:rsidRPr="00D41193" w:rsidRDefault="0033747E" w:rsidP="0033747E">
      <w:pPr>
        <w:pStyle w:val="Default"/>
        <w:ind w:firstLine="708"/>
        <w:rPr>
          <w:color w:val="auto"/>
        </w:rPr>
      </w:pPr>
      <w:r w:rsidRPr="00D41193">
        <w:rPr>
          <w:color w:val="auto"/>
        </w:rPr>
        <w:t>- соблюдения требований к обоснованию закупок;</w:t>
      </w:r>
    </w:p>
    <w:p w:rsidR="0033747E" w:rsidRDefault="0033747E" w:rsidP="008E5837">
      <w:pPr>
        <w:pStyle w:val="Default"/>
        <w:ind w:firstLine="708"/>
        <w:jc w:val="both"/>
        <w:rPr>
          <w:color w:val="auto"/>
        </w:rPr>
      </w:pPr>
      <w:r w:rsidRPr="00D41193">
        <w:rPr>
          <w:color w:val="auto"/>
        </w:rPr>
        <w:t>- обоснования начальной (максимальной) цены контракта (НМЦК), включенной в план-график;</w:t>
      </w:r>
    </w:p>
    <w:p w:rsidR="00A66277" w:rsidRPr="00A66277" w:rsidRDefault="00A66277" w:rsidP="00A66277">
      <w:pPr>
        <w:pStyle w:val="a9"/>
        <w:widowControl w:val="0"/>
        <w:ind w:firstLine="708"/>
        <w:rPr>
          <w:rFonts w:ascii="Times New Roman" w:hAnsi="Times New Roman"/>
          <w:sz w:val="24"/>
          <w:szCs w:val="24"/>
        </w:rPr>
      </w:pPr>
      <w:r>
        <w:rPr>
          <w:rFonts w:ascii="Times New Roman" w:hAnsi="Times New Roman"/>
          <w:sz w:val="24"/>
          <w:szCs w:val="24"/>
        </w:rPr>
        <w:t>- с</w:t>
      </w:r>
      <w:r w:rsidRPr="00A66277">
        <w:rPr>
          <w:rFonts w:ascii="Times New Roman" w:hAnsi="Times New Roman"/>
          <w:sz w:val="24"/>
          <w:szCs w:val="24"/>
        </w:rPr>
        <w:t>облюдение правил нормирования в сфере закупок</w:t>
      </w:r>
      <w:r>
        <w:rPr>
          <w:rFonts w:ascii="Times New Roman" w:hAnsi="Times New Roman"/>
          <w:sz w:val="24"/>
          <w:szCs w:val="24"/>
        </w:rPr>
        <w:t>;</w:t>
      </w:r>
    </w:p>
    <w:p w:rsidR="0033747E" w:rsidRPr="00D41193" w:rsidRDefault="0033747E" w:rsidP="008E5837">
      <w:pPr>
        <w:pStyle w:val="Default"/>
        <w:ind w:firstLine="708"/>
        <w:jc w:val="both"/>
        <w:rPr>
          <w:color w:val="auto"/>
        </w:rPr>
      </w:pPr>
      <w:r w:rsidRPr="00D41193">
        <w:rPr>
          <w:color w:val="auto"/>
        </w:rPr>
        <w:t>- применения заказчиком мер ответственности за нарушение поставщиком (подрядчиком, исполнителем) условий контракта;</w:t>
      </w:r>
    </w:p>
    <w:p w:rsidR="0033747E" w:rsidRPr="00D41193" w:rsidRDefault="0033747E" w:rsidP="008E5837">
      <w:pPr>
        <w:pStyle w:val="Default"/>
        <w:ind w:firstLine="708"/>
        <w:jc w:val="both"/>
        <w:rPr>
          <w:color w:val="auto"/>
        </w:rPr>
      </w:pPr>
      <w:r w:rsidRPr="00D41193">
        <w:rPr>
          <w:color w:val="auto"/>
        </w:rPr>
        <w:t>- соответствия поставленного товара, выполненной работы или оказанной услуги условиям контракта;</w:t>
      </w:r>
    </w:p>
    <w:p w:rsidR="0033747E" w:rsidRPr="00D41193" w:rsidRDefault="008E5837" w:rsidP="008E5837">
      <w:pPr>
        <w:pStyle w:val="Default"/>
        <w:ind w:firstLine="708"/>
        <w:jc w:val="both"/>
        <w:rPr>
          <w:color w:val="auto"/>
        </w:rPr>
      </w:pPr>
      <w:r>
        <w:rPr>
          <w:color w:val="auto"/>
        </w:rPr>
        <w:t>-</w:t>
      </w:r>
      <w:r w:rsidR="0033747E" w:rsidRPr="00D41193">
        <w:rPr>
          <w:color w:val="auto"/>
        </w:rPr>
        <w:t xml:space="preserve"> своевременности, полноты и достоверности отражения в документах учета поставленного товара, выполненной работы или оказанной услуги;</w:t>
      </w:r>
    </w:p>
    <w:p w:rsidR="0033747E" w:rsidRPr="00D41193" w:rsidRDefault="0033747E" w:rsidP="008E5837">
      <w:pPr>
        <w:pStyle w:val="Default"/>
        <w:ind w:firstLine="708"/>
        <w:jc w:val="both"/>
        <w:rPr>
          <w:color w:val="auto"/>
        </w:rPr>
      </w:pPr>
      <w:r w:rsidRPr="00D41193">
        <w:rPr>
          <w:color w:val="auto"/>
        </w:rPr>
        <w:t>- соответствия использования поставленного товара, выполненной работы или оказанной услуги целям осуществления закупки.</w:t>
      </w:r>
    </w:p>
    <w:p w:rsidR="00382E82" w:rsidRPr="00C02D78" w:rsidRDefault="00382E82" w:rsidP="00382E82">
      <w:pPr>
        <w:pStyle w:val="a7"/>
        <w:spacing w:after="0" w:line="240" w:lineRule="auto"/>
        <w:ind w:left="0" w:firstLine="709"/>
        <w:jc w:val="both"/>
        <w:rPr>
          <w:rFonts w:ascii="Times New Roman" w:hAnsi="Times New Roman" w:cs="Times New Roman"/>
          <w:sz w:val="24"/>
          <w:szCs w:val="24"/>
        </w:rPr>
      </w:pPr>
      <w:r w:rsidRPr="003A1BC3">
        <w:rPr>
          <w:rFonts w:ascii="Times New Roman" w:hAnsi="Times New Roman" w:cs="Times New Roman"/>
          <w:b/>
          <w:sz w:val="24"/>
          <w:szCs w:val="24"/>
        </w:rPr>
        <w:t>Предмет</w:t>
      </w:r>
      <w:r w:rsidR="00FD3365">
        <w:rPr>
          <w:rFonts w:ascii="Times New Roman" w:hAnsi="Times New Roman" w:cs="Times New Roman"/>
          <w:b/>
          <w:sz w:val="24"/>
          <w:szCs w:val="24"/>
        </w:rPr>
        <w:t xml:space="preserve"> </w:t>
      </w:r>
      <w:r w:rsidRPr="003A1BC3">
        <w:rPr>
          <w:rFonts w:ascii="Times New Roman" w:hAnsi="Times New Roman" w:cs="Times New Roman"/>
          <w:b/>
          <w:sz w:val="24"/>
          <w:szCs w:val="24"/>
        </w:rPr>
        <w:t>проверки</w:t>
      </w:r>
      <w:r>
        <w:rPr>
          <w:rFonts w:ascii="Times New Roman" w:hAnsi="Times New Roman" w:cs="Times New Roman"/>
          <w:sz w:val="24"/>
          <w:szCs w:val="24"/>
        </w:rPr>
        <w:t>:</w:t>
      </w:r>
      <w:r w:rsidR="00034337">
        <w:rPr>
          <w:rFonts w:ascii="Times New Roman" w:hAnsi="Times New Roman" w:cs="Times New Roman"/>
          <w:sz w:val="24"/>
          <w:szCs w:val="24"/>
        </w:rPr>
        <w:t xml:space="preserve"> </w:t>
      </w:r>
      <w:r w:rsidRPr="00C02D78">
        <w:rPr>
          <w:rFonts w:ascii="Times New Roman" w:hAnsi="Times New Roman" w:cs="Times New Roman"/>
          <w:sz w:val="24"/>
          <w:szCs w:val="24"/>
        </w:rPr>
        <w:t xml:space="preserve">соблюдение </w:t>
      </w:r>
      <w:r w:rsidR="008F1569" w:rsidRPr="0065499F">
        <w:rPr>
          <w:rFonts w:ascii="Times New Roman" w:hAnsi="Times New Roman" w:cs="Times New Roman"/>
          <w:sz w:val="24"/>
          <w:szCs w:val="24"/>
        </w:rPr>
        <w:t>муниципальн</w:t>
      </w:r>
      <w:r w:rsidR="008F1569">
        <w:rPr>
          <w:rFonts w:ascii="Times New Roman" w:hAnsi="Times New Roman" w:cs="Times New Roman"/>
          <w:sz w:val="24"/>
          <w:szCs w:val="24"/>
        </w:rPr>
        <w:t>ым</w:t>
      </w:r>
      <w:r w:rsidR="008F1569" w:rsidRPr="0065499F">
        <w:rPr>
          <w:rFonts w:ascii="Times New Roman" w:hAnsi="Times New Roman" w:cs="Times New Roman"/>
          <w:sz w:val="24"/>
          <w:szCs w:val="24"/>
        </w:rPr>
        <w:t xml:space="preserve"> бюджетн</w:t>
      </w:r>
      <w:r w:rsidR="008F1569">
        <w:rPr>
          <w:rFonts w:ascii="Times New Roman" w:hAnsi="Times New Roman" w:cs="Times New Roman"/>
          <w:sz w:val="24"/>
          <w:szCs w:val="24"/>
        </w:rPr>
        <w:t>ым</w:t>
      </w:r>
      <w:r w:rsidR="008F1569" w:rsidRPr="0065499F">
        <w:rPr>
          <w:rFonts w:ascii="Times New Roman" w:hAnsi="Times New Roman" w:cs="Times New Roman"/>
          <w:sz w:val="24"/>
          <w:szCs w:val="24"/>
        </w:rPr>
        <w:t xml:space="preserve"> учреждени</w:t>
      </w:r>
      <w:r w:rsidR="008F1569">
        <w:rPr>
          <w:rFonts w:ascii="Times New Roman" w:hAnsi="Times New Roman" w:cs="Times New Roman"/>
          <w:sz w:val="24"/>
          <w:szCs w:val="24"/>
        </w:rPr>
        <w:t>ем</w:t>
      </w:r>
      <w:r w:rsidR="008F1569" w:rsidRPr="0065499F">
        <w:rPr>
          <w:rFonts w:ascii="Times New Roman" w:hAnsi="Times New Roman" w:cs="Times New Roman"/>
          <w:sz w:val="24"/>
          <w:szCs w:val="24"/>
        </w:rPr>
        <w:t xml:space="preserve"> культуры «Советский районный дом культуры»</w:t>
      </w:r>
      <w:r w:rsidR="008F1569" w:rsidRPr="007D2F50">
        <w:rPr>
          <w:rFonts w:ascii="Times New Roman" w:hAnsi="Times New Roman"/>
          <w:sz w:val="24"/>
          <w:szCs w:val="24"/>
        </w:rPr>
        <w:t xml:space="preserve"> </w:t>
      </w:r>
      <w:r w:rsidR="00034337">
        <w:rPr>
          <w:rFonts w:ascii="Times New Roman" w:hAnsi="Times New Roman" w:cs="Times New Roman"/>
          <w:sz w:val="24"/>
          <w:szCs w:val="24"/>
        </w:rPr>
        <w:t>т</w:t>
      </w:r>
      <w:r w:rsidRPr="00C02D78">
        <w:rPr>
          <w:rFonts w:ascii="Times New Roman" w:hAnsi="Times New Roman" w:cs="Times New Roman"/>
          <w:sz w:val="24"/>
          <w:szCs w:val="24"/>
        </w:rPr>
        <w:t>ребований законодательства РФ в сфере закупок товаров, работ, услуг.</w:t>
      </w:r>
    </w:p>
    <w:p w:rsidR="00F9530F" w:rsidRDefault="009F1E6E" w:rsidP="009F1E6E">
      <w:pPr>
        <w:spacing w:after="0" w:line="240" w:lineRule="auto"/>
        <w:jc w:val="both"/>
        <w:rPr>
          <w:rFonts w:ascii="Times New Roman" w:hAnsi="Times New Roman" w:cs="Times New Roman"/>
          <w:sz w:val="24"/>
        </w:rPr>
      </w:pPr>
      <w:r>
        <w:rPr>
          <w:rFonts w:ascii="Times New Roman" w:hAnsi="Times New Roman" w:cs="Times New Roman"/>
          <w:b/>
          <w:sz w:val="24"/>
          <w:szCs w:val="24"/>
        </w:rPr>
        <w:t xml:space="preserve">     </w:t>
      </w:r>
      <w:r w:rsidR="008F1569">
        <w:rPr>
          <w:rFonts w:ascii="Times New Roman" w:hAnsi="Times New Roman" w:cs="Times New Roman"/>
          <w:b/>
          <w:sz w:val="24"/>
          <w:szCs w:val="24"/>
        </w:rPr>
        <w:tab/>
      </w:r>
      <w:r w:rsidR="00F36480" w:rsidRPr="00AB6B7F">
        <w:rPr>
          <w:rFonts w:ascii="Times New Roman" w:hAnsi="Times New Roman" w:cs="Times New Roman"/>
          <w:b/>
          <w:sz w:val="24"/>
          <w:szCs w:val="24"/>
        </w:rPr>
        <w:t>Субъект проверки:</w:t>
      </w:r>
      <w:r w:rsidR="00446000">
        <w:rPr>
          <w:rFonts w:ascii="Times New Roman" w:hAnsi="Times New Roman" w:cs="Times New Roman"/>
          <w:b/>
          <w:sz w:val="24"/>
          <w:szCs w:val="24"/>
        </w:rPr>
        <w:t xml:space="preserve"> </w:t>
      </w:r>
      <w:r w:rsidR="008F1569" w:rsidRPr="0065499F">
        <w:rPr>
          <w:rFonts w:ascii="Times New Roman" w:hAnsi="Times New Roman" w:cs="Times New Roman"/>
          <w:sz w:val="24"/>
          <w:szCs w:val="24"/>
        </w:rPr>
        <w:t>муниципальн</w:t>
      </w:r>
      <w:r w:rsidR="008F1569">
        <w:rPr>
          <w:rFonts w:ascii="Times New Roman" w:hAnsi="Times New Roman" w:cs="Times New Roman"/>
          <w:sz w:val="24"/>
          <w:szCs w:val="24"/>
        </w:rPr>
        <w:t>ое</w:t>
      </w:r>
      <w:r w:rsidR="008F1569" w:rsidRPr="0065499F">
        <w:rPr>
          <w:rFonts w:ascii="Times New Roman" w:hAnsi="Times New Roman" w:cs="Times New Roman"/>
          <w:sz w:val="24"/>
          <w:szCs w:val="24"/>
        </w:rPr>
        <w:t xml:space="preserve"> бюджетн</w:t>
      </w:r>
      <w:r w:rsidR="008F1569">
        <w:rPr>
          <w:rFonts w:ascii="Times New Roman" w:hAnsi="Times New Roman" w:cs="Times New Roman"/>
          <w:sz w:val="24"/>
          <w:szCs w:val="24"/>
        </w:rPr>
        <w:t>ое</w:t>
      </w:r>
      <w:r w:rsidR="008F1569" w:rsidRPr="0065499F">
        <w:rPr>
          <w:rFonts w:ascii="Times New Roman" w:hAnsi="Times New Roman" w:cs="Times New Roman"/>
          <w:sz w:val="24"/>
          <w:szCs w:val="24"/>
        </w:rPr>
        <w:t xml:space="preserve"> учреждени</w:t>
      </w:r>
      <w:r w:rsidR="008F1569">
        <w:rPr>
          <w:rFonts w:ascii="Times New Roman" w:hAnsi="Times New Roman" w:cs="Times New Roman"/>
          <w:sz w:val="24"/>
          <w:szCs w:val="24"/>
        </w:rPr>
        <w:t>е</w:t>
      </w:r>
      <w:r w:rsidR="008F1569" w:rsidRPr="0065499F">
        <w:rPr>
          <w:rFonts w:ascii="Times New Roman" w:hAnsi="Times New Roman" w:cs="Times New Roman"/>
          <w:sz w:val="24"/>
          <w:szCs w:val="24"/>
        </w:rPr>
        <w:t xml:space="preserve"> культуры «Советский районный дом культуры»</w:t>
      </w:r>
      <w:r w:rsidR="008F1569">
        <w:rPr>
          <w:rFonts w:ascii="Times New Roman" w:hAnsi="Times New Roman"/>
          <w:sz w:val="24"/>
          <w:szCs w:val="24"/>
        </w:rPr>
        <w:t>.</w:t>
      </w:r>
    </w:p>
    <w:p w:rsidR="00D061FA" w:rsidRPr="00DF30D2" w:rsidRDefault="003F75A0" w:rsidP="00D061FA">
      <w:pPr>
        <w:pStyle w:val="12"/>
        <w:ind w:firstLine="283"/>
        <w:jc w:val="both"/>
        <w:rPr>
          <w:rFonts w:ascii="Times New Roman" w:hAnsi="Times New Roman" w:cs="Times New Roman"/>
          <w:sz w:val="24"/>
          <w:szCs w:val="24"/>
        </w:rPr>
      </w:pPr>
      <w:r w:rsidRPr="003F75A0">
        <w:rPr>
          <w:rFonts w:ascii="Times New Roman" w:hAnsi="Times New Roman"/>
          <w:b/>
          <w:sz w:val="24"/>
          <w:szCs w:val="24"/>
        </w:rPr>
        <w:t>Юридический адрес:</w:t>
      </w:r>
      <w:r w:rsidRPr="00C02D78">
        <w:rPr>
          <w:rFonts w:ascii="Times New Roman" w:hAnsi="Times New Roman"/>
          <w:sz w:val="24"/>
          <w:szCs w:val="24"/>
        </w:rPr>
        <w:t xml:space="preserve"> </w:t>
      </w:r>
      <w:r w:rsidR="00EC725C" w:rsidRPr="00F34068">
        <w:rPr>
          <w:rFonts w:ascii="Times New Roman" w:hAnsi="Times New Roman"/>
          <w:sz w:val="24"/>
          <w:szCs w:val="24"/>
        </w:rPr>
        <w:t>34718</w:t>
      </w:r>
      <w:r w:rsidR="00A66DBE">
        <w:rPr>
          <w:rFonts w:ascii="Times New Roman" w:hAnsi="Times New Roman"/>
          <w:sz w:val="24"/>
          <w:szCs w:val="24"/>
        </w:rPr>
        <w:t>0</w:t>
      </w:r>
      <w:r w:rsidR="00EC725C" w:rsidRPr="00F34068">
        <w:rPr>
          <w:rFonts w:ascii="Times New Roman" w:hAnsi="Times New Roman"/>
          <w:sz w:val="24"/>
          <w:szCs w:val="24"/>
        </w:rPr>
        <w:t xml:space="preserve">, </w:t>
      </w:r>
      <w:r w:rsidR="00D061FA" w:rsidRPr="00DF30D2">
        <w:rPr>
          <w:rFonts w:ascii="Times New Roman" w:hAnsi="Times New Roman" w:cs="Times New Roman"/>
          <w:sz w:val="24"/>
          <w:szCs w:val="24"/>
        </w:rPr>
        <w:t xml:space="preserve">Ростовская область, </w:t>
      </w:r>
      <w:r w:rsidR="00A66DBE">
        <w:rPr>
          <w:rFonts w:ascii="Times New Roman" w:hAnsi="Times New Roman" w:cs="Times New Roman"/>
          <w:sz w:val="24"/>
          <w:szCs w:val="24"/>
        </w:rPr>
        <w:t>ст.Советская</w:t>
      </w:r>
      <w:r w:rsidR="00D061FA" w:rsidRPr="00DF30D2">
        <w:rPr>
          <w:rFonts w:ascii="Times New Roman" w:hAnsi="Times New Roman" w:cs="Times New Roman"/>
          <w:sz w:val="24"/>
          <w:szCs w:val="24"/>
        </w:rPr>
        <w:t>, ул.Советская,д.2</w:t>
      </w:r>
      <w:r w:rsidR="00A66DBE">
        <w:rPr>
          <w:rFonts w:ascii="Times New Roman" w:hAnsi="Times New Roman" w:cs="Times New Roman"/>
          <w:sz w:val="24"/>
          <w:szCs w:val="24"/>
        </w:rPr>
        <w:t>0</w:t>
      </w:r>
      <w:r w:rsidR="00D061FA" w:rsidRPr="00DF30D2">
        <w:rPr>
          <w:rFonts w:ascii="Times New Roman" w:hAnsi="Times New Roman" w:cs="Times New Roman"/>
          <w:sz w:val="24"/>
          <w:szCs w:val="24"/>
        </w:rPr>
        <w:t>.</w:t>
      </w:r>
    </w:p>
    <w:p w:rsidR="00A66DBE" w:rsidRPr="00DF30D2" w:rsidRDefault="003F3E0B" w:rsidP="00A66DBE">
      <w:pPr>
        <w:pStyle w:val="12"/>
        <w:ind w:firstLine="283"/>
        <w:jc w:val="both"/>
        <w:rPr>
          <w:rFonts w:ascii="Times New Roman" w:hAnsi="Times New Roman" w:cs="Times New Roman"/>
          <w:sz w:val="24"/>
          <w:szCs w:val="24"/>
        </w:rPr>
      </w:pPr>
      <w:r w:rsidRPr="003F3E0B">
        <w:rPr>
          <w:rFonts w:ascii="Times New Roman" w:hAnsi="Times New Roman"/>
          <w:b/>
          <w:sz w:val="24"/>
          <w:szCs w:val="24"/>
        </w:rPr>
        <w:t>Фактический адрес:</w:t>
      </w:r>
      <w:r w:rsidRPr="003F3E0B">
        <w:rPr>
          <w:rFonts w:ascii="Times New Roman" w:hAnsi="Times New Roman"/>
          <w:sz w:val="24"/>
          <w:szCs w:val="24"/>
        </w:rPr>
        <w:t xml:space="preserve"> </w:t>
      </w:r>
      <w:r w:rsidR="00EC725C" w:rsidRPr="00F34068">
        <w:rPr>
          <w:rFonts w:ascii="Times New Roman" w:hAnsi="Times New Roman"/>
          <w:sz w:val="24"/>
          <w:szCs w:val="24"/>
        </w:rPr>
        <w:t>34718</w:t>
      </w:r>
      <w:r w:rsidR="00A66DBE">
        <w:rPr>
          <w:rFonts w:ascii="Times New Roman" w:hAnsi="Times New Roman"/>
          <w:sz w:val="24"/>
          <w:szCs w:val="24"/>
        </w:rPr>
        <w:t>0</w:t>
      </w:r>
      <w:r w:rsidR="00EC725C" w:rsidRPr="00F34068">
        <w:rPr>
          <w:rFonts w:ascii="Times New Roman" w:hAnsi="Times New Roman"/>
          <w:sz w:val="24"/>
          <w:szCs w:val="24"/>
        </w:rPr>
        <w:t xml:space="preserve">, </w:t>
      </w:r>
      <w:r w:rsidR="00D061FA" w:rsidRPr="00DF30D2">
        <w:rPr>
          <w:rFonts w:ascii="Times New Roman" w:hAnsi="Times New Roman" w:cs="Times New Roman"/>
          <w:sz w:val="24"/>
          <w:szCs w:val="24"/>
        </w:rPr>
        <w:t xml:space="preserve">Ростовская область, </w:t>
      </w:r>
      <w:r w:rsidR="00A66DBE">
        <w:rPr>
          <w:rFonts w:ascii="Times New Roman" w:hAnsi="Times New Roman" w:cs="Times New Roman"/>
          <w:sz w:val="24"/>
          <w:szCs w:val="24"/>
        </w:rPr>
        <w:t>ст.Советская</w:t>
      </w:r>
      <w:r w:rsidR="00A66DBE" w:rsidRPr="00DF30D2">
        <w:rPr>
          <w:rFonts w:ascii="Times New Roman" w:hAnsi="Times New Roman" w:cs="Times New Roman"/>
          <w:sz w:val="24"/>
          <w:szCs w:val="24"/>
        </w:rPr>
        <w:t>, ул.Советская,д.2</w:t>
      </w:r>
      <w:r w:rsidR="00A66DBE">
        <w:rPr>
          <w:rFonts w:ascii="Times New Roman" w:hAnsi="Times New Roman" w:cs="Times New Roman"/>
          <w:sz w:val="24"/>
          <w:szCs w:val="24"/>
        </w:rPr>
        <w:t>0</w:t>
      </w:r>
      <w:r w:rsidR="00A66DBE" w:rsidRPr="00DF30D2">
        <w:rPr>
          <w:rFonts w:ascii="Times New Roman" w:hAnsi="Times New Roman" w:cs="Times New Roman"/>
          <w:sz w:val="24"/>
          <w:szCs w:val="24"/>
        </w:rPr>
        <w:t>.</w:t>
      </w:r>
    </w:p>
    <w:p w:rsidR="00D061FA" w:rsidRPr="00C02D78" w:rsidRDefault="00D061FA" w:rsidP="00D061FA">
      <w:p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t xml:space="preserve">Начало проверки: </w:t>
      </w:r>
      <w:r>
        <w:rPr>
          <w:rFonts w:ascii="Times New Roman" w:hAnsi="Times New Roman" w:cs="Times New Roman"/>
          <w:sz w:val="24"/>
          <w:szCs w:val="24"/>
        </w:rPr>
        <w:t>2</w:t>
      </w:r>
      <w:r w:rsidR="00A66DBE">
        <w:rPr>
          <w:rFonts w:ascii="Times New Roman" w:hAnsi="Times New Roman" w:cs="Times New Roman"/>
          <w:sz w:val="24"/>
          <w:szCs w:val="24"/>
        </w:rPr>
        <w:t>3июля</w:t>
      </w:r>
      <w:r w:rsidRPr="00C02D78">
        <w:rPr>
          <w:rFonts w:ascii="Times New Roman" w:hAnsi="Times New Roman" w:cs="Times New Roman"/>
          <w:sz w:val="24"/>
          <w:szCs w:val="24"/>
        </w:rPr>
        <w:t xml:space="preserve"> 201</w:t>
      </w:r>
      <w:r>
        <w:rPr>
          <w:rFonts w:ascii="Times New Roman" w:hAnsi="Times New Roman" w:cs="Times New Roman"/>
          <w:sz w:val="24"/>
          <w:szCs w:val="24"/>
        </w:rPr>
        <w:t>8</w:t>
      </w:r>
      <w:r w:rsidRPr="00C02D78">
        <w:rPr>
          <w:rFonts w:ascii="Times New Roman" w:hAnsi="Times New Roman" w:cs="Times New Roman"/>
          <w:sz w:val="24"/>
          <w:szCs w:val="24"/>
        </w:rPr>
        <w:t xml:space="preserve"> года.</w:t>
      </w:r>
    </w:p>
    <w:p w:rsidR="00D061FA" w:rsidRPr="00C02D78" w:rsidRDefault="00D061FA" w:rsidP="00D061FA">
      <w:p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lastRenderedPageBreak/>
        <w:t xml:space="preserve">Окончание проверки: </w:t>
      </w:r>
      <w:r w:rsidR="00A66DBE">
        <w:rPr>
          <w:rFonts w:ascii="Times New Roman" w:hAnsi="Times New Roman" w:cs="Times New Roman"/>
          <w:sz w:val="24"/>
          <w:szCs w:val="24"/>
        </w:rPr>
        <w:t>02 августа</w:t>
      </w:r>
      <w:r w:rsidRPr="00C02D78">
        <w:rPr>
          <w:rFonts w:ascii="Times New Roman" w:hAnsi="Times New Roman" w:cs="Times New Roman"/>
          <w:sz w:val="24"/>
          <w:szCs w:val="24"/>
        </w:rPr>
        <w:t xml:space="preserve"> 201</w:t>
      </w:r>
      <w:r>
        <w:rPr>
          <w:rFonts w:ascii="Times New Roman" w:hAnsi="Times New Roman" w:cs="Times New Roman"/>
          <w:sz w:val="24"/>
          <w:szCs w:val="24"/>
        </w:rPr>
        <w:t>8</w:t>
      </w:r>
      <w:r w:rsidRPr="00C02D78">
        <w:rPr>
          <w:rFonts w:ascii="Times New Roman" w:hAnsi="Times New Roman" w:cs="Times New Roman"/>
          <w:sz w:val="24"/>
          <w:szCs w:val="24"/>
        </w:rPr>
        <w:t xml:space="preserve"> года.</w:t>
      </w:r>
    </w:p>
    <w:p w:rsidR="00484E28" w:rsidRPr="00C02D78" w:rsidRDefault="00484E28" w:rsidP="00484E28">
      <w:p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t xml:space="preserve">Проверяемый период: </w:t>
      </w:r>
      <w:r w:rsidR="0041785F">
        <w:rPr>
          <w:rFonts w:ascii="Times New Roman" w:hAnsi="Times New Roman" w:cs="Times New Roman"/>
          <w:sz w:val="24"/>
          <w:szCs w:val="24"/>
        </w:rPr>
        <w:t xml:space="preserve">2017год и </w:t>
      </w:r>
      <w:r w:rsidR="005B4C34">
        <w:rPr>
          <w:rFonts w:ascii="Times New Roman" w:hAnsi="Times New Roman" w:cs="Times New Roman"/>
          <w:sz w:val="24"/>
          <w:szCs w:val="24"/>
        </w:rPr>
        <w:t>т</w:t>
      </w:r>
      <w:r>
        <w:rPr>
          <w:rFonts w:ascii="Times New Roman" w:hAnsi="Times New Roman" w:cs="Times New Roman"/>
          <w:sz w:val="24"/>
          <w:szCs w:val="24"/>
        </w:rPr>
        <w:t>екущий период 201</w:t>
      </w:r>
      <w:r w:rsidR="0041785F">
        <w:rPr>
          <w:rFonts w:ascii="Times New Roman" w:hAnsi="Times New Roman" w:cs="Times New Roman"/>
          <w:sz w:val="24"/>
          <w:szCs w:val="24"/>
        </w:rPr>
        <w:t>8</w:t>
      </w:r>
      <w:r>
        <w:rPr>
          <w:rFonts w:ascii="Times New Roman" w:hAnsi="Times New Roman" w:cs="Times New Roman"/>
          <w:sz w:val="24"/>
          <w:szCs w:val="24"/>
        </w:rPr>
        <w:t>года</w:t>
      </w:r>
      <w:r w:rsidRPr="00C02D78">
        <w:rPr>
          <w:rFonts w:ascii="Times New Roman" w:hAnsi="Times New Roman" w:cs="Times New Roman"/>
          <w:sz w:val="24"/>
          <w:szCs w:val="24"/>
        </w:rPr>
        <w:t>.</w:t>
      </w:r>
    </w:p>
    <w:p w:rsidR="00C40563" w:rsidRPr="000227DE" w:rsidRDefault="00C40563" w:rsidP="001A7102">
      <w:pPr>
        <w:spacing w:after="0" w:line="240" w:lineRule="auto"/>
        <w:ind w:firstLine="708"/>
        <w:jc w:val="both"/>
        <w:rPr>
          <w:rFonts w:ascii="Times New Roman" w:hAnsi="Times New Roman" w:cs="Times New Roman"/>
          <w:sz w:val="24"/>
          <w:szCs w:val="24"/>
        </w:rPr>
      </w:pPr>
      <w:r w:rsidRPr="000227DE">
        <w:rPr>
          <w:rFonts w:ascii="Times New Roman" w:hAnsi="Times New Roman" w:cs="Times New Roman"/>
          <w:sz w:val="24"/>
          <w:szCs w:val="24"/>
        </w:rPr>
        <w:t xml:space="preserve">Проверка проводилась выборочным методом по документам, представленным </w:t>
      </w:r>
      <w:r w:rsidR="00A66DBE" w:rsidRPr="0065499F">
        <w:rPr>
          <w:rFonts w:ascii="Times New Roman" w:hAnsi="Times New Roman" w:cs="Times New Roman"/>
          <w:sz w:val="24"/>
          <w:szCs w:val="24"/>
        </w:rPr>
        <w:t>муниципальн</w:t>
      </w:r>
      <w:r w:rsidR="00A66DBE">
        <w:rPr>
          <w:rFonts w:ascii="Times New Roman" w:hAnsi="Times New Roman" w:cs="Times New Roman"/>
          <w:sz w:val="24"/>
          <w:szCs w:val="24"/>
        </w:rPr>
        <w:t>ым</w:t>
      </w:r>
      <w:r w:rsidR="00A66DBE" w:rsidRPr="0065499F">
        <w:rPr>
          <w:rFonts w:ascii="Times New Roman" w:hAnsi="Times New Roman" w:cs="Times New Roman"/>
          <w:sz w:val="24"/>
          <w:szCs w:val="24"/>
        </w:rPr>
        <w:t xml:space="preserve"> бюджетн</w:t>
      </w:r>
      <w:r w:rsidR="00A66DBE">
        <w:rPr>
          <w:rFonts w:ascii="Times New Roman" w:hAnsi="Times New Roman" w:cs="Times New Roman"/>
          <w:sz w:val="24"/>
          <w:szCs w:val="24"/>
        </w:rPr>
        <w:t>ым</w:t>
      </w:r>
      <w:r w:rsidR="00A66DBE" w:rsidRPr="0065499F">
        <w:rPr>
          <w:rFonts w:ascii="Times New Roman" w:hAnsi="Times New Roman" w:cs="Times New Roman"/>
          <w:sz w:val="24"/>
          <w:szCs w:val="24"/>
        </w:rPr>
        <w:t xml:space="preserve"> учреждени</w:t>
      </w:r>
      <w:r w:rsidR="00A66DBE">
        <w:rPr>
          <w:rFonts w:ascii="Times New Roman" w:hAnsi="Times New Roman" w:cs="Times New Roman"/>
          <w:sz w:val="24"/>
          <w:szCs w:val="24"/>
        </w:rPr>
        <w:t>ем</w:t>
      </w:r>
      <w:r w:rsidR="00A66DBE" w:rsidRPr="0065499F">
        <w:rPr>
          <w:rFonts w:ascii="Times New Roman" w:hAnsi="Times New Roman" w:cs="Times New Roman"/>
          <w:sz w:val="24"/>
          <w:szCs w:val="24"/>
        </w:rPr>
        <w:t xml:space="preserve"> культуры «Советский районный дом культуры»</w:t>
      </w:r>
      <w:r w:rsidRPr="000227DE">
        <w:rPr>
          <w:rFonts w:ascii="Times New Roman" w:hAnsi="Times New Roman" w:cs="Times New Roman"/>
          <w:sz w:val="24"/>
          <w:szCs w:val="24"/>
        </w:rPr>
        <w:t>, а так же на основании информации, размещенной на официальном сайте в информационной – телекоммуникационной сети «Интернет» для размещения информации по адресу zakupki.gov.ru.</w:t>
      </w:r>
    </w:p>
    <w:p w:rsidR="006D5F1D" w:rsidRPr="00F12E92" w:rsidRDefault="006D5F1D" w:rsidP="00D061FA">
      <w:pPr>
        <w:spacing w:after="0" w:line="240" w:lineRule="auto"/>
        <w:ind w:firstLine="708"/>
        <w:jc w:val="both"/>
        <w:rPr>
          <w:rFonts w:ascii="Times New Roman" w:hAnsi="Times New Roman" w:cs="Times New Roman"/>
          <w:sz w:val="24"/>
          <w:szCs w:val="24"/>
        </w:rPr>
      </w:pPr>
      <w:r w:rsidRPr="00F12E92">
        <w:rPr>
          <w:rFonts w:ascii="Times New Roman" w:hAnsi="Times New Roman" w:cs="Times New Roman"/>
          <w:sz w:val="24"/>
          <w:szCs w:val="24"/>
        </w:rPr>
        <w:t xml:space="preserve">Бухгалтерское обслуживание финансово-хозяйственной деятельности </w:t>
      </w:r>
      <w:r w:rsidR="00A66DBE" w:rsidRPr="0065499F">
        <w:rPr>
          <w:rFonts w:ascii="Times New Roman" w:hAnsi="Times New Roman" w:cs="Times New Roman"/>
          <w:sz w:val="24"/>
          <w:szCs w:val="24"/>
        </w:rPr>
        <w:t>муниципальн</w:t>
      </w:r>
      <w:r w:rsidR="00A66DBE">
        <w:rPr>
          <w:rFonts w:ascii="Times New Roman" w:hAnsi="Times New Roman" w:cs="Times New Roman"/>
          <w:sz w:val="24"/>
          <w:szCs w:val="24"/>
        </w:rPr>
        <w:t>ого</w:t>
      </w:r>
      <w:r w:rsidR="00A66DBE" w:rsidRPr="0065499F">
        <w:rPr>
          <w:rFonts w:ascii="Times New Roman" w:hAnsi="Times New Roman" w:cs="Times New Roman"/>
          <w:sz w:val="24"/>
          <w:szCs w:val="24"/>
        </w:rPr>
        <w:t xml:space="preserve"> бюджетн</w:t>
      </w:r>
      <w:r w:rsidR="00A66DBE">
        <w:rPr>
          <w:rFonts w:ascii="Times New Roman" w:hAnsi="Times New Roman" w:cs="Times New Roman"/>
          <w:sz w:val="24"/>
          <w:szCs w:val="24"/>
        </w:rPr>
        <w:t>ого</w:t>
      </w:r>
      <w:r w:rsidR="00A66DBE" w:rsidRPr="0065499F">
        <w:rPr>
          <w:rFonts w:ascii="Times New Roman" w:hAnsi="Times New Roman" w:cs="Times New Roman"/>
          <w:sz w:val="24"/>
          <w:szCs w:val="24"/>
        </w:rPr>
        <w:t xml:space="preserve"> учреждени</w:t>
      </w:r>
      <w:r w:rsidR="00A66DBE">
        <w:rPr>
          <w:rFonts w:ascii="Times New Roman" w:hAnsi="Times New Roman" w:cs="Times New Roman"/>
          <w:sz w:val="24"/>
          <w:szCs w:val="24"/>
        </w:rPr>
        <w:t>я</w:t>
      </w:r>
      <w:r w:rsidR="00A66DBE" w:rsidRPr="0065499F">
        <w:rPr>
          <w:rFonts w:ascii="Times New Roman" w:hAnsi="Times New Roman" w:cs="Times New Roman"/>
          <w:sz w:val="24"/>
          <w:szCs w:val="24"/>
        </w:rPr>
        <w:t xml:space="preserve"> культуры «Советский районный дом культуры»</w:t>
      </w:r>
      <w:r w:rsidR="00D061FA" w:rsidRPr="007D2F50">
        <w:rPr>
          <w:rFonts w:ascii="Times New Roman" w:hAnsi="Times New Roman" w:cs="Times New Roman"/>
          <w:sz w:val="24"/>
        </w:rPr>
        <w:t xml:space="preserve"> </w:t>
      </w:r>
      <w:r w:rsidRPr="00F12E92">
        <w:rPr>
          <w:rFonts w:ascii="Times New Roman" w:hAnsi="Times New Roman" w:cs="Times New Roman"/>
          <w:sz w:val="24"/>
          <w:szCs w:val="24"/>
        </w:rPr>
        <w:t>осуществляется самостоятельно бухгалтерией согласно Федерального закона 06.12.2011г. №402-ФЗ «О бухгалтерском учете», приказов Министерства Финансов Российской Федерации от  01.12.2010 № 157н, утвердившего Единый план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от 30.03.2015г.№52н «Об утверждении форм первичных</w:t>
      </w:r>
      <w:r w:rsidRPr="00F12E92">
        <w:rPr>
          <w:rFonts w:ascii="Times New Roman" w:hAnsi="Times New Roman" w:cs="Times New Roman"/>
        </w:rPr>
        <w:t xml:space="preserve"> </w:t>
      </w:r>
      <w:r w:rsidRPr="00F12E92">
        <w:rPr>
          <w:rFonts w:ascii="Times New Roman" w:hAnsi="Times New Roman" w:cs="Times New Roman"/>
          <w:sz w:val="24"/>
          <w:szCs w:val="24"/>
        </w:rPr>
        <w:t>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w:t>
      </w:r>
      <w:r w:rsidRPr="00F12E92">
        <w:rPr>
          <w:rFonts w:ascii="Times New Roman" w:hAnsi="Times New Roman" w:cs="Times New Roman"/>
        </w:rPr>
        <w:t xml:space="preserve"> </w:t>
      </w:r>
      <w:r w:rsidRPr="00F12E92">
        <w:rPr>
          <w:rFonts w:ascii="Times New Roman" w:hAnsi="Times New Roman" w:cs="Times New Roman"/>
          <w:sz w:val="24"/>
          <w:szCs w:val="24"/>
        </w:rPr>
        <w:t xml:space="preserve">фондами, государственными (муниципальными) учреждениями и Методических указаний по их применению», приказа Министерства финансов Российской Федерации от </w:t>
      </w:r>
      <w:r w:rsidRPr="00F12E92">
        <w:rPr>
          <w:rFonts w:ascii="Times New Roman" w:hAnsi="Times New Roman" w:cs="Times New Roman"/>
        </w:rPr>
        <w:t xml:space="preserve"> </w:t>
      </w:r>
      <w:r w:rsidRPr="00F12E92">
        <w:rPr>
          <w:rFonts w:ascii="Times New Roman" w:hAnsi="Times New Roman" w:cs="Times New Roman"/>
          <w:sz w:val="24"/>
          <w:szCs w:val="24"/>
        </w:rPr>
        <w:t xml:space="preserve">16 декабря 2010г. №174Н «Об утверждении плана счетов бухгалтерского учета бюджетных учреждений и инструкции по его применению». </w:t>
      </w:r>
    </w:p>
    <w:p w:rsidR="00F71D96" w:rsidRPr="00EA5FB7" w:rsidRDefault="00F71D96" w:rsidP="00F71D96">
      <w:pPr>
        <w:pStyle w:val="a9"/>
        <w:ind w:firstLine="708"/>
        <w:jc w:val="both"/>
        <w:rPr>
          <w:rFonts w:ascii="Times New Roman" w:hAnsi="Times New Roman"/>
          <w:b/>
          <w:sz w:val="24"/>
        </w:rPr>
      </w:pPr>
      <w:r>
        <w:rPr>
          <w:rFonts w:ascii="Times New Roman" w:hAnsi="Times New Roman"/>
          <w:b/>
          <w:sz w:val="24"/>
        </w:rPr>
        <w:t xml:space="preserve">                 </w:t>
      </w:r>
      <w:r w:rsidRPr="00EA5FB7">
        <w:rPr>
          <w:rFonts w:ascii="Times New Roman" w:hAnsi="Times New Roman"/>
          <w:b/>
          <w:sz w:val="24"/>
        </w:rPr>
        <w:t>Общие сведения о проверяемом учреждении</w:t>
      </w:r>
    </w:p>
    <w:p w:rsidR="004A6AC7" w:rsidRDefault="004A6AC7" w:rsidP="004A6AC7">
      <w:pPr>
        <w:pStyle w:val="12"/>
        <w:ind w:firstLine="283"/>
        <w:jc w:val="both"/>
        <w:rPr>
          <w:rFonts w:ascii="Times New Roman" w:hAnsi="Times New Roman" w:cs="Times New Roman"/>
          <w:sz w:val="24"/>
          <w:szCs w:val="24"/>
        </w:rPr>
      </w:pPr>
      <w:r>
        <w:rPr>
          <w:rFonts w:ascii="Times New Roman" w:hAnsi="Times New Roman" w:cs="Times New Roman"/>
          <w:sz w:val="24"/>
          <w:szCs w:val="24"/>
        </w:rPr>
        <w:t>М</w:t>
      </w:r>
      <w:r w:rsidRPr="0065499F">
        <w:rPr>
          <w:rFonts w:ascii="Times New Roman" w:hAnsi="Times New Roman" w:cs="Times New Roman"/>
          <w:sz w:val="24"/>
          <w:szCs w:val="24"/>
        </w:rPr>
        <w:t>униципально</w:t>
      </w:r>
      <w:r>
        <w:rPr>
          <w:rFonts w:ascii="Times New Roman" w:hAnsi="Times New Roman" w:cs="Times New Roman"/>
          <w:sz w:val="24"/>
          <w:szCs w:val="24"/>
        </w:rPr>
        <w:t>е</w:t>
      </w:r>
      <w:r w:rsidRPr="0065499F">
        <w:rPr>
          <w:rFonts w:ascii="Times New Roman" w:hAnsi="Times New Roman" w:cs="Times New Roman"/>
          <w:sz w:val="24"/>
          <w:szCs w:val="24"/>
        </w:rPr>
        <w:t xml:space="preserve"> бюджетно</w:t>
      </w:r>
      <w:r>
        <w:rPr>
          <w:rFonts w:ascii="Times New Roman" w:hAnsi="Times New Roman" w:cs="Times New Roman"/>
          <w:sz w:val="24"/>
          <w:szCs w:val="24"/>
        </w:rPr>
        <w:t>е</w:t>
      </w:r>
      <w:r w:rsidRPr="0065499F">
        <w:rPr>
          <w:rFonts w:ascii="Times New Roman" w:hAnsi="Times New Roman" w:cs="Times New Roman"/>
          <w:sz w:val="24"/>
          <w:szCs w:val="24"/>
        </w:rPr>
        <w:t xml:space="preserve"> учреждени</w:t>
      </w:r>
      <w:r>
        <w:rPr>
          <w:rFonts w:ascii="Times New Roman" w:hAnsi="Times New Roman" w:cs="Times New Roman"/>
          <w:sz w:val="24"/>
          <w:szCs w:val="24"/>
        </w:rPr>
        <w:t>е</w:t>
      </w:r>
      <w:r w:rsidRPr="0065499F">
        <w:rPr>
          <w:rFonts w:ascii="Times New Roman" w:hAnsi="Times New Roman" w:cs="Times New Roman"/>
          <w:sz w:val="24"/>
          <w:szCs w:val="24"/>
        </w:rPr>
        <w:t xml:space="preserve"> культуры «Советский районный дом культуры»</w:t>
      </w:r>
      <w:r>
        <w:rPr>
          <w:rFonts w:ascii="Times New Roman" w:hAnsi="Times New Roman" w:cs="Times New Roman"/>
          <w:sz w:val="24"/>
          <w:szCs w:val="24"/>
        </w:rPr>
        <w:t xml:space="preserve"> </w:t>
      </w:r>
      <w:r w:rsidRPr="00AD268F">
        <w:rPr>
          <w:rFonts w:ascii="Times New Roman" w:hAnsi="Times New Roman" w:cs="Times New Roman"/>
          <w:sz w:val="24"/>
          <w:szCs w:val="24"/>
        </w:rPr>
        <w:t>, далее по тексту МБ</w:t>
      </w:r>
      <w:r>
        <w:rPr>
          <w:rFonts w:ascii="Times New Roman" w:hAnsi="Times New Roman" w:cs="Times New Roman"/>
          <w:sz w:val="24"/>
          <w:szCs w:val="24"/>
        </w:rPr>
        <w:t xml:space="preserve">УК «Советский РДК» </w:t>
      </w:r>
      <w:r w:rsidRPr="00AD268F">
        <w:rPr>
          <w:rFonts w:ascii="Times New Roman" w:hAnsi="Times New Roman" w:cs="Times New Roman"/>
          <w:sz w:val="24"/>
          <w:szCs w:val="24"/>
        </w:rPr>
        <w:t>является юридическим лицом,  имеет самостоятельный баланс, лицевые счета в отделении Федерального казначейства № 20586У2</w:t>
      </w:r>
      <w:r>
        <w:rPr>
          <w:rFonts w:ascii="Times New Roman" w:hAnsi="Times New Roman" w:cs="Times New Roman"/>
          <w:sz w:val="24"/>
          <w:szCs w:val="24"/>
        </w:rPr>
        <w:t>6780</w:t>
      </w:r>
      <w:r w:rsidRPr="00AD268F">
        <w:rPr>
          <w:rFonts w:ascii="Times New Roman" w:hAnsi="Times New Roman" w:cs="Times New Roman"/>
          <w:sz w:val="24"/>
          <w:szCs w:val="24"/>
        </w:rPr>
        <w:t>,печать, штампы со своим наименованием.</w:t>
      </w:r>
    </w:p>
    <w:p w:rsidR="004A6AC7" w:rsidRPr="007C7306" w:rsidRDefault="004A6AC7" w:rsidP="004A6AC7">
      <w:pPr>
        <w:pStyle w:val="12"/>
        <w:ind w:firstLine="283"/>
        <w:jc w:val="both"/>
        <w:rPr>
          <w:rFonts w:ascii="Times New Roman" w:hAnsi="Times New Roman" w:cs="Times New Roman"/>
          <w:sz w:val="24"/>
          <w:szCs w:val="24"/>
        </w:rPr>
      </w:pPr>
      <w:r w:rsidRPr="007C7306">
        <w:rPr>
          <w:rFonts w:ascii="Times New Roman" w:hAnsi="Times New Roman" w:cs="Times New Roman"/>
          <w:sz w:val="24"/>
          <w:szCs w:val="24"/>
        </w:rPr>
        <w:t>МБУК «Советский РДК» поставлен на учет в налоговом органе 15.10.2015 (свидетельство серии 61 № 007936058 выдано Межрайонной инспекцией Федеральной налоговой службы № 22 по Ростовской области территориальный участок 6131 по Советскому району).</w:t>
      </w:r>
    </w:p>
    <w:p w:rsidR="004A6AC7" w:rsidRDefault="004A6AC7" w:rsidP="004A6AC7">
      <w:pPr>
        <w:pStyle w:val="12"/>
        <w:jc w:val="both"/>
      </w:pPr>
      <w:r w:rsidRPr="007C7306">
        <w:rPr>
          <w:rFonts w:ascii="Times New Roman" w:hAnsi="Times New Roman" w:cs="Times New Roman"/>
          <w:sz w:val="24"/>
          <w:szCs w:val="24"/>
        </w:rPr>
        <w:t>Учреждение создано в целях организации досуга и приобщения жителей к  творчеству, культурному развитию и самообразованию, любительскому искусству и ремеслам с учетом потребностей и интересов различных социально-возрастных групп</w:t>
      </w:r>
      <w:r>
        <w:t>.</w:t>
      </w:r>
    </w:p>
    <w:p w:rsidR="004A6AC7" w:rsidRPr="00D700C9" w:rsidRDefault="004A6AC7" w:rsidP="004A6AC7">
      <w:pPr>
        <w:pStyle w:val="12"/>
        <w:ind w:firstLine="708"/>
        <w:jc w:val="both"/>
        <w:rPr>
          <w:rFonts w:ascii="Times New Roman" w:hAnsi="Times New Roman" w:cs="Times New Roman"/>
          <w:sz w:val="24"/>
          <w:szCs w:val="24"/>
        </w:rPr>
      </w:pPr>
      <w:r w:rsidRPr="00D700C9">
        <w:rPr>
          <w:rFonts w:ascii="Times New Roman" w:hAnsi="Times New Roman" w:cs="Times New Roman"/>
          <w:sz w:val="24"/>
          <w:szCs w:val="24"/>
        </w:rPr>
        <w:t xml:space="preserve">Органом осуществляющим функции и полномочия учредителя </w:t>
      </w:r>
      <w:r w:rsidRPr="00AD268F">
        <w:rPr>
          <w:rFonts w:ascii="Times New Roman" w:hAnsi="Times New Roman" w:cs="Times New Roman"/>
          <w:sz w:val="24"/>
          <w:szCs w:val="24"/>
        </w:rPr>
        <w:t>МБ</w:t>
      </w:r>
      <w:r>
        <w:rPr>
          <w:rFonts w:ascii="Times New Roman" w:hAnsi="Times New Roman" w:cs="Times New Roman"/>
          <w:sz w:val="24"/>
          <w:szCs w:val="24"/>
        </w:rPr>
        <w:t xml:space="preserve">УК «Советский РДК» </w:t>
      </w:r>
      <w:r w:rsidRPr="00D700C9">
        <w:rPr>
          <w:rFonts w:ascii="Times New Roman" w:hAnsi="Times New Roman" w:cs="Times New Roman"/>
          <w:sz w:val="24"/>
          <w:szCs w:val="24"/>
        </w:rPr>
        <w:t xml:space="preserve"> является Отдел </w:t>
      </w:r>
      <w:r>
        <w:rPr>
          <w:rFonts w:ascii="Times New Roman" w:hAnsi="Times New Roman" w:cs="Times New Roman"/>
          <w:sz w:val="24"/>
          <w:szCs w:val="24"/>
        </w:rPr>
        <w:t>культуры</w:t>
      </w:r>
      <w:r w:rsidRPr="00D700C9">
        <w:rPr>
          <w:rFonts w:ascii="Times New Roman" w:hAnsi="Times New Roman" w:cs="Times New Roman"/>
          <w:sz w:val="24"/>
          <w:szCs w:val="24"/>
        </w:rPr>
        <w:t xml:space="preserve"> Администрации Советского района.</w:t>
      </w:r>
    </w:p>
    <w:p w:rsidR="004A6AC7" w:rsidRPr="00D700C9" w:rsidRDefault="004A6AC7" w:rsidP="004A6AC7">
      <w:pPr>
        <w:pStyle w:val="12"/>
        <w:ind w:firstLine="708"/>
        <w:jc w:val="both"/>
        <w:rPr>
          <w:rFonts w:ascii="Times New Roman" w:hAnsi="Times New Roman" w:cs="Times New Roman"/>
          <w:sz w:val="24"/>
          <w:szCs w:val="24"/>
        </w:rPr>
      </w:pPr>
      <w:r w:rsidRPr="00D700C9">
        <w:rPr>
          <w:rFonts w:ascii="Times New Roman" w:hAnsi="Times New Roman" w:cs="Times New Roman"/>
          <w:sz w:val="24"/>
          <w:szCs w:val="24"/>
        </w:rPr>
        <w:t xml:space="preserve">Как юридическое лицо, в соответствии с Федеральным законом «О государственной регистрации юридических лиц» от 08.08.2001г. №129-ФЗ, </w:t>
      </w:r>
      <w:r w:rsidRPr="00AD268F">
        <w:rPr>
          <w:rFonts w:ascii="Times New Roman" w:hAnsi="Times New Roman" w:cs="Times New Roman"/>
          <w:sz w:val="24"/>
          <w:szCs w:val="24"/>
        </w:rPr>
        <w:t>МБ</w:t>
      </w:r>
      <w:r>
        <w:rPr>
          <w:rFonts w:ascii="Times New Roman" w:hAnsi="Times New Roman" w:cs="Times New Roman"/>
          <w:sz w:val="24"/>
          <w:szCs w:val="24"/>
        </w:rPr>
        <w:t xml:space="preserve">УК «Советский РДК» </w:t>
      </w:r>
      <w:r w:rsidRPr="00D700C9">
        <w:rPr>
          <w:rFonts w:ascii="Times New Roman" w:hAnsi="Times New Roman" w:cs="Times New Roman"/>
          <w:sz w:val="24"/>
          <w:szCs w:val="24"/>
        </w:rPr>
        <w:t xml:space="preserve"> внесено в Единый государственный реестр юридических лиц под основным государственным номером 102610157</w:t>
      </w:r>
      <w:r>
        <w:rPr>
          <w:rFonts w:ascii="Times New Roman" w:hAnsi="Times New Roman" w:cs="Times New Roman"/>
          <w:sz w:val="24"/>
          <w:szCs w:val="24"/>
        </w:rPr>
        <w:t>1176</w:t>
      </w:r>
      <w:r w:rsidRPr="00D700C9">
        <w:rPr>
          <w:rFonts w:ascii="Times New Roman" w:hAnsi="Times New Roman" w:cs="Times New Roman"/>
          <w:sz w:val="24"/>
          <w:szCs w:val="24"/>
        </w:rPr>
        <w:t xml:space="preserve"> .</w:t>
      </w:r>
    </w:p>
    <w:p w:rsidR="004A6AC7" w:rsidRPr="00D700C9" w:rsidRDefault="004A6AC7" w:rsidP="004A6AC7">
      <w:pPr>
        <w:pStyle w:val="12"/>
        <w:ind w:firstLine="708"/>
        <w:jc w:val="both"/>
        <w:rPr>
          <w:rFonts w:ascii="Times New Roman" w:hAnsi="Times New Roman" w:cs="Times New Roman"/>
          <w:sz w:val="24"/>
          <w:szCs w:val="24"/>
        </w:rPr>
      </w:pPr>
      <w:r w:rsidRPr="00D700C9">
        <w:rPr>
          <w:rFonts w:ascii="Times New Roman" w:hAnsi="Times New Roman" w:cs="Times New Roman"/>
          <w:sz w:val="24"/>
          <w:szCs w:val="24"/>
        </w:rPr>
        <w:t>При регистрации и постановке на учет в налоговом органе присвоен идентификационный номер налогоплательщика 6131</w:t>
      </w:r>
      <w:r>
        <w:rPr>
          <w:rFonts w:ascii="Times New Roman" w:hAnsi="Times New Roman" w:cs="Times New Roman"/>
          <w:sz w:val="24"/>
          <w:szCs w:val="24"/>
        </w:rPr>
        <w:t>105135</w:t>
      </w:r>
      <w:r w:rsidRPr="00D700C9">
        <w:rPr>
          <w:rFonts w:ascii="Times New Roman" w:hAnsi="Times New Roman" w:cs="Times New Roman"/>
          <w:sz w:val="24"/>
          <w:szCs w:val="24"/>
        </w:rPr>
        <w:t>, КПП  613101001,  ОКТМО – 606524261</w:t>
      </w:r>
      <w:r>
        <w:rPr>
          <w:rFonts w:ascii="Times New Roman" w:hAnsi="Times New Roman" w:cs="Times New Roman"/>
          <w:sz w:val="24"/>
          <w:szCs w:val="24"/>
        </w:rPr>
        <w:t>01,</w:t>
      </w:r>
      <w:r w:rsidRPr="00D700C9">
        <w:rPr>
          <w:rFonts w:ascii="Times New Roman" w:hAnsi="Times New Roman" w:cs="Times New Roman"/>
          <w:sz w:val="24"/>
          <w:szCs w:val="24"/>
        </w:rPr>
        <w:t xml:space="preserve"> ОКОПФ – 75403</w:t>
      </w:r>
      <w:r>
        <w:rPr>
          <w:rFonts w:ascii="Times New Roman" w:hAnsi="Times New Roman" w:cs="Times New Roman"/>
          <w:sz w:val="24"/>
          <w:szCs w:val="24"/>
        </w:rPr>
        <w:t>,ОКВЭД-90</w:t>
      </w:r>
      <w:r w:rsidRPr="00D700C9">
        <w:rPr>
          <w:rFonts w:ascii="Times New Roman" w:hAnsi="Times New Roman" w:cs="Times New Roman"/>
          <w:sz w:val="24"/>
          <w:szCs w:val="24"/>
        </w:rPr>
        <w:t>.</w:t>
      </w:r>
      <w:r>
        <w:rPr>
          <w:rFonts w:ascii="Times New Roman" w:hAnsi="Times New Roman" w:cs="Times New Roman"/>
          <w:sz w:val="24"/>
          <w:szCs w:val="24"/>
        </w:rPr>
        <w:t>03-деятельность в области художественного творчества.</w:t>
      </w:r>
    </w:p>
    <w:p w:rsidR="004A6AC7" w:rsidRPr="00AD268F" w:rsidRDefault="004A6AC7" w:rsidP="004A6AC7">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AD268F">
        <w:rPr>
          <w:rFonts w:ascii="Times New Roman" w:hAnsi="Times New Roman" w:cs="Times New Roman"/>
          <w:sz w:val="24"/>
          <w:szCs w:val="24"/>
        </w:rPr>
        <w:t xml:space="preserve">Должностными лицами, ответственными за осуществление финансово-хозяйственной деятельности </w:t>
      </w:r>
      <w:r w:rsidRPr="007E080C">
        <w:rPr>
          <w:rFonts w:ascii="Times New Roman" w:hAnsi="Times New Roman" w:cs="Times New Roman"/>
          <w:sz w:val="24"/>
          <w:szCs w:val="24"/>
        </w:rPr>
        <w:t>МБУК «Советский РДК»</w:t>
      </w:r>
      <w:r w:rsidRPr="00AD268F">
        <w:rPr>
          <w:rFonts w:ascii="Times New Roman" w:hAnsi="Times New Roman" w:cs="Times New Roman"/>
          <w:sz w:val="24"/>
          <w:szCs w:val="24"/>
        </w:rPr>
        <w:t xml:space="preserve">  в проверяемом периоде являлись:</w:t>
      </w:r>
    </w:p>
    <w:p w:rsidR="004A6AC7" w:rsidRPr="004B0128" w:rsidRDefault="004A6AC7" w:rsidP="004A6AC7">
      <w:pPr>
        <w:suppressAutoHyphens w:val="0"/>
        <w:autoSpaceDE w:val="0"/>
        <w:autoSpaceDN w:val="0"/>
        <w:adjustRightInd w:val="0"/>
        <w:spacing w:after="0" w:line="240" w:lineRule="auto"/>
        <w:jc w:val="both"/>
        <w:rPr>
          <w:rFonts w:ascii="Times New Roman" w:hAnsi="Times New Roman" w:cs="Times New Roman"/>
          <w:sz w:val="24"/>
          <w:szCs w:val="24"/>
        </w:rPr>
      </w:pPr>
      <w:r w:rsidRPr="00AD268F">
        <w:rPr>
          <w:rFonts w:ascii="Times New Roman" w:hAnsi="Times New Roman" w:cs="Times New Roman"/>
          <w:sz w:val="24"/>
          <w:szCs w:val="24"/>
        </w:rPr>
        <w:tab/>
        <w:t xml:space="preserve">-с правом первой подписи – директор </w:t>
      </w:r>
      <w:r w:rsidRPr="007E080C">
        <w:rPr>
          <w:rFonts w:ascii="Times New Roman" w:hAnsi="Times New Roman" w:cs="Times New Roman"/>
          <w:sz w:val="24"/>
          <w:szCs w:val="24"/>
        </w:rPr>
        <w:t>МБУК «Советский РДК»</w:t>
      </w:r>
      <w:r w:rsidRPr="00AD268F">
        <w:rPr>
          <w:rFonts w:ascii="Times New Roman" w:hAnsi="Times New Roman" w:cs="Times New Roman"/>
          <w:sz w:val="24"/>
          <w:szCs w:val="24"/>
        </w:rPr>
        <w:t xml:space="preserve"> </w:t>
      </w:r>
      <w:r>
        <w:rPr>
          <w:rFonts w:ascii="Times New Roman" w:hAnsi="Times New Roman" w:cs="Times New Roman"/>
          <w:sz w:val="24"/>
          <w:szCs w:val="24"/>
        </w:rPr>
        <w:t xml:space="preserve"> Фролова Елена Анатольевна</w:t>
      </w:r>
      <w:r w:rsidRPr="00AD268F">
        <w:rPr>
          <w:rFonts w:ascii="Times New Roman" w:hAnsi="Times New Roman" w:cs="Times New Roman"/>
          <w:sz w:val="24"/>
          <w:szCs w:val="24"/>
        </w:rPr>
        <w:t xml:space="preserve">, назначенная на должность </w:t>
      </w:r>
      <w:r w:rsidRPr="004B0128">
        <w:rPr>
          <w:rFonts w:ascii="Times New Roman" w:hAnsi="Times New Roman" w:cs="Times New Roman"/>
          <w:sz w:val="24"/>
          <w:szCs w:val="24"/>
        </w:rPr>
        <w:t>с 01.0</w:t>
      </w:r>
      <w:r>
        <w:rPr>
          <w:rFonts w:ascii="Times New Roman" w:hAnsi="Times New Roman" w:cs="Times New Roman"/>
          <w:sz w:val="24"/>
          <w:szCs w:val="24"/>
        </w:rPr>
        <w:t>9</w:t>
      </w:r>
      <w:r w:rsidRPr="004B0128">
        <w:rPr>
          <w:rFonts w:ascii="Times New Roman" w:hAnsi="Times New Roman" w:cs="Times New Roman"/>
          <w:sz w:val="24"/>
          <w:szCs w:val="24"/>
        </w:rPr>
        <w:t>.20</w:t>
      </w:r>
      <w:r>
        <w:rPr>
          <w:rFonts w:ascii="Times New Roman" w:hAnsi="Times New Roman" w:cs="Times New Roman"/>
          <w:sz w:val="24"/>
          <w:szCs w:val="24"/>
        </w:rPr>
        <w:t>14</w:t>
      </w:r>
      <w:r w:rsidRPr="004B0128">
        <w:rPr>
          <w:rFonts w:ascii="Times New Roman" w:hAnsi="Times New Roman" w:cs="Times New Roman"/>
          <w:sz w:val="24"/>
          <w:szCs w:val="24"/>
        </w:rPr>
        <w:t>г. (приказ от 0</w:t>
      </w:r>
      <w:r>
        <w:rPr>
          <w:rFonts w:ascii="Times New Roman" w:hAnsi="Times New Roman" w:cs="Times New Roman"/>
          <w:sz w:val="24"/>
          <w:szCs w:val="24"/>
        </w:rPr>
        <w:t>1.09</w:t>
      </w:r>
      <w:r w:rsidRPr="004B0128">
        <w:rPr>
          <w:rFonts w:ascii="Times New Roman" w:hAnsi="Times New Roman" w:cs="Times New Roman"/>
          <w:sz w:val="24"/>
          <w:szCs w:val="24"/>
        </w:rPr>
        <w:t>.20</w:t>
      </w:r>
      <w:r>
        <w:rPr>
          <w:rFonts w:ascii="Times New Roman" w:hAnsi="Times New Roman" w:cs="Times New Roman"/>
          <w:sz w:val="24"/>
          <w:szCs w:val="24"/>
        </w:rPr>
        <w:t>14</w:t>
      </w:r>
      <w:r w:rsidRPr="004B0128">
        <w:rPr>
          <w:rFonts w:ascii="Times New Roman" w:hAnsi="Times New Roman" w:cs="Times New Roman"/>
          <w:sz w:val="24"/>
          <w:szCs w:val="24"/>
        </w:rPr>
        <w:t>г.№</w:t>
      </w:r>
      <w:r>
        <w:rPr>
          <w:rFonts w:ascii="Times New Roman" w:hAnsi="Times New Roman" w:cs="Times New Roman"/>
          <w:sz w:val="24"/>
          <w:szCs w:val="24"/>
        </w:rPr>
        <w:t>8</w:t>
      </w:r>
      <w:r w:rsidRPr="004B0128">
        <w:rPr>
          <w:rFonts w:ascii="Times New Roman" w:hAnsi="Times New Roman" w:cs="Times New Roman"/>
          <w:sz w:val="24"/>
          <w:szCs w:val="24"/>
        </w:rPr>
        <w:t xml:space="preserve">); </w:t>
      </w:r>
    </w:p>
    <w:p w:rsidR="004A6AC7" w:rsidRPr="00D9283B" w:rsidRDefault="004A6AC7" w:rsidP="004A6AC7">
      <w:pPr>
        <w:pStyle w:val="12"/>
        <w:ind w:firstLine="708"/>
        <w:jc w:val="both"/>
        <w:rPr>
          <w:rFonts w:ascii="Times New Roman" w:hAnsi="Times New Roman" w:cs="Times New Roman"/>
          <w:b/>
          <w:sz w:val="24"/>
          <w:szCs w:val="24"/>
        </w:rPr>
      </w:pPr>
      <w:r w:rsidRPr="00AD268F">
        <w:rPr>
          <w:rFonts w:ascii="Times New Roman" w:hAnsi="Times New Roman" w:cs="Times New Roman"/>
          <w:sz w:val="24"/>
          <w:szCs w:val="24"/>
        </w:rPr>
        <w:t xml:space="preserve">-с правом второй подписи – главный бухгалтер </w:t>
      </w:r>
      <w:r>
        <w:rPr>
          <w:rFonts w:ascii="Times New Roman" w:hAnsi="Times New Roman" w:cs="Times New Roman"/>
          <w:sz w:val="24"/>
          <w:szCs w:val="24"/>
        </w:rPr>
        <w:t>Оберемко Валентина Васильевна ,имеющая право подписи по 16.04.2017г., Прокофьева Наталья Михайловна н</w:t>
      </w:r>
      <w:r w:rsidRPr="00AD268F">
        <w:rPr>
          <w:rFonts w:ascii="Times New Roman" w:hAnsi="Times New Roman" w:cs="Times New Roman"/>
          <w:sz w:val="24"/>
          <w:szCs w:val="24"/>
        </w:rPr>
        <w:t xml:space="preserve">азначенная на должность </w:t>
      </w:r>
      <w:r>
        <w:rPr>
          <w:rFonts w:ascii="Times New Roman" w:hAnsi="Times New Roman" w:cs="Times New Roman"/>
          <w:sz w:val="24"/>
          <w:szCs w:val="24"/>
        </w:rPr>
        <w:t>с 17.04.2017г.и по текущий период 2018года (приказ</w:t>
      </w:r>
      <w:r w:rsidRPr="00980F84">
        <w:rPr>
          <w:rFonts w:ascii="Times New Roman" w:hAnsi="Times New Roman" w:cs="Times New Roman"/>
          <w:sz w:val="24"/>
          <w:szCs w:val="24"/>
        </w:rPr>
        <w:t xml:space="preserve"> </w:t>
      </w:r>
      <w:r w:rsidRPr="007E080C">
        <w:rPr>
          <w:rFonts w:ascii="Times New Roman" w:hAnsi="Times New Roman" w:cs="Times New Roman"/>
          <w:sz w:val="24"/>
          <w:szCs w:val="24"/>
        </w:rPr>
        <w:t xml:space="preserve">от 17.04.2017г.№19). </w:t>
      </w:r>
    </w:p>
    <w:p w:rsidR="004A6AC7" w:rsidRDefault="004A6AC7" w:rsidP="004A6AC7">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A56F96">
        <w:rPr>
          <w:rFonts w:ascii="Times New Roman" w:hAnsi="Times New Roman" w:cs="Times New Roman"/>
          <w:sz w:val="24"/>
          <w:szCs w:val="24"/>
        </w:rPr>
        <w:lastRenderedPageBreak/>
        <w:t xml:space="preserve">Согласно приказа по </w:t>
      </w:r>
      <w:r w:rsidRPr="007E080C">
        <w:rPr>
          <w:rFonts w:ascii="Times New Roman" w:hAnsi="Times New Roman" w:cs="Times New Roman"/>
          <w:sz w:val="24"/>
          <w:szCs w:val="24"/>
        </w:rPr>
        <w:t xml:space="preserve">МБУК «Советский РДК» </w:t>
      </w:r>
      <w:r w:rsidRPr="00A56F96">
        <w:rPr>
          <w:rFonts w:ascii="Times New Roman" w:hAnsi="Times New Roman" w:cs="Times New Roman"/>
          <w:sz w:val="24"/>
          <w:szCs w:val="24"/>
        </w:rPr>
        <w:t xml:space="preserve">от </w:t>
      </w:r>
      <w:r>
        <w:rPr>
          <w:rFonts w:ascii="Times New Roman" w:hAnsi="Times New Roman" w:cs="Times New Roman"/>
          <w:sz w:val="24"/>
          <w:szCs w:val="24"/>
        </w:rPr>
        <w:t>17.04.2017г</w:t>
      </w:r>
      <w:r w:rsidRPr="00A56F96">
        <w:rPr>
          <w:rFonts w:ascii="Times New Roman" w:hAnsi="Times New Roman" w:cs="Times New Roman"/>
          <w:b/>
          <w:sz w:val="24"/>
          <w:szCs w:val="24"/>
        </w:rPr>
        <w:t>.</w:t>
      </w:r>
      <w:r w:rsidRPr="008D7EB9">
        <w:rPr>
          <w:rFonts w:ascii="Times New Roman" w:hAnsi="Times New Roman" w:cs="Times New Roman"/>
          <w:sz w:val="24"/>
          <w:szCs w:val="24"/>
        </w:rPr>
        <w:t>№</w:t>
      </w:r>
      <w:r w:rsidRPr="00A56F96">
        <w:rPr>
          <w:rFonts w:ascii="Times New Roman" w:hAnsi="Times New Roman" w:cs="Times New Roman"/>
          <w:b/>
          <w:sz w:val="24"/>
          <w:szCs w:val="24"/>
        </w:rPr>
        <w:t xml:space="preserve"> </w:t>
      </w:r>
      <w:r w:rsidRPr="00477CA7">
        <w:rPr>
          <w:rFonts w:ascii="Times New Roman" w:hAnsi="Times New Roman" w:cs="Times New Roman"/>
          <w:sz w:val="24"/>
          <w:szCs w:val="24"/>
        </w:rPr>
        <w:t>15а</w:t>
      </w:r>
      <w:r w:rsidRPr="003673A2">
        <w:rPr>
          <w:rFonts w:ascii="Times New Roman" w:hAnsi="Times New Roman" w:cs="Times New Roman"/>
          <w:sz w:val="24"/>
          <w:szCs w:val="24"/>
        </w:rPr>
        <w:t xml:space="preserve"> </w:t>
      </w:r>
      <w:r>
        <w:rPr>
          <w:rFonts w:ascii="Times New Roman" w:hAnsi="Times New Roman" w:cs="Times New Roman"/>
          <w:sz w:val="24"/>
          <w:szCs w:val="24"/>
        </w:rPr>
        <w:t xml:space="preserve">«О назначении ответственных лиц при обмене электронными документами с УФК по Ростовской области» </w:t>
      </w:r>
      <w:r w:rsidRPr="00A56F96">
        <w:rPr>
          <w:rFonts w:ascii="Times New Roman" w:hAnsi="Times New Roman" w:cs="Times New Roman"/>
          <w:sz w:val="24"/>
          <w:szCs w:val="24"/>
        </w:rPr>
        <w:t xml:space="preserve">для работы на официальном сайте РФ в сети интернет для размещения информации о </w:t>
      </w:r>
      <w:r>
        <w:rPr>
          <w:rFonts w:ascii="Times New Roman" w:hAnsi="Times New Roman" w:cs="Times New Roman"/>
          <w:sz w:val="24"/>
          <w:szCs w:val="24"/>
        </w:rPr>
        <w:t xml:space="preserve">закупках </w:t>
      </w:r>
      <w:r w:rsidRPr="00A56F96">
        <w:rPr>
          <w:rFonts w:ascii="Times New Roman" w:hAnsi="Times New Roman" w:cs="Times New Roman"/>
          <w:sz w:val="24"/>
          <w:szCs w:val="24"/>
        </w:rPr>
        <w:t xml:space="preserve"> товаров, выполнение работ, оказание услуг, право первой  электронной подписи электронных документов предоставлено </w:t>
      </w:r>
      <w:r>
        <w:rPr>
          <w:rFonts w:ascii="Times New Roman" w:hAnsi="Times New Roman" w:cs="Times New Roman"/>
          <w:sz w:val="24"/>
          <w:szCs w:val="24"/>
        </w:rPr>
        <w:t xml:space="preserve">заведующему </w:t>
      </w:r>
      <w:r w:rsidRPr="007E080C">
        <w:rPr>
          <w:rFonts w:ascii="Times New Roman" w:hAnsi="Times New Roman" w:cs="Times New Roman"/>
          <w:sz w:val="24"/>
          <w:szCs w:val="24"/>
        </w:rPr>
        <w:t xml:space="preserve">МБУК «Советский РДК» </w:t>
      </w:r>
      <w:r>
        <w:rPr>
          <w:rFonts w:ascii="Times New Roman" w:hAnsi="Times New Roman" w:cs="Times New Roman"/>
          <w:sz w:val="24"/>
          <w:szCs w:val="24"/>
        </w:rPr>
        <w:t>Фроловой Елене Анатольевне</w:t>
      </w:r>
      <w:r w:rsidRPr="00A56F96">
        <w:rPr>
          <w:rFonts w:ascii="Times New Roman" w:hAnsi="Times New Roman" w:cs="Times New Roman"/>
          <w:sz w:val="24"/>
          <w:szCs w:val="24"/>
        </w:rPr>
        <w:t xml:space="preserve">, право второй подписи  главному бухгалтеру </w:t>
      </w:r>
      <w:r>
        <w:rPr>
          <w:rFonts w:ascii="Times New Roman" w:hAnsi="Times New Roman" w:cs="Times New Roman"/>
          <w:sz w:val="24"/>
          <w:szCs w:val="24"/>
        </w:rPr>
        <w:t xml:space="preserve"> Прокофьевой Наталье Михайловне.</w:t>
      </w:r>
    </w:p>
    <w:p w:rsidR="004A6AC7" w:rsidRPr="00A56F96" w:rsidRDefault="004A6AC7" w:rsidP="004A6AC7">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Первоначальный </w:t>
      </w:r>
      <w:r w:rsidRPr="001F29A9">
        <w:rPr>
          <w:rFonts w:ascii="Times New Roman" w:hAnsi="Times New Roman"/>
          <w:sz w:val="24"/>
          <w:szCs w:val="24"/>
        </w:rPr>
        <w:t>план финансово-хозяйственной деятельности на 2017год и плановый период 2018и 2019годов</w:t>
      </w:r>
      <w:r>
        <w:rPr>
          <w:rFonts w:ascii="Times New Roman" w:hAnsi="Times New Roman"/>
          <w:sz w:val="24"/>
          <w:szCs w:val="24"/>
        </w:rPr>
        <w:t xml:space="preserve"> утвержден заведующим Отдела культуры Администрации Советского района 30.12.2016г.Цукановой М.Т.на средства субсидии на выполнение муниципального задания в сумме 1406,0тыс.рублей.</w:t>
      </w:r>
    </w:p>
    <w:p w:rsidR="004A6AC7" w:rsidRDefault="004A6AC7" w:rsidP="004A6AC7">
      <w:pPr>
        <w:pStyle w:val="a9"/>
        <w:ind w:firstLine="708"/>
        <w:jc w:val="both"/>
        <w:rPr>
          <w:rFonts w:ascii="Times New Roman" w:hAnsi="Times New Roman"/>
          <w:sz w:val="24"/>
          <w:szCs w:val="24"/>
        </w:rPr>
      </w:pPr>
      <w:r w:rsidRPr="001F29A9">
        <w:rPr>
          <w:rFonts w:ascii="Times New Roman" w:hAnsi="Times New Roman"/>
          <w:sz w:val="24"/>
          <w:szCs w:val="24"/>
        </w:rPr>
        <w:t>Согласно уточненного плана финансово-хозяйственной деятельности на 2017год и плановый период 2018и 2019годов предусмотрены средства</w:t>
      </w:r>
      <w:r>
        <w:rPr>
          <w:rFonts w:ascii="Times New Roman" w:hAnsi="Times New Roman"/>
          <w:sz w:val="24"/>
          <w:szCs w:val="24"/>
        </w:rPr>
        <w:t xml:space="preserve"> </w:t>
      </w:r>
      <w:r w:rsidRPr="001F29A9">
        <w:rPr>
          <w:rFonts w:ascii="Times New Roman" w:hAnsi="Times New Roman"/>
          <w:sz w:val="24"/>
          <w:szCs w:val="24"/>
        </w:rPr>
        <w:t>субсидии на выполнение муниципального задания</w:t>
      </w:r>
      <w:r>
        <w:rPr>
          <w:rFonts w:ascii="Times New Roman" w:hAnsi="Times New Roman"/>
          <w:sz w:val="24"/>
          <w:szCs w:val="24"/>
        </w:rPr>
        <w:t xml:space="preserve"> в 2017году</w:t>
      </w:r>
      <w:r w:rsidRPr="001F29A9">
        <w:rPr>
          <w:rFonts w:ascii="Times New Roman" w:hAnsi="Times New Roman"/>
          <w:sz w:val="24"/>
          <w:szCs w:val="24"/>
        </w:rPr>
        <w:t xml:space="preserve"> в сумме </w:t>
      </w:r>
      <w:r>
        <w:rPr>
          <w:rFonts w:ascii="Times New Roman" w:hAnsi="Times New Roman"/>
          <w:sz w:val="24"/>
          <w:szCs w:val="24"/>
        </w:rPr>
        <w:t>6495,7тыс.рублей. Расходы на закупку товаров, работ, услуг в 2017году запланированы в сумме 1043,3</w:t>
      </w:r>
      <w:r w:rsidRPr="00E53801">
        <w:rPr>
          <w:rFonts w:ascii="Times New Roman" w:hAnsi="Times New Roman"/>
          <w:sz w:val="24"/>
          <w:szCs w:val="24"/>
        </w:rPr>
        <w:t>тыс.рублей.</w:t>
      </w:r>
    </w:p>
    <w:p w:rsidR="004A6AC7" w:rsidRDefault="004A6AC7" w:rsidP="004A6AC7">
      <w:pPr>
        <w:pStyle w:val="a9"/>
        <w:ind w:firstLine="708"/>
        <w:jc w:val="both"/>
        <w:rPr>
          <w:rFonts w:ascii="Times New Roman" w:hAnsi="Times New Roman"/>
          <w:sz w:val="24"/>
          <w:szCs w:val="24"/>
        </w:rPr>
      </w:pPr>
      <w:r>
        <w:rPr>
          <w:rFonts w:ascii="Times New Roman" w:hAnsi="Times New Roman"/>
          <w:sz w:val="24"/>
          <w:szCs w:val="24"/>
        </w:rPr>
        <w:t>С</w:t>
      </w:r>
      <w:r w:rsidRPr="001F29A9">
        <w:rPr>
          <w:rFonts w:ascii="Times New Roman" w:hAnsi="Times New Roman"/>
          <w:sz w:val="24"/>
          <w:szCs w:val="24"/>
        </w:rPr>
        <w:t>огласно отчета об исполнении учреждением плана его финансово-хозяйственной деятельности, по состоянию на 01.</w:t>
      </w:r>
      <w:r>
        <w:rPr>
          <w:rFonts w:ascii="Times New Roman" w:hAnsi="Times New Roman"/>
          <w:sz w:val="24"/>
          <w:szCs w:val="24"/>
        </w:rPr>
        <w:t>01</w:t>
      </w:r>
      <w:r w:rsidRPr="001F29A9">
        <w:rPr>
          <w:rFonts w:ascii="Times New Roman" w:hAnsi="Times New Roman"/>
          <w:sz w:val="24"/>
          <w:szCs w:val="24"/>
        </w:rPr>
        <w:t>.201</w:t>
      </w:r>
      <w:r>
        <w:rPr>
          <w:rFonts w:ascii="Times New Roman" w:hAnsi="Times New Roman"/>
          <w:sz w:val="24"/>
          <w:szCs w:val="24"/>
        </w:rPr>
        <w:t>8</w:t>
      </w:r>
      <w:r w:rsidRPr="001F29A9">
        <w:rPr>
          <w:rFonts w:ascii="Times New Roman" w:hAnsi="Times New Roman"/>
          <w:sz w:val="24"/>
          <w:szCs w:val="24"/>
        </w:rPr>
        <w:t>г.</w:t>
      </w:r>
      <w:r>
        <w:rPr>
          <w:rFonts w:ascii="Times New Roman" w:hAnsi="Times New Roman"/>
          <w:sz w:val="24"/>
          <w:szCs w:val="24"/>
        </w:rPr>
        <w:t>:</w:t>
      </w:r>
    </w:p>
    <w:p w:rsidR="004A6AC7" w:rsidRDefault="004A6AC7" w:rsidP="004A6AC7">
      <w:pPr>
        <w:pStyle w:val="a9"/>
        <w:ind w:firstLine="708"/>
        <w:jc w:val="both"/>
        <w:rPr>
          <w:rFonts w:ascii="Times New Roman" w:hAnsi="Times New Roman"/>
          <w:sz w:val="24"/>
          <w:szCs w:val="24"/>
        </w:rPr>
      </w:pPr>
      <w:r>
        <w:rPr>
          <w:rFonts w:ascii="Times New Roman" w:hAnsi="Times New Roman"/>
          <w:sz w:val="24"/>
          <w:szCs w:val="24"/>
        </w:rPr>
        <w:t>-</w:t>
      </w:r>
      <w:r w:rsidRPr="001F29A9">
        <w:rPr>
          <w:rFonts w:ascii="Times New Roman" w:hAnsi="Times New Roman"/>
          <w:sz w:val="24"/>
          <w:szCs w:val="24"/>
        </w:rPr>
        <w:t xml:space="preserve"> кассовые расходы по средствам  субсидии на выполнение муниципального задания составили </w:t>
      </w:r>
      <w:r>
        <w:rPr>
          <w:rFonts w:ascii="Times New Roman" w:hAnsi="Times New Roman"/>
          <w:sz w:val="24"/>
          <w:szCs w:val="24"/>
        </w:rPr>
        <w:t>6494,1</w:t>
      </w:r>
      <w:r w:rsidRPr="001F29A9">
        <w:rPr>
          <w:rFonts w:ascii="Times New Roman" w:hAnsi="Times New Roman"/>
          <w:sz w:val="24"/>
          <w:szCs w:val="24"/>
        </w:rPr>
        <w:t xml:space="preserve">тыс.рублей,что составляет </w:t>
      </w:r>
      <w:r>
        <w:rPr>
          <w:rFonts w:ascii="Times New Roman" w:hAnsi="Times New Roman"/>
          <w:sz w:val="24"/>
          <w:szCs w:val="24"/>
        </w:rPr>
        <w:t>100,0</w:t>
      </w:r>
      <w:r w:rsidRPr="001F29A9">
        <w:rPr>
          <w:rFonts w:ascii="Times New Roman" w:hAnsi="Times New Roman"/>
          <w:sz w:val="24"/>
          <w:szCs w:val="24"/>
        </w:rPr>
        <w:t>% от плановых назначений,</w:t>
      </w:r>
      <w:r>
        <w:rPr>
          <w:rFonts w:ascii="Times New Roman" w:hAnsi="Times New Roman"/>
          <w:sz w:val="24"/>
          <w:szCs w:val="24"/>
        </w:rPr>
        <w:t xml:space="preserve"> в том числе</w:t>
      </w:r>
      <w:r w:rsidRPr="0046550B">
        <w:rPr>
          <w:rFonts w:ascii="Times New Roman" w:hAnsi="Times New Roman"/>
          <w:sz w:val="24"/>
          <w:szCs w:val="24"/>
        </w:rPr>
        <w:t xml:space="preserve"> </w:t>
      </w:r>
      <w:r>
        <w:rPr>
          <w:rFonts w:ascii="Times New Roman" w:hAnsi="Times New Roman"/>
          <w:sz w:val="24"/>
          <w:szCs w:val="24"/>
        </w:rPr>
        <w:t>на закупку товаров, работ, услуг в сумме 1041,7тыс.рублей.</w:t>
      </w:r>
    </w:p>
    <w:p w:rsidR="004A6AC7" w:rsidRDefault="004A6AC7" w:rsidP="004A6AC7">
      <w:pPr>
        <w:pStyle w:val="a9"/>
        <w:ind w:firstLine="708"/>
        <w:jc w:val="both"/>
        <w:rPr>
          <w:rFonts w:ascii="Times New Roman" w:hAnsi="Times New Roman"/>
          <w:sz w:val="24"/>
          <w:szCs w:val="24"/>
        </w:rPr>
      </w:pPr>
      <w:r>
        <w:rPr>
          <w:rFonts w:ascii="Times New Roman" w:hAnsi="Times New Roman"/>
          <w:sz w:val="24"/>
          <w:szCs w:val="24"/>
        </w:rPr>
        <w:t>План финансово-хозяйственной деятельности на 2018год и плановый период 2019 и 2020годов утвержден заведующим Отдела культуры Администрации Советского района Ростовской области Цукановой М.Т. 26.12.2017г. в сумме 6580,0тыс.рублей, в том числе на закупку товаров, работ, услуг в сумме 894,9тыс.рублей.</w:t>
      </w:r>
    </w:p>
    <w:p w:rsidR="004A6AC7" w:rsidRPr="00421B82" w:rsidRDefault="004A6AC7" w:rsidP="004A6AC7">
      <w:pPr>
        <w:pStyle w:val="a9"/>
        <w:ind w:firstLine="708"/>
        <w:jc w:val="both"/>
        <w:rPr>
          <w:rFonts w:ascii="Times New Roman" w:hAnsi="Times New Roman"/>
          <w:sz w:val="24"/>
          <w:szCs w:val="24"/>
        </w:rPr>
      </w:pPr>
      <w:r>
        <w:rPr>
          <w:rFonts w:ascii="Times New Roman" w:hAnsi="Times New Roman"/>
          <w:sz w:val="24"/>
          <w:szCs w:val="24"/>
        </w:rPr>
        <w:t xml:space="preserve">Согласно уточненного </w:t>
      </w:r>
      <w:r w:rsidRPr="001F29A9">
        <w:rPr>
          <w:rFonts w:ascii="Times New Roman" w:hAnsi="Times New Roman"/>
          <w:sz w:val="24"/>
          <w:szCs w:val="24"/>
        </w:rPr>
        <w:t>плана финансово-хозяйственной деятельности на 201</w:t>
      </w:r>
      <w:r>
        <w:rPr>
          <w:rFonts w:ascii="Times New Roman" w:hAnsi="Times New Roman"/>
          <w:sz w:val="24"/>
          <w:szCs w:val="24"/>
        </w:rPr>
        <w:t>8</w:t>
      </w:r>
      <w:r w:rsidRPr="001F29A9">
        <w:rPr>
          <w:rFonts w:ascii="Times New Roman" w:hAnsi="Times New Roman"/>
          <w:sz w:val="24"/>
          <w:szCs w:val="24"/>
        </w:rPr>
        <w:t>год и плановый период 201</w:t>
      </w:r>
      <w:r>
        <w:rPr>
          <w:rFonts w:ascii="Times New Roman" w:hAnsi="Times New Roman"/>
          <w:sz w:val="24"/>
          <w:szCs w:val="24"/>
        </w:rPr>
        <w:t>9</w:t>
      </w:r>
      <w:r w:rsidRPr="001F29A9">
        <w:rPr>
          <w:rFonts w:ascii="Times New Roman" w:hAnsi="Times New Roman"/>
          <w:sz w:val="24"/>
          <w:szCs w:val="24"/>
        </w:rPr>
        <w:t>и 20</w:t>
      </w:r>
      <w:r>
        <w:rPr>
          <w:rFonts w:ascii="Times New Roman" w:hAnsi="Times New Roman"/>
          <w:sz w:val="24"/>
          <w:szCs w:val="24"/>
        </w:rPr>
        <w:t>20</w:t>
      </w:r>
      <w:r w:rsidRPr="001F29A9">
        <w:rPr>
          <w:rFonts w:ascii="Times New Roman" w:hAnsi="Times New Roman"/>
          <w:sz w:val="24"/>
          <w:szCs w:val="24"/>
        </w:rPr>
        <w:t>годов</w:t>
      </w:r>
      <w:r w:rsidRPr="00FD3365">
        <w:rPr>
          <w:rFonts w:ascii="Times New Roman" w:hAnsi="Times New Roman"/>
          <w:sz w:val="24"/>
          <w:szCs w:val="24"/>
        </w:rPr>
        <w:t xml:space="preserve"> </w:t>
      </w:r>
      <w:r>
        <w:rPr>
          <w:rFonts w:ascii="Times New Roman" w:hAnsi="Times New Roman"/>
          <w:sz w:val="24"/>
          <w:szCs w:val="24"/>
        </w:rPr>
        <w:t xml:space="preserve">(утвержден заведующим Отдела Образования Администрации Советского района Ростовской области от 28.04.2018г.) </w:t>
      </w:r>
      <w:r w:rsidRPr="001F29A9">
        <w:rPr>
          <w:rFonts w:ascii="Times New Roman" w:hAnsi="Times New Roman"/>
          <w:sz w:val="24"/>
          <w:szCs w:val="24"/>
        </w:rPr>
        <w:t xml:space="preserve">предусмотрены средства  субсидии на выполнение муниципального задания в сумме </w:t>
      </w:r>
      <w:r>
        <w:rPr>
          <w:rFonts w:ascii="Times New Roman" w:hAnsi="Times New Roman"/>
          <w:sz w:val="24"/>
          <w:szCs w:val="24"/>
        </w:rPr>
        <w:t>6719,8</w:t>
      </w:r>
      <w:r w:rsidRPr="00E53801">
        <w:rPr>
          <w:rFonts w:ascii="Times New Roman" w:hAnsi="Times New Roman"/>
          <w:sz w:val="24"/>
          <w:szCs w:val="24"/>
        </w:rPr>
        <w:t>тыс</w:t>
      </w:r>
      <w:r w:rsidRPr="001F29A9">
        <w:rPr>
          <w:rFonts w:ascii="Times New Roman" w:hAnsi="Times New Roman"/>
          <w:sz w:val="24"/>
          <w:szCs w:val="24"/>
        </w:rPr>
        <w:t>.рублей</w:t>
      </w:r>
      <w:r>
        <w:rPr>
          <w:rFonts w:ascii="Times New Roman" w:hAnsi="Times New Roman"/>
          <w:sz w:val="24"/>
          <w:szCs w:val="24"/>
        </w:rPr>
        <w:t>.</w:t>
      </w:r>
      <w:r w:rsidRPr="006D36F5">
        <w:rPr>
          <w:rFonts w:ascii="Times New Roman" w:hAnsi="Times New Roman"/>
          <w:sz w:val="24"/>
          <w:szCs w:val="24"/>
        </w:rPr>
        <w:t xml:space="preserve"> </w:t>
      </w:r>
      <w:r>
        <w:rPr>
          <w:rFonts w:ascii="Times New Roman" w:hAnsi="Times New Roman"/>
          <w:sz w:val="24"/>
          <w:szCs w:val="24"/>
        </w:rPr>
        <w:t xml:space="preserve">Расходы на закупку товаров, работ, услуг в 2018году запланированы в сумме </w:t>
      </w:r>
      <w:r w:rsidRPr="00421B82">
        <w:rPr>
          <w:rFonts w:ascii="Times New Roman" w:hAnsi="Times New Roman"/>
          <w:sz w:val="24"/>
          <w:szCs w:val="24"/>
        </w:rPr>
        <w:t>1034,7тыс.рублей.</w:t>
      </w:r>
    </w:p>
    <w:p w:rsidR="004A6AC7" w:rsidRDefault="004A6AC7" w:rsidP="004A6AC7">
      <w:pPr>
        <w:pStyle w:val="a9"/>
        <w:ind w:firstLine="708"/>
        <w:jc w:val="both"/>
        <w:rPr>
          <w:rFonts w:ascii="Times New Roman" w:hAnsi="Times New Roman"/>
          <w:sz w:val="24"/>
          <w:szCs w:val="24"/>
        </w:rPr>
      </w:pPr>
      <w:r>
        <w:rPr>
          <w:rFonts w:ascii="Times New Roman" w:hAnsi="Times New Roman"/>
          <w:sz w:val="24"/>
          <w:szCs w:val="24"/>
        </w:rPr>
        <w:t>С</w:t>
      </w:r>
      <w:r w:rsidRPr="001F29A9">
        <w:rPr>
          <w:rFonts w:ascii="Times New Roman" w:hAnsi="Times New Roman"/>
          <w:sz w:val="24"/>
          <w:szCs w:val="24"/>
        </w:rPr>
        <w:t>огласно отчета об исполнении учреждением плана его финансово-хозяйственной деятельности, по состоянию на 01.</w:t>
      </w:r>
      <w:r>
        <w:rPr>
          <w:rFonts w:ascii="Times New Roman" w:hAnsi="Times New Roman"/>
          <w:sz w:val="24"/>
          <w:szCs w:val="24"/>
        </w:rPr>
        <w:t>07</w:t>
      </w:r>
      <w:r w:rsidRPr="001F29A9">
        <w:rPr>
          <w:rFonts w:ascii="Times New Roman" w:hAnsi="Times New Roman"/>
          <w:sz w:val="24"/>
          <w:szCs w:val="24"/>
        </w:rPr>
        <w:t>.201</w:t>
      </w:r>
      <w:r>
        <w:rPr>
          <w:rFonts w:ascii="Times New Roman" w:hAnsi="Times New Roman"/>
          <w:sz w:val="24"/>
          <w:szCs w:val="24"/>
        </w:rPr>
        <w:t>8</w:t>
      </w:r>
      <w:r w:rsidRPr="001F29A9">
        <w:rPr>
          <w:rFonts w:ascii="Times New Roman" w:hAnsi="Times New Roman"/>
          <w:sz w:val="24"/>
          <w:szCs w:val="24"/>
        </w:rPr>
        <w:t>г.</w:t>
      </w:r>
      <w:r>
        <w:rPr>
          <w:rFonts w:ascii="Times New Roman" w:hAnsi="Times New Roman"/>
          <w:sz w:val="24"/>
          <w:szCs w:val="24"/>
        </w:rPr>
        <w:t>:</w:t>
      </w:r>
    </w:p>
    <w:p w:rsidR="004A6AC7" w:rsidRDefault="004A6AC7" w:rsidP="004A6AC7">
      <w:pPr>
        <w:pStyle w:val="a9"/>
        <w:ind w:firstLine="708"/>
        <w:jc w:val="both"/>
        <w:rPr>
          <w:rFonts w:ascii="Times New Roman" w:hAnsi="Times New Roman"/>
          <w:sz w:val="24"/>
          <w:szCs w:val="24"/>
        </w:rPr>
      </w:pPr>
      <w:r>
        <w:rPr>
          <w:rFonts w:ascii="Times New Roman" w:hAnsi="Times New Roman"/>
          <w:sz w:val="24"/>
          <w:szCs w:val="24"/>
        </w:rPr>
        <w:t>-</w:t>
      </w:r>
      <w:r w:rsidRPr="001F29A9">
        <w:rPr>
          <w:rFonts w:ascii="Times New Roman" w:hAnsi="Times New Roman"/>
          <w:sz w:val="24"/>
          <w:szCs w:val="24"/>
        </w:rPr>
        <w:t xml:space="preserve"> кассовые расходы по средствам  субсидии на выполнение муниципального задания составили </w:t>
      </w:r>
      <w:r>
        <w:rPr>
          <w:rFonts w:ascii="Times New Roman" w:hAnsi="Times New Roman"/>
          <w:sz w:val="24"/>
          <w:szCs w:val="24"/>
        </w:rPr>
        <w:t>3008,7</w:t>
      </w:r>
      <w:r w:rsidRPr="001F29A9">
        <w:rPr>
          <w:rFonts w:ascii="Times New Roman" w:hAnsi="Times New Roman"/>
          <w:sz w:val="24"/>
          <w:szCs w:val="24"/>
        </w:rPr>
        <w:t xml:space="preserve">тыс.рублей,что составляет </w:t>
      </w:r>
      <w:r>
        <w:rPr>
          <w:rFonts w:ascii="Times New Roman" w:hAnsi="Times New Roman"/>
          <w:sz w:val="24"/>
          <w:szCs w:val="24"/>
        </w:rPr>
        <w:t>44,8</w:t>
      </w:r>
      <w:r w:rsidRPr="001F29A9">
        <w:rPr>
          <w:rFonts w:ascii="Times New Roman" w:hAnsi="Times New Roman"/>
          <w:sz w:val="24"/>
          <w:szCs w:val="24"/>
        </w:rPr>
        <w:t>% от плановых назначений,</w:t>
      </w:r>
      <w:r>
        <w:rPr>
          <w:rFonts w:ascii="Times New Roman" w:hAnsi="Times New Roman"/>
          <w:sz w:val="24"/>
          <w:szCs w:val="24"/>
        </w:rPr>
        <w:t xml:space="preserve"> в том числе</w:t>
      </w:r>
      <w:r w:rsidRPr="0046550B">
        <w:rPr>
          <w:rFonts w:ascii="Times New Roman" w:hAnsi="Times New Roman"/>
          <w:sz w:val="24"/>
          <w:szCs w:val="24"/>
        </w:rPr>
        <w:t xml:space="preserve"> </w:t>
      </w:r>
      <w:r>
        <w:rPr>
          <w:rFonts w:ascii="Times New Roman" w:hAnsi="Times New Roman"/>
          <w:sz w:val="24"/>
          <w:szCs w:val="24"/>
        </w:rPr>
        <w:t>на закупку товаров, работ, услуг в сумме 572,5тыс.рублей.</w:t>
      </w:r>
    </w:p>
    <w:p w:rsidR="004A6AC7" w:rsidRPr="007D56EB" w:rsidRDefault="004A6AC7" w:rsidP="004A6AC7">
      <w:pPr>
        <w:pStyle w:val="12"/>
        <w:ind w:firstLine="708"/>
        <w:jc w:val="both"/>
        <w:rPr>
          <w:rFonts w:ascii="Times New Roman" w:hAnsi="Times New Roman" w:cs="Times New Roman"/>
          <w:sz w:val="24"/>
          <w:szCs w:val="24"/>
        </w:rPr>
      </w:pPr>
      <w:r w:rsidRPr="007D56EB">
        <w:rPr>
          <w:rFonts w:ascii="Times New Roman" w:hAnsi="Times New Roman" w:cs="Times New Roman"/>
          <w:sz w:val="24"/>
          <w:szCs w:val="24"/>
        </w:rPr>
        <w:t xml:space="preserve">Согласно ст.3 Федерального закона №44-ФЗ, </w:t>
      </w:r>
      <w:r w:rsidRPr="007E080C">
        <w:rPr>
          <w:rFonts w:ascii="Times New Roman" w:hAnsi="Times New Roman" w:cs="Times New Roman"/>
          <w:sz w:val="24"/>
          <w:szCs w:val="24"/>
        </w:rPr>
        <w:t xml:space="preserve">МБУК «Советский РДК» </w:t>
      </w:r>
      <w:r w:rsidRPr="007D56EB">
        <w:rPr>
          <w:rFonts w:ascii="Times New Roman" w:hAnsi="Times New Roman" w:cs="Times New Roman"/>
          <w:sz w:val="24"/>
          <w:szCs w:val="24"/>
        </w:rPr>
        <w:t>является муниципальным заказчиком.</w:t>
      </w:r>
    </w:p>
    <w:p w:rsidR="004A6AC7" w:rsidRDefault="004A6AC7" w:rsidP="004A6AC7">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C770E8">
        <w:rPr>
          <w:rFonts w:ascii="Times New Roman" w:eastAsia="Times New Roman" w:hAnsi="Times New Roman"/>
          <w:sz w:val="24"/>
          <w:szCs w:val="24"/>
          <w:lang w:eastAsia="ru-RU"/>
        </w:rPr>
        <w:t xml:space="preserve">На основании требований ст. 38 </w:t>
      </w:r>
      <w:r w:rsidRPr="00C770E8">
        <w:rPr>
          <w:rFonts w:ascii="Times New Roman" w:hAnsi="Times New Roman"/>
          <w:sz w:val="24"/>
          <w:szCs w:val="24"/>
        </w:rPr>
        <w:t>Федерального закона от 05.04.2013 №44-ФЗ «О контрактной системе в сфере закупок товаров, работ, услуг для обеспечения государственных и муниципальных нужд»</w:t>
      </w:r>
      <w:r w:rsidRPr="00C770E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приказами по </w:t>
      </w:r>
      <w:r w:rsidRPr="007E080C">
        <w:rPr>
          <w:rFonts w:ascii="Times New Roman" w:hAnsi="Times New Roman" w:cs="Times New Roman"/>
          <w:sz w:val="24"/>
          <w:szCs w:val="24"/>
        </w:rPr>
        <w:t xml:space="preserve">МБУК «Советский РДК» </w:t>
      </w:r>
      <w:r>
        <w:rPr>
          <w:rFonts w:ascii="Times New Roman" w:eastAsia="Times New Roman" w:hAnsi="Times New Roman"/>
          <w:sz w:val="24"/>
          <w:szCs w:val="24"/>
          <w:lang w:eastAsia="ru-RU"/>
        </w:rPr>
        <w:t>о</w:t>
      </w:r>
      <w:r w:rsidRPr="00C02D78">
        <w:rPr>
          <w:rFonts w:ascii="Times New Roman" w:hAnsi="Times New Roman" w:cs="Times New Roman"/>
          <w:sz w:val="24"/>
          <w:szCs w:val="24"/>
        </w:rPr>
        <w:t xml:space="preserve">т </w:t>
      </w:r>
      <w:r>
        <w:rPr>
          <w:rFonts w:ascii="Times New Roman" w:hAnsi="Times New Roman" w:cs="Times New Roman"/>
          <w:sz w:val="24"/>
          <w:szCs w:val="24"/>
        </w:rPr>
        <w:t>09.01.2017г.</w:t>
      </w:r>
      <w:r w:rsidRPr="00C02D78">
        <w:rPr>
          <w:rFonts w:ascii="Times New Roman" w:hAnsi="Times New Roman" w:cs="Times New Roman"/>
          <w:sz w:val="24"/>
          <w:szCs w:val="24"/>
        </w:rPr>
        <w:t>№</w:t>
      </w:r>
      <w:r>
        <w:rPr>
          <w:rFonts w:ascii="Times New Roman" w:hAnsi="Times New Roman" w:cs="Times New Roman"/>
          <w:sz w:val="24"/>
          <w:szCs w:val="24"/>
        </w:rPr>
        <w:t xml:space="preserve">7«О назначении контрактного управляющего», от 09.01.2018г.№7 «О  назначении контрактного управляющего» назначен контрактный управляющий в лице директора </w:t>
      </w:r>
      <w:r w:rsidRPr="007E080C">
        <w:rPr>
          <w:rFonts w:ascii="Times New Roman" w:hAnsi="Times New Roman" w:cs="Times New Roman"/>
          <w:sz w:val="24"/>
          <w:szCs w:val="24"/>
        </w:rPr>
        <w:t xml:space="preserve">МБУК «Советский РДК» </w:t>
      </w:r>
      <w:r>
        <w:rPr>
          <w:rFonts w:ascii="Times New Roman" w:hAnsi="Times New Roman" w:cs="Times New Roman"/>
          <w:sz w:val="24"/>
          <w:szCs w:val="24"/>
        </w:rPr>
        <w:t>Фроловой Е.А. и утвержден должностной регламент контрактного управляющего.</w:t>
      </w:r>
      <w:r w:rsidRPr="0084689F">
        <w:rPr>
          <w:rFonts w:ascii="Times New Roman" w:hAnsi="Times New Roman" w:cs="Times New Roman"/>
          <w:sz w:val="24"/>
          <w:szCs w:val="24"/>
        </w:rPr>
        <w:t xml:space="preserve"> </w:t>
      </w:r>
    </w:p>
    <w:p w:rsidR="004A6AC7" w:rsidRDefault="004A6AC7" w:rsidP="004A6AC7">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CF360D">
        <w:rPr>
          <w:rFonts w:ascii="Times New Roman" w:hAnsi="Times New Roman" w:cs="Times New Roman"/>
          <w:sz w:val="24"/>
          <w:szCs w:val="24"/>
        </w:rPr>
        <w:t xml:space="preserve">Согласно ч. 6 ст. 38 Федерального закона №44-ФЗ работники контрактной службы, контрактный управляющий должны иметь высшее образование или дополнительное профессиональное образование в сфере закупок. </w:t>
      </w:r>
    </w:p>
    <w:p w:rsidR="004A6AC7" w:rsidRDefault="004A6AC7" w:rsidP="004A6AC7">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Контрактный управляющий </w:t>
      </w:r>
      <w:r w:rsidRPr="007E080C">
        <w:rPr>
          <w:rFonts w:ascii="Times New Roman" w:hAnsi="Times New Roman" w:cs="Times New Roman"/>
          <w:sz w:val="24"/>
          <w:szCs w:val="24"/>
        </w:rPr>
        <w:t>МБУК «Советский</w:t>
      </w:r>
      <w:r>
        <w:rPr>
          <w:rFonts w:ascii="Times New Roman" w:hAnsi="Times New Roman" w:cs="Times New Roman"/>
          <w:sz w:val="24"/>
          <w:szCs w:val="24"/>
        </w:rPr>
        <w:t xml:space="preserve"> РДК</w:t>
      </w:r>
      <w:r w:rsidRPr="007E080C">
        <w:rPr>
          <w:rFonts w:ascii="Times New Roman" w:hAnsi="Times New Roman" w:cs="Times New Roman"/>
          <w:sz w:val="24"/>
          <w:szCs w:val="24"/>
        </w:rPr>
        <w:t xml:space="preserve">» </w:t>
      </w:r>
      <w:r>
        <w:rPr>
          <w:rFonts w:ascii="Times New Roman" w:hAnsi="Times New Roman" w:cs="Times New Roman"/>
          <w:sz w:val="24"/>
          <w:szCs w:val="24"/>
        </w:rPr>
        <w:t>Фроловой Е.А</w:t>
      </w:r>
      <w:r w:rsidRPr="001006F5">
        <w:rPr>
          <w:rFonts w:ascii="Times New Roman" w:hAnsi="Times New Roman" w:cs="Times New Roman"/>
          <w:sz w:val="24"/>
          <w:szCs w:val="24"/>
        </w:rPr>
        <w:t xml:space="preserve"> </w:t>
      </w:r>
      <w:r>
        <w:rPr>
          <w:rFonts w:ascii="Times New Roman" w:hAnsi="Times New Roman" w:cs="Times New Roman"/>
          <w:sz w:val="24"/>
          <w:szCs w:val="24"/>
        </w:rPr>
        <w:t xml:space="preserve"> с 01 февраля </w:t>
      </w:r>
      <w:r>
        <w:rPr>
          <w:rFonts w:ascii="Times New Roman" w:eastAsia="Times New Roman" w:hAnsi="Times New Roman"/>
          <w:sz w:val="24"/>
          <w:szCs w:val="24"/>
          <w:lang w:eastAsia="ru-RU"/>
        </w:rPr>
        <w:t>2018г. по 02 марта 2018г. прошла обучение в ООО «Центре подготовки контрактных управляющих»</w:t>
      </w:r>
      <w:r w:rsidRPr="00FC0A1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по программе повышения квалификации «Контрактная система в сфере закупок товаров, работ, услуг для обеспечения государственных и муниципальных нужд» </w:t>
      </w:r>
      <w:r>
        <w:rPr>
          <w:rFonts w:ascii="Times New Roman" w:eastAsia="Times New Roman" w:hAnsi="Times New Roman"/>
          <w:sz w:val="24"/>
          <w:szCs w:val="24"/>
          <w:lang w:eastAsia="ru-RU"/>
        </w:rPr>
        <w:lastRenderedPageBreak/>
        <w:t>в объеме 144часа.</w:t>
      </w:r>
      <w:r w:rsidRPr="00FC0A16">
        <w:rPr>
          <w:rFonts w:ascii="Times New Roman" w:hAnsi="Times New Roman" w:cs="Times New Roman"/>
          <w:sz w:val="24"/>
          <w:szCs w:val="24"/>
        </w:rPr>
        <w:t xml:space="preserve"> </w:t>
      </w:r>
      <w:r>
        <w:rPr>
          <w:rFonts w:ascii="Times New Roman" w:hAnsi="Times New Roman" w:cs="Times New Roman"/>
          <w:sz w:val="24"/>
          <w:szCs w:val="24"/>
        </w:rPr>
        <w:t>Проверке представлено Удостоверение о повышении квалификации 183100362747 от 02.03.2018г. регистрационный номер КС 1190/018.</w:t>
      </w:r>
    </w:p>
    <w:p w:rsidR="004A6AC7" w:rsidRDefault="004A6AC7" w:rsidP="004A6AC7">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Согласно ст.39</w:t>
      </w:r>
      <w:r w:rsidRPr="009D621B">
        <w:rPr>
          <w:rFonts w:ascii="Times New Roman" w:hAnsi="Times New Roman" w:cs="Times New Roman"/>
          <w:sz w:val="24"/>
          <w:szCs w:val="24"/>
        </w:rPr>
        <w:t xml:space="preserve"> </w:t>
      </w:r>
      <w:r w:rsidRPr="00C25016">
        <w:rPr>
          <w:rFonts w:ascii="Times New Roman" w:hAnsi="Times New Roman" w:cs="Times New Roman"/>
          <w:sz w:val="24"/>
          <w:szCs w:val="24"/>
        </w:rPr>
        <w:t>Федерального закона №44-ФЗ</w:t>
      </w:r>
      <w:r>
        <w:rPr>
          <w:rFonts w:ascii="Times New Roman" w:hAnsi="Times New Roman" w:cs="Times New Roman"/>
          <w:sz w:val="24"/>
          <w:szCs w:val="24"/>
        </w:rPr>
        <w:t>, для определения поставщика, за исключением закупки у единственного поставщика, заказчик создает комиссию по осуществлению закупок.</w:t>
      </w:r>
    </w:p>
    <w:p w:rsidR="004A6AC7" w:rsidRDefault="004A6AC7" w:rsidP="004A6AC7">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Согласно ч.2ст.39 Федерального закона №44-ФЗ «решение о создании комиссии принимается заказчиком до начала проведения закупки. При этом определяется состав комиссии и порядок ее работы, назначается председатель комиссии».</w:t>
      </w:r>
    </w:p>
    <w:p w:rsidR="004A6AC7" w:rsidRDefault="004A6AC7" w:rsidP="004A6AC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Согласно ч.3ст.39</w:t>
      </w:r>
      <w:r w:rsidRPr="009D621B">
        <w:rPr>
          <w:rFonts w:ascii="Times New Roman" w:hAnsi="Times New Roman" w:cs="Times New Roman"/>
          <w:sz w:val="24"/>
          <w:szCs w:val="24"/>
        </w:rPr>
        <w:t xml:space="preserve"> </w:t>
      </w:r>
      <w:r w:rsidRPr="00C25016">
        <w:rPr>
          <w:rFonts w:ascii="Times New Roman" w:hAnsi="Times New Roman" w:cs="Times New Roman"/>
          <w:sz w:val="24"/>
          <w:szCs w:val="24"/>
        </w:rPr>
        <w:t>Федерального закона №44-ФЗ</w:t>
      </w:r>
      <w:r>
        <w:rPr>
          <w:rFonts w:ascii="Times New Roman" w:hAnsi="Times New Roman" w:cs="Times New Roman"/>
          <w:sz w:val="24"/>
          <w:szCs w:val="24"/>
        </w:rPr>
        <w:t>, з</w:t>
      </w:r>
      <w:r w:rsidRPr="005F56A7">
        <w:rPr>
          <w:rFonts w:ascii="Times New Roman" w:hAnsi="Times New Roman" w:cs="Times New Roman"/>
          <w:sz w:val="24"/>
          <w:szCs w:val="24"/>
        </w:rPr>
        <w:t>аказчиком могут создаваться конкурсные, аукционные, котировочные комиссии, комиссии по рассмотрению заявок на участие в запросе предложений и окончательных предложений и единые комиссии, осуществляющие функции по осуществлению закупок путем проведения конкурсов, аукционов, запросов котировок, запросов предложений. Число членов конкурсной, аукционной или единой комиссии должно быть не менее чем пять человек, число членов котировочной комиссии, комиссии по рассмотрению заявок на участие в запросе предложений и окончательных предложений должно быть не менее чем три человека.</w:t>
      </w:r>
    </w:p>
    <w:p w:rsidR="004A6AC7" w:rsidRPr="00E500BD" w:rsidRDefault="004A6AC7" w:rsidP="004A6AC7">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E500BD">
        <w:rPr>
          <w:rFonts w:ascii="Times New Roman" w:hAnsi="Times New Roman" w:cs="Times New Roman"/>
          <w:sz w:val="24"/>
          <w:szCs w:val="24"/>
        </w:rPr>
        <w:t>Количественный состав единой комиссии по осуществлению закупок для обеспечения нужд МБУК «Советского РДК»  на период проверки за 2017год определен приказом заведующего МБУК «Советский РДК»  от 09.01.2017г.№6 «О создании ,составе и регламенте работы единой комиссии муниципального бюджетного учреждения культуры «Советский районный дом культуры» по осуществлению закупок товаров, работ, услуг для обеспечения государственных и муниципальных нужд » в количестве  пяти человек и утверждено Положение о единой комиссии по осуществлению закупок.</w:t>
      </w:r>
    </w:p>
    <w:p w:rsidR="004A6AC7" w:rsidRPr="00E500BD" w:rsidRDefault="004A6AC7" w:rsidP="004A6AC7">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E500BD">
        <w:rPr>
          <w:rFonts w:ascii="Times New Roman" w:hAnsi="Times New Roman" w:cs="Times New Roman"/>
          <w:sz w:val="24"/>
          <w:szCs w:val="24"/>
        </w:rPr>
        <w:t xml:space="preserve">На дату проведения проверки количественный состав единой комиссии по осуществлению закупок для обеспечения нужд МБУК «Советский РДК»   и Положение о единой комиссии по определению поставщиков (подрядчиков, исполнителей) утверждено приказом </w:t>
      </w:r>
      <w:r>
        <w:rPr>
          <w:rFonts w:ascii="Times New Roman" w:hAnsi="Times New Roman" w:cs="Times New Roman"/>
          <w:sz w:val="24"/>
          <w:szCs w:val="24"/>
        </w:rPr>
        <w:t>директора</w:t>
      </w:r>
      <w:r w:rsidRPr="00E500BD">
        <w:rPr>
          <w:rFonts w:ascii="Times New Roman" w:hAnsi="Times New Roman" w:cs="Times New Roman"/>
          <w:sz w:val="24"/>
          <w:szCs w:val="24"/>
        </w:rPr>
        <w:t xml:space="preserve"> </w:t>
      </w:r>
      <w:r>
        <w:rPr>
          <w:rFonts w:ascii="Times New Roman" w:hAnsi="Times New Roman" w:cs="Times New Roman"/>
          <w:sz w:val="24"/>
          <w:szCs w:val="24"/>
        </w:rPr>
        <w:t>МБУК «Советский РДК»</w:t>
      </w:r>
      <w:r w:rsidRPr="00E500BD">
        <w:rPr>
          <w:rFonts w:ascii="Times New Roman" w:hAnsi="Times New Roman" w:cs="Times New Roman"/>
          <w:sz w:val="24"/>
          <w:szCs w:val="24"/>
        </w:rPr>
        <w:t xml:space="preserve"> от 09.01.2018г.№</w:t>
      </w:r>
      <w:r>
        <w:rPr>
          <w:rFonts w:ascii="Times New Roman" w:hAnsi="Times New Roman" w:cs="Times New Roman"/>
          <w:sz w:val="24"/>
          <w:szCs w:val="24"/>
        </w:rPr>
        <w:t>6</w:t>
      </w:r>
      <w:r w:rsidRPr="00E500BD">
        <w:rPr>
          <w:rFonts w:ascii="Times New Roman" w:hAnsi="Times New Roman" w:cs="Times New Roman"/>
          <w:sz w:val="24"/>
          <w:szCs w:val="24"/>
        </w:rPr>
        <w:t xml:space="preserve"> «О создании ,составе и регламенте работы единой комиссии муниципального бюджетного учреждения культуры «Советский районный дом культуры» по осуществлению закупок товаров, работ, услуг для обеспечения государственных и муниципальных нужд »</w:t>
      </w:r>
      <w:r>
        <w:rPr>
          <w:rFonts w:ascii="Times New Roman" w:hAnsi="Times New Roman" w:cs="Times New Roman"/>
          <w:sz w:val="24"/>
          <w:szCs w:val="24"/>
        </w:rPr>
        <w:t>.</w:t>
      </w:r>
    </w:p>
    <w:p w:rsidR="004A6AC7" w:rsidRPr="00E500BD" w:rsidRDefault="004A6AC7" w:rsidP="004A6AC7">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 xml:space="preserve">Состав единой комиссии определен в количестве  пяти человек: </w:t>
      </w:r>
    </w:p>
    <w:p w:rsidR="004A6AC7" w:rsidRPr="00E500BD" w:rsidRDefault="004A6AC7" w:rsidP="004A6AC7">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w:t>
      </w:r>
      <w:r>
        <w:rPr>
          <w:rFonts w:ascii="Times New Roman" w:hAnsi="Times New Roman" w:cs="Times New Roman"/>
          <w:sz w:val="24"/>
          <w:szCs w:val="24"/>
        </w:rPr>
        <w:t>Фролова Елена Анатольевна</w:t>
      </w:r>
      <w:r w:rsidRPr="00E500BD">
        <w:rPr>
          <w:rFonts w:ascii="Times New Roman" w:hAnsi="Times New Roman" w:cs="Times New Roman"/>
          <w:sz w:val="24"/>
          <w:szCs w:val="24"/>
        </w:rPr>
        <w:t xml:space="preserve">, </w:t>
      </w:r>
      <w:r>
        <w:rPr>
          <w:rFonts w:ascii="Times New Roman" w:hAnsi="Times New Roman" w:cs="Times New Roman"/>
          <w:sz w:val="24"/>
          <w:szCs w:val="24"/>
        </w:rPr>
        <w:t>директор</w:t>
      </w:r>
      <w:r w:rsidRPr="00E500BD">
        <w:rPr>
          <w:rFonts w:ascii="Times New Roman" w:hAnsi="Times New Roman" w:cs="Times New Roman"/>
          <w:sz w:val="24"/>
          <w:szCs w:val="24"/>
        </w:rPr>
        <w:t xml:space="preserve"> МБУК «Советск</w:t>
      </w:r>
      <w:r>
        <w:rPr>
          <w:rFonts w:ascii="Times New Roman" w:hAnsi="Times New Roman" w:cs="Times New Roman"/>
          <w:sz w:val="24"/>
          <w:szCs w:val="24"/>
        </w:rPr>
        <w:t>ий РДК»</w:t>
      </w:r>
      <w:r w:rsidRPr="00E500BD">
        <w:rPr>
          <w:rFonts w:ascii="Times New Roman" w:hAnsi="Times New Roman" w:cs="Times New Roman"/>
          <w:sz w:val="24"/>
          <w:szCs w:val="24"/>
        </w:rPr>
        <w:t>, председатель единой комиссии;</w:t>
      </w:r>
    </w:p>
    <w:p w:rsidR="004A6AC7" w:rsidRPr="00E500BD" w:rsidRDefault="004A6AC7" w:rsidP="004A6AC7">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w:t>
      </w:r>
      <w:r>
        <w:rPr>
          <w:rFonts w:ascii="Times New Roman" w:hAnsi="Times New Roman" w:cs="Times New Roman"/>
          <w:sz w:val="24"/>
          <w:szCs w:val="24"/>
        </w:rPr>
        <w:t>Прокофьева Наталья Михайловна</w:t>
      </w:r>
      <w:r w:rsidRPr="00E500BD">
        <w:rPr>
          <w:rFonts w:ascii="Times New Roman" w:hAnsi="Times New Roman" w:cs="Times New Roman"/>
          <w:sz w:val="24"/>
          <w:szCs w:val="24"/>
        </w:rPr>
        <w:t>,</w:t>
      </w:r>
      <w:r w:rsidRPr="00E500B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главный бухгалтер</w:t>
      </w:r>
      <w:r w:rsidRPr="00E500BD">
        <w:rPr>
          <w:rFonts w:ascii="Times New Roman" w:hAnsi="Times New Roman" w:cs="Times New Roman"/>
          <w:sz w:val="24"/>
          <w:szCs w:val="24"/>
        </w:rPr>
        <w:t xml:space="preserve"> МБУК «Советск</w:t>
      </w:r>
      <w:r>
        <w:rPr>
          <w:rFonts w:ascii="Times New Roman" w:hAnsi="Times New Roman" w:cs="Times New Roman"/>
          <w:sz w:val="24"/>
          <w:szCs w:val="24"/>
        </w:rPr>
        <w:t>ий РДК»</w:t>
      </w:r>
      <w:r w:rsidRPr="00E500BD">
        <w:rPr>
          <w:rFonts w:ascii="Times New Roman" w:hAnsi="Times New Roman" w:cs="Times New Roman"/>
          <w:sz w:val="24"/>
          <w:szCs w:val="24"/>
        </w:rPr>
        <w:t>,</w:t>
      </w:r>
      <w:r w:rsidRPr="00E500BD">
        <w:rPr>
          <w:rFonts w:ascii="Times New Roman" w:eastAsia="Times New Roman" w:hAnsi="Times New Roman"/>
          <w:sz w:val="24"/>
          <w:szCs w:val="24"/>
          <w:lang w:eastAsia="ru-RU"/>
        </w:rPr>
        <w:t xml:space="preserve">заместитель председателя </w:t>
      </w:r>
      <w:r w:rsidRPr="00E500BD">
        <w:rPr>
          <w:rFonts w:ascii="Times New Roman" w:hAnsi="Times New Roman" w:cs="Times New Roman"/>
          <w:sz w:val="24"/>
          <w:szCs w:val="24"/>
        </w:rPr>
        <w:t>единой комиссии;</w:t>
      </w:r>
    </w:p>
    <w:p w:rsidR="004A6AC7" w:rsidRPr="00E500BD" w:rsidRDefault="004A6AC7" w:rsidP="004A6AC7">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w:t>
      </w:r>
      <w:r>
        <w:rPr>
          <w:rFonts w:ascii="Times New Roman" w:hAnsi="Times New Roman" w:cs="Times New Roman"/>
          <w:sz w:val="24"/>
          <w:szCs w:val="24"/>
        </w:rPr>
        <w:t>Курдуманова Наталья Владимировна</w:t>
      </w:r>
      <w:r w:rsidRPr="00E500BD">
        <w:rPr>
          <w:rFonts w:ascii="Times New Roman" w:hAnsi="Times New Roman" w:cs="Times New Roman"/>
          <w:sz w:val="24"/>
          <w:szCs w:val="24"/>
        </w:rPr>
        <w:t xml:space="preserve">, </w:t>
      </w:r>
      <w:r>
        <w:rPr>
          <w:rFonts w:ascii="Times New Roman" w:hAnsi="Times New Roman" w:cs="Times New Roman"/>
          <w:sz w:val="24"/>
          <w:szCs w:val="24"/>
        </w:rPr>
        <w:t>хормейстер</w:t>
      </w:r>
      <w:r w:rsidRPr="00A312F2">
        <w:rPr>
          <w:rFonts w:ascii="Times New Roman" w:hAnsi="Times New Roman" w:cs="Times New Roman"/>
          <w:sz w:val="24"/>
          <w:szCs w:val="24"/>
        </w:rPr>
        <w:t xml:space="preserve"> </w:t>
      </w:r>
      <w:r w:rsidRPr="00E500BD">
        <w:rPr>
          <w:rFonts w:ascii="Times New Roman" w:hAnsi="Times New Roman" w:cs="Times New Roman"/>
          <w:sz w:val="24"/>
          <w:szCs w:val="24"/>
        </w:rPr>
        <w:t>МБУК «Советск</w:t>
      </w:r>
      <w:r>
        <w:rPr>
          <w:rFonts w:ascii="Times New Roman" w:hAnsi="Times New Roman" w:cs="Times New Roman"/>
          <w:sz w:val="24"/>
          <w:szCs w:val="24"/>
        </w:rPr>
        <w:t>ий РДК»</w:t>
      </w:r>
      <w:r w:rsidRPr="00E500BD">
        <w:rPr>
          <w:rFonts w:ascii="Times New Roman" w:hAnsi="Times New Roman" w:cs="Times New Roman"/>
          <w:sz w:val="24"/>
          <w:szCs w:val="24"/>
        </w:rPr>
        <w:t>,</w:t>
      </w:r>
      <w:r w:rsidRPr="00E500BD">
        <w:rPr>
          <w:rFonts w:ascii="Times New Roman" w:eastAsia="Times New Roman" w:hAnsi="Times New Roman"/>
          <w:sz w:val="24"/>
          <w:szCs w:val="24"/>
          <w:lang w:eastAsia="ru-RU"/>
        </w:rPr>
        <w:t xml:space="preserve"> член </w:t>
      </w:r>
      <w:r w:rsidRPr="00E500BD">
        <w:rPr>
          <w:rFonts w:ascii="Times New Roman" w:hAnsi="Times New Roman" w:cs="Times New Roman"/>
          <w:sz w:val="24"/>
          <w:szCs w:val="24"/>
        </w:rPr>
        <w:t>единой комиссии;</w:t>
      </w:r>
    </w:p>
    <w:p w:rsidR="004A6AC7" w:rsidRPr="00E500BD" w:rsidRDefault="004A6AC7" w:rsidP="004A6AC7">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 xml:space="preserve">- </w:t>
      </w:r>
      <w:r>
        <w:rPr>
          <w:rFonts w:ascii="Times New Roman" w:hAnsi="Times New Roman" w:cs="Times New Roman"/>
          <w:sz w:val="24"/>
          <w:szCs w:val="24"/>
        </w:rPr>
        <w:t>Палкина Галина Александровна</w:t>
      </w:r>
      <w:r w:rsidRPr="00E500BD">
        <w:rPr>
          <w:rFonts w:ascii="Times New Roman" w:hAnsi="Times New Roman" w:cs="Times New Roman"/>
          <w:sz w:val="24"/>
          <w:szCs w:val="24"/>
        </w:rPr>
        <w:t xml:space="preserve">, </w:t>
      </w:r>
      <w:r>
        <w:rPr>
          <w:rFonts w:ascii="Times New Roman" w:hAnsi="Times New Roman" w:cs="Times New Roman"/>
          <w:sz w:val="24"/>
          <w:szCs w:val="24"/>
        </w:rPr>
        <w:t xml:space="preserve">руководитель клубного формирования </w:t>
      </w:r>
      <w:r w:rsidRPr="00E500BD">
        <w:rPr>
          <w:rFonts w:ascii="Times New Roman" w:hAnsi="Times New Roman" w:cs="Times New Roman"/>
          <w:sz w:val="24"/>
          <w:szCs w:val="24"/>
        </w:rPr>
        <w:t>МБУК «Советск</w:t>
      </w:r>
      <w:r>
        <w:rPr>
          <w:rFonts w:ascii="Times New Roman" w:hAnsi="Times New Roman" w:cs="Times New Roman"/>
          <w:sz w:val="24"/>
          <w:szCs w:val="24"/>
        </w:rPr>
        <w:t>ий РДК»</w:t>
      </w:r>
      <w:r w:rsidRPr="00E500BD">
        <w:rPr>
          <w:rFonts w:ascii="Times New Roman" w:hAnsi="Times New Roman" w:cs="Times New Roman"/>
          <w:sz w:val="24"/>
          <w:szCs w:val="24"/>
        </w:rPr>
        <w:t>,</w:t>
      </w:r>
      <w:r w:rsidRPr="00E500BD">
        <w:rPr>
          <w:rFonts w:ascii="Times New Roman" w:eastAsia="Times New Roman" w:hAnsi="Times New Roman"/>
          <w:sz w:val="24"/>
          <w:szCs w:val="24"/>
          <w:lang w:eastAsia="ru-RU"/>
        </w:rPr>
        <w:t xml:space="preserve"> член </w:t>
      </w:r>
      <w:r w:rsidRPr="00E500BD">
        <w:rPr>
          <w:rFonts w:ascii="Times New Roman" w:hAnsi="Times New Roman" w:cs="Times New Roman"/>
          <w:sz w:val="24"/>
          <w:szCs w:val="24"/>
        </w:rPr>
        <w:t>единой комиссии;</w:t>
      </w:r>
    </w:p>
    <w:p w:rsidR="004A6AC7" w:rsidRPr="00E500BD" w:rsidRDefault="004A6AC7" w:rsidP="004A6AC7">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w:t>
      </w:r>
      <w:r>
        <w:rPr>
          <w:rFonts w:ascii="Times New Roman" w:hAnsi="Times New Roman" w:cs="Times New Roman"/>
          <w:sz w:val="24"/>
          <w:szCs w:val="24"/>
        </w:rPr>
        <w:t>Снежко Людмила Николаевна</w:t>
      </w:r>
      <w:r w:rsidRPr="00E500BD">
        <w:rPr>
          <w:rFonts w:ascii="Times New Roman" w:hAnsi="Times New Roman" w:cs="Times New Roman"/>
          <w:sz w:val="24"/>
          <w:szCs w:val="24"/>
        </w:rPr>
        <w:t xml:space="preserve">, </w:t>
      </w:r>
      <w:r>
        <w:rPr>
          <w:rFonts w:ascii="Times New Roman" w:hAnsi="Times New Roman" w:cs="Times New Roman"/>
          <w:sz w:val="24"/>
          <w:szCs w:val="24"/>
        </w:rPr>
        <w:t xml:space="preserve">методист </w:t>
      </w:r>
      <w:r w:rsidRPr="00E500BD">
        <w:rPr>
          <w:rFonts w:ascii="Times New Roman" w:hAnsi="Times New Roman" w:cs="Times New Roman"/>
          <w:sz w:val="24"/>
          <w:szCs w:val="24"/>
        </w:rPr>
        <w:t>МБУК «Советск</w:t>
      </w:r>
      <w:r>
        <w:rPr>
          <w:rFonts w:ascii="Times New Roman" w:hAnsi="Times New Roman" w:cs="Times New Roman"/>
          <w:sz w:val="24"/>
          <w:szCs w:val="24"/>
        </w:rPr>
        <w:t>ий РДК»</w:t>
      </w:r>
      <w:r w:rsidRPr="00E500BD">
        <w:rPr>
          <w:rFonts w:ascii="Times New Roman" w:hAnsi="Times New Roman" w:cs="Times New Roman"/>
          <w:sz w:val="24"/>
          <w:szCs w:val="24"/>
        </w:rPr>
        <w:t>,</w:t>
      </w:r>
      <w:r w:rsidRPr="00E500BD">
        <w:rPr>
          <w:rFonts w:ascii="Times New Roman" w:eastAsia="Times New Roman" w:hAnsi="Times New Roman"/>
          <w:sz w:val="24"/>
          <w:szCs w:val="24"/>
          <w:lang w:eastAsia="ru-RU"/>
        </w:rPr>
        <w:t xml:space="preserve">член </w:t>
      </w:r>
      <w:r w:rsidRPr="00E500BD">
        <w:rPr>
          <w:rFonts w:ascii="Times New Roman" w:hAnsi="Times New Roman" w:cs="Times New Roman"/>
          <w:sz w:val="24"/>
          <w:szCs w:val="24"/>
        </w:rPr>
        <w:t>единой комиссии.</w:t>
      </w:r>
    </w:p>
    <w:p w:rsidR="004A6AC7" w:rsidRPr="00E500BD" w:rsidRDefault="004A6AC7" w:rsidP="004A6AC7">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 xml:space="preserve">В соответствии с ч.5 ст.39 Федерального закона №44-ФЗ Заказчик включает в состав комиссии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 </w:t>
      </w:r>
    </w:p>
    <w:p w:rsidR="004A6AC7" w:rsidRPr="00E500BD" w:rsidRDefault="004A6AC7" w:rsidP="004A6AC7">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В составе единой комиссии по осуществлению закупок для нужд МБУК «Советск</w:t>
      </w:r>
      <w:r>
        <w:rPr>
          <w:rFonts w:ascii="Times New Roman" w:hAnsi="Times New Roman" w:cs="Times New Roman"/>
          <w:sz w:val="24"/>
          <w:szCs w:val="24"/>
        </w:rPr>
        <w:t>ий РДК»</w:t>
      </w:r>
      <w:r w:rsidRPr="00E500BD">
        <w:rPr>
          <w:rFonts w:ascii="Times New Roman" w:hAnsi="Times New Roman" w:cs="Times New Roman"/>
          <w:sz w:val="24"/>
          <w:szCs w:val="24"/>
        </w:rPr>
        <w:t xml:space="preserve"> на период проверки (2018год) повышение квалификации прош</w:t>
      </w:r>
      <w:r>
        <w:rPr>
          <w:rFonts w:ascii="Times New Roman" w:hAnsi="Times New Roman" w:cs="Times New Roman"/>
          <w:sz w:val="24"/>
          <w:szCs w:val="24"/>
        </w:rPr>
        <w:t>е</w:t>
      </w:r>
      <w:r w:rsidRPr="00E500BD">
        <w:rPr>
          <w:rFonts w:ascii="Times New Roman" w:hAnsi="Times New Roman" w:cs="Times New Roman"/>
          <w:sz w:val="24"/>
          <w:szCs w:val="24"/>
        </w:rPr>
        <w:t>л</w:t>
      </w:r>
      <w:r>
        <w:rPr>
          <w:rFonts w:ascii="Times New Roman" w:hAnsi="Times New Roman" w:cs="Times New Roman"/>
          <w:sz w:val="24"/>
          <w:szCs w:val="24"/>
        </w:rPr>
        <w:t xml:space="preserve"> 1</w:t>
      </w:r>
      <w:r w:rsidRPr="00E500BD">
        <w:rPr>
          <w:rFonts w:ascii="Times New Roman" w:hAnsi="Times New Roman" w:cs="Times New Roman"/>
          <w:sz w:val="24"/>
          <w:szCs w:val="24"/>
        </w:rPr>
        <w:t xml:space="preserve"> человек, что составляет </w:t>
      </w:r>
      <w:r>
        <w:rPr>
          <w:rFonts w:ascii="Times New Roman" w:hAnsi="Times New Roman" w:cs="Times New Roman"/>
          <w:sz w:val="24"/>
          <w:szCs w:val="24"/>
        </w:rPr>
        <w:t>2</w:t>
      </w:r>
      <w:r w:rsidRPr="00E500BD">
        <w:rPr>
          <w:rFonts w:ascii="Times New Roman" w:hAnsi="Times New Roman" w:cs="Times New Roman"/>
          <w:sz w:val="24"/>
          <w:szCs w:val="24"/>
        </w:rPr>
        <w:t xml:space="preserve">0,00% общего количества членов комиссии, предусмотренных законом: </w:t>
      </w:r>
    </w:p>
    <w:p w:rsidR="004A6AC7" w:rsidRDefault="004A6AC7" w:rsidP="004A6AC7">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E500BD">
        <w:rPr>
          <w:rFonts w:ascii="Times New Roman" w:hAnsi="Times New Roman" w:cs="Times New Roman"/>
          <w:sz w:val="24"/>
          <w:szCs w:val="24"/>
        </w:rPr>
        <w:t>-</w:t>
      </w:r>
      <w:r>
        <w:rPr>
          <w:rFonts w:ascii="Times New Roman" w:hAnsi="Times New Roman" w:cs="Times New Roman"/>
          <w:sz w:val="24"/>
          <w:szCs w:val="24"/>
        </w:rPr>
        <w:t>Фролова Елена Анатольевна</w:t>
      </w:r>
      <w:r w:rsidRPr="00E500BD">
        <w:rPr>
          <w:rFonts w:ascii="Times New Roman" w:hAnsi="Times New Roman" w:cs="Times New Roman"/>
          <w:sz w:val="24"/>
          <w:szCs w:val="24"/>
        </w:rPr>
        <w:t xml:space="preserve">, </w:t>
      </w:r>
      <w:r>
        <w:rPr>
          <w:rFonts w:ascii="Times New Roman" w:hAnsi="Times New Roman" w:cs="Times New Roman"/>
          <w:sz w:val="24"/>
          <w:szCs w:val="24"/>
        </w:rPr>
        <w:t xml:space="preserve">директор </w:t>
      </w:r>
      <w:r w:rsidRPr="00E500BD">
        <w:rPr>
          <w:rFonts w:ascii="Times New Roman" w:hAnsi="Times New Roman" w:cs="Times New Roman"/>
          <w:sz w:val="24"/>
          <w:szCs w:val="24"/>
        </w:rPr>
        <w:t>МБУК «Советск</w:t>
      </w:r>
      <w:r>
        <w:rPr>
          <w:rFonts w:ascii="Times New Roman" w:hAnsi="Times New Roman" w:cs="Times New Roman"/>
          <w:sz w:val="24"/>
          <w:szCs w:val="24"/>
        </w:rPr>
        <w:t>ий РДК»</w:t>
      </w:r>
      <w:r w:rsidRPr="00E500BD">
        <w:rPr>
          <w:rFonts w:ascii="Times New Roman" w:hAnsi="Times New Roman" w:cs="Times New Roman"/>
          <w:sz w:val="24"/>
          <w:szCs w:val="24"/>
        </w:rPr>
        <w:t xml:space="preserve">, председатель единой комиссии </w:t>
      </w:r>
      <w:r w:rsidRPr="00E500BD">
        <w:rPr>
          <w:rFonts w:ascii="Times New Roman" w:eastAsia="Times New Roman" w:hAnsi="Times New Roman"/>
          <w:sz w:val="24"/>
          <w:szCs w:val="24"/>
          <w:lang w:eastAsia="ru-RU"/>
        </w:rPr>
        <w:t xml:space="preserve">с </w:t>
      </w:r>
      <w:r>
        <w:rPr>
          <w:rFonts w:ascii="Times New Roman" w:hAnsi="Times New Roman" w:cs="Times New Roman"/>
          <w:sz w:val="24"/>
          <w:szCs w:val="24"/>
        </w:rPr>
        <w:t xml:space="preserve">01 февраля </w:t>
      </w:r>
      <w:r>
        <w:rPr>
          <w:rFonts w:ascii="Times New Roman" w:eastAsia="Times New Roman" w:hAnsi="Times New Roman"/>
          <w:sz w:val="24"/>
          <w:szCs w:val="24"/>
          <w:lang w:eastAsia="ru-RU"/>
        </w:rPr>
        <w:t>2018г. по 02 марта 2018г. прошла обучение в ООО «Центре подготовки контрактных управляющих»</w:t>
      </w:r>
      <w:r w:rsidRPr="00FC0A1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по программе повышения квалификации «Контрактная система в сфере закупок товаров, работ, услуг для обеспечения </w:t>
      </w:r>
      <w:r>
        <w:rPr>
          <w:rFonts w:ascii="Times New Roman" w:eastAsia="Times New Roman" w:hAnsi="Times New Roman"/>
          <w:sz w:val="24"/>
          <w:szCs w:val="24"/>
          <w:lang w:eastAsia="ru-RU"/>
        </w:rPr>
        <w:lastRenderedPageBreak/>
        <w:t>государственных и муниципальных нужд» в объеме 144часа.</w:t>
      </w:r>
      <w:r w:rsidRPr="00FC0A16">
        <w:rPr>
          <w:rFonts w:ascii="Times New Roman" w:hAnsi="Times New Roman" w:cs="Times New Roman"/>
          <w:sz w:val="24"/>
          <w:szCs w:val="24"/>
        </w:rPr>
        <w:t xml:space="preserve"> </w:t>
      </w:r>
      <w:r>
        <w:rPr>
          <w:rFonts w:ascii="Times New Roman" w:hAnsi="Times New Roman" w:cs="Times New Roman"/>
          <w:sz w:val="24"/>
          <w:szCs w:val="24"/>
        </w:rPr>
        <w:t>Проверке представлено Удостоверение о повышении квалификации 183100362747 от 02.03.2018г. регистрационный номер КС 1190/018.</w:t>
      </w:r>
    </w:p>
    <w:p w:rsidR="004A6AC7" w:rsidRPr="007E6557" w:rsidRDefault="004A6AC7" w:rsidP="004A6AC7">
      <w:pPr>
        <w:pStyle w:val="12"/>
        <w:ind w:firstLine="708"/>
        <w:jc w:val="both"/>
        <w:rPr>
          <w:rFonts w:ascii="Times New Roman" w:hAnsi="Times New Roman" w:cs="Times New Roman"/>
          <w:sz w:val="24"/>
          <w:szCs w:val="24"/>
        </w:rPr>
      </w:pPr>
      <w:r w:rsidRPr="007E6557">
        <w:rPr>
          <w:rFonts w:ascii="Times New Roman" w:hAnsi="Times New Roman" w:cs="Times New Roman"/>
          <w:sz w:val="24"/>
          <w:szCs w:val="24"/>
        </w:rPr>
        <w:t xml:space="preserve">Первый этап проверки не проводился в связи с тем, что на момент проверки заказчик не осуществлял закупки товаров, работ, услуг. </w:t>
      </w:r>
    </w:p>
    <w:p w:rsidR="004A6AC7" w:rsidRPr="00C02D78" w:rsidRDefault="004A6AC7" w:rsidP="004A6AC7">
      <w:pPr>
        <w:autoSpaceDE w:val="0"/>
        <w:autoSpaceDN w:val="0"/>
        <w:adjustRightInd w:val="0"/>
        <w:spacing w:after="0" w:line="240" w:lineRule="auto"/>
        <w:ind w:firstLine="708"/>
        <w:jc w:val="both"/>
        <w:rPr>
          <w:rFonts w:ascii="Times New Roman" w:hAnsi="Times New Roman" w:cs="Times New Roman"/>
          <w:sz w:val="24"/>
          <w:szCs w:val="24"/>
        </w:rPr>
      </w:pPr>
      <w:r w:rsidRPr="00C02D78">
        <w:rPr>
          <w:rFonts w:ascii="Times New Roman" w:hAnsi="Times New Roman" w:cs="Times New Roman"/>
          <w:sz w:val="24"/>
          <w:szCs w:val="24"/>
        </w:rPr>
        <w:t xml:space="preserve">На </w:t>
      </w:r>
      <w:r>
        <w:rPr>
          <w:rFonts w:ascii="Times New Roman" w:hAnsi="Times New Roman" w:cs="Times New Roman"/>
          <w:sz w:val="24"/>
          <w:szCs w:val="24"/>
        </w:rPr>
        <w:t>дату</w:t>
      </w:r>
      <w:r w:rsidRPr="00C02D78">
        <w:rPr>
          <w:rFonts w:ascii="Times New Roman" w:hAnsi="Times New Roman" w:cs="Times New Roman"/>
          <w:sz w:val="24"/>
          <w:szCs w:val="24"/>
        </w:rPr>
        <w:t xml:space="preserve"> проведения проверки</w:t>
      </w:r>
      <w:r>
        <w:rPr>
          <w:rFonts w:ascii="Times New Roman" w:hAnsi="Times New Roman" w:cs="Times New Roman"/>
          <w:sz w:val="24"/>
          <w:szCs w:val="24"/>
        </w:rPr>
        <w:t xml:space="preserve"> (23.07.2018г.)</w:t>
      </w:r>
      <w:r w:rsidRPr="00C02D78">
        <w:rPr>
          <w:rFonts w:ascii="Times New Roman" w:hAnsi="Times New Roman" w:cs="Times New Roman"/>
          <w:sz w:val="24"/>
          <w:szCs w:val="24"/>
        </w:rPr>
        <w:t>, согласно данным официального сайта сети Интернет</w:t>
      </w:r>
      <w:r>
        <w:rPr>
          <w:rFonts w:ascii="Times New Roman" w:hAnsi="Times New Roman" w:cs="Times New Roman"/>
          <w:sz w:val="24"/>
          <w:szCs w:val="24"/>
        </w:rPr>
        <w:t xml:space="preserve"> </w:t>
      </w:r>
      <w:r w:rsidRPr="00C02D78">
        <w:rPr>
          <w:rFonts w:ascii="Times New Roman" w:hAnsi="Times New Roman" w:cs="Times New Roman"/>
          <w:bCs/>
          <w:sz w:val="24"/>
          <w:szCs w:val="24"/>
        </w:rPr>
        <w:t>www.zakupki.gov.ru</w:t>
      </w:r>
      <w:r>
        <w:rPr>
          <w:rFonts w:ascii="Times New Roman" w:hAnsi="Times New Roman" w:cs="Times New Roman"/>
          <w:bCs/>
          <w:sz w:val="24"/>
          <w:szCs w:val="24"/>
        </w:rPr>
        <w:t xml:space="preserve">., </w:t>
      </w:r>
      <w:r>
        <w:rPr>
          <w:rFonts w:ascii="Times New Roman" w:hAnsi="Times New Roman" w:cs="Times New Roman"/>
          <w:sz w:val="24"/>
          <w:szCs w:val="24"/>
        </w:rPr>
        <w:t>информации</w:t>
      </w:r>
      <w:r w:rsidRPr="00C02D78">
        <w:rPr>
          <w:rFonts w:ascii="Times New Roman" w:hAnsi="Times New Roman" w:cs="Times New Roman"/>
          <w:sz w:val="24"/>
          <w:szCs w:val="24"/>
        </w:rPr>
        <w:t xml:space="preserve"> предоставленной </w:t>
      </w:r>
      <w:r w:rsidRPr="007E080C">
        <w:rPr>
          <w:rFonts w:ascii="Times New Roman" w:hAnsi="Times New Roman" w:cs="Times New Roman"/>
          <w:sz w:val="24"/>
          <w:szCs w:val="24"/>
        </w:rPr>
        <w:t>МБУК «Советский</w:t>
      </w:r>
      <w:r>
        <w:rPr>
          <w:rFonts w:ascii="Times New Roman" w:hAnsi="Times New Roman" w:cs="Times New Roman"/>
          <w:sz w:val="24"/>
          <w:szCs w:val="24"/>
        </w:rPr>
        <w:t xml:space="preserve"> РДК</w:t>
      </w:r>
      <w:r w:rsidRPr="007E080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02D78">
        <w:rPr>
          <w:rFonts w:ascii="Times New Roman" w:hAnsi="Times New Roman" w:cs="Times New Roman"/>
          <w:sz w:val="24"/>
          <w:szCs w:val="24"/>
        </w:rPr>
        <w:t>заказы, находящиеся в стадии размещения отсутствовали.</w:t>
      </w:r>
    </w:p>
    <w:p w:rsidR="002872B1" w:rsidRPr="008C0AC9" w:rsidRDefault="002872B1" w:rsidP="002872B1">
      <w:pPr>
        <w:spacing w:after="0" w:line="240" w:lineRule="auto"/>
        <w:ind w:firstLine="708"/>
        <w:jc w:val="both"/>
        <w:rPr>
          <w:rFonts w:ascii="Times New Roman" w:hAnsi="Times New Roman" w:cs="Times New Roman"/>
          <w:b/>
          <w:sz w:val="24"/>
          <w:szCs w:val="24"/>
        </w:rPr>
      </w:pPr>
      <w:r w:rsidRPr="008C0AC9">
        <w:rPr>
          <w:rFonts w:ascii="Times New Roman" w:hAnsi="Times New Roman" w:cs="Times New Roman"/>
          <w:b/>
          <w:sz w:val="24"/>
          <w:szCs w:val="24"/>
        </w:rPr>
        <w:t xml:space="preserve">Проверка действий заказчика </w:t>
      </w:r>
      <w:r w:rsidR="008A19F8">
        <w:rPr>
          <w:rFonts w:ascii="Times New Roman" w:hAnsi="Times New Roman" w:cs="Times New Roman"/>
          <w:b/>
          <w:sz w:val="24"/>
          <w:szCs w:val="24"/>
        </w:rPr>
        <w:t>по</w:t>
      </w:r>
      <w:r>
        <w:rPr>
          <w:rFonts w:ascii="Times New Roman" w:hAnsi="Times New Roman" w:cs="Times New Roman"/>
          <w:b/>
          <w:sz w:val="24"/>
          <w:szCs w:val="24"/>
        </w:rPr>
        <w:t xml:space="preserve"> </w:t>
      </w:r>
      <w:r w:rsidRPr="008C0AC9">
        <w:rPr>
          <w:rFonts w:ascii="Times New Roman" w:hAnsi="Times New Roman" w:cs="Times New Roman"/>
          <w:b/>
          <w:sz w:val="24"/>
          <w:szCs w:val="24"/>
        </w:rPr>
        <w:t>соблюдени</w:t>
      </w:r>
      <w:r w:rsidR="008A19F8">
        <w:rPr>
          <w:rFonts w:ascii="Times New Roman" w:hAnsi="Times New Roman" w:cs="Times New Roman"/>
          <w:b/>
          <w:sz w:val="24"/>
          <w:szCs w:val="24"/>
        </w:rPr>
        <w:t>ю</w:t>
      </w:r>
      <w:r w:rsidRPr="008C0AC9">
        <w:rPr>
          <w:rFonts w:ascii="Times New Roman" w:hAnsi="Times New Roman" w:cs="Times New Roman"/>
          <w:b/>
          <w:sz w:val="24"/>
          <w:szCs w:val="24"/>
        </w:rPr>
        <w:t xml:space="preserve"> требований к обоснованию закупок и обоснованности закупок</w:t>
      </w:r>
      <w:r w:rsidR="008D03A2">
        <w:rPr>
          <w:rFonts w:ascii="Times New Roman" w:hAnsi="Times New Roman" w:cs="Times New Roman"/>
          <w:b/>
          <w:sz w:val="24"/>
          <w:szCs w:val="24"/>
        </w:rPr>
        <w:t>.</w:t>
      </w:r>
    </w:p>
    <w:p w:rsidR="00165639" w:rsidRPr="00E25BA1" w:rsidRDefault="00165639" w:rsidP="00165639">
      <w:pPr>
        <w:pStyle w:val="a9"/>
        <w:widowControl w:val="0"/>
        <w:ind w:firstLine="708"/>
        <w:jc w:val="both"/>
        <w:rPr>
          <w:szCs w:val="28"/>
        </w:rPr>
      </w:pPr>
      <w:r w:rsidRPr="00E61A00">
        <w:rPr>
          <w:rFonts w:ascii="Times New Roman" w:hAnsi="Times New Roman"/>
          <w:sz w:val="24"/>
          <w:szCs w:val="24"/>
        </w:rPr>
        <w:t>В соответствии с законодательством о контрактной системе РФ, все закупки заказчика подлежат планированию.</w:t>
      </w:r>
    </w:p>
    <w:p w:rsidR="00165639" w:rsidRPr="008C0AC9" w:rsidRDefault="00165639" w:rsidP="00165639">
      <w:pPr>
        <w:pStyle w:val="a9"/>
        <w:widowControl w:val="0"/>
        <w:ind w:firstLine="709"/>
        <w:jc w:val="both"/>
        <w:rPr>
          <w:rFonts w:ascii="Times New Roman" w:hAnsi="Times New Roman"/>
          <w:sz w:val="24"/>
          <w:szCs w:val="24"/>
        </w:rPr>
      </w:pPr>
      <w:r w:rsidRPr="008C0AC9">
        <w:rPr>
          <w:rFonts w:ascii="Times New Roman" w:hAnsi="Times New Roman"/>
          <w:sz w:val="24"/>
          <w:szCs w:val="24"/>
        </w:rPr>
        <w:t>В соответствии с ч.1 ст.18 Федерального закона №44-ФЗ обоснование закупки осуществляется заказчиком при формировании плана закупок</w:t>
      </w:r>
      <w:r>
        <w:rPr>
          <w:rFonts w:ascii="Times New Roman" w:hAnsi="Times New Roman"/>
          <w:sz w:val="24"/>
          <w:szCs w:val="24"/>
        </w:rPr>
        <w:t xml:space="preserve"> товаров, работ, услуг для обеспечения нужд субъекта Российской Федерации и муниципальных нужд (далее по тексту план закупок)</w:t>
      </w:r>
      <w:r w:rsidRPr="008C0AC9">
        <w:rPr>
          <w:rFonts w:ascii="Times New Roman" w:hAnsi="Times New Roman"/>
          <w:sz w:val="24"/>
          <w:szCs w:val="24"/>
        </w:rPr>
        <w:t>, плана-графика</w:t>
      </w:r>
      <w:r w:rsidRPr="00156DC7">
        <w:rPr>
          <w:rFonts w:ascii="Times New Roman" w:hAnsi="Times New Roman"/>
          <w:sz w:val="24"/>
          <w:szCs w:val="24"/>
        </w:rPr>
        <w:t xml:space="preserve"> </w:t>
      </w:r>
      <w:r w:rsidRPr="008C0AC9">
        <w:rPr>
          <w:rFonts w:ascii="Times New Roman" w:hAnsi="Times New Roman"/>
          <w:sz w:val="24"/>
          <w:szCs w:val="24"/>
        </w:rPr>
        <w:t>закупок</w:t>
      </w:r>
      <w:r>
        <w:rPr>
          <w:rFonts w:ascii="Times New Roman" w:hAnsi="Times New Roman"/>
          <w:sz w:val="24"/>
          <w:szCs w:val="24"/>
        </w:rPr>
        <w:t xml:space="preserve"> товаров, работ, услуг для обеспечения нужд субъекта Российской Федерации и муниципальных нужд (далее по тексту план-график закупок)</w:t>
      </w:r>
      <w:r w:rsidRPr="008C0AC9">
        <w:rPr>
          <w:rFonts w:ascii="Times New Roman" w:hAnsi="Times New Roman"/>
          <w:sz w:val="24"/>
          <w:szCs w:val="24"/>
        </w:rPr>
        <w:t xml:space="preserve"> и заключается в установлении соответствия планируемой закупки целям осуществления закупок, определенным с учетом положений ст.13 Федерального закона №44-ФЗ, а также законодательству Российской Федерации и иным нормативным правовым актам о контрактной системе в сфере закупок.</w:t>
      </w:r>
    </w:p>
    <w:p w:rsidR="00165639" w:rsidRPr="008C0AC9" w:rsidRDefault="00165639" w:rsidP="00165639">
      <w:pPr>
        <w:pStyle w:val="a9"/>
        <w:widowControl w:val="0"/>
        <w:ind w:firstLine="709"/>
        <w:jc w:val="both"/>
        <w:rPr>
          <w:rFonts w:ascii="Times New Roman" w:hAnsi="Times New Roman"/>
          <w:sz w:val="24"/>
          <w:szCs w:val="24"/>
        </w:rPr>
      </w:pPr>
      <w:r w:rsidRPr="008C0AC9">
        <w:rPr>
          <w:rFonts w:ascii="Times New Roman" w:hAnsi="Times New Roman"/>
          <w:sz w:val="24"/>
          <w:szCs w:val="24"/>
        </w:rPr>
        <w:t>Согласно ч.2 ст.18 Федерального закона №44-ФЗ при формировании плана закупок обоснованию подлежат объект и (или) объекты закупки исходя из необходимости реализации конкретной цели осуществления закупки, определенной с учетом положений ст.13 Федерального закона №44-ФЗ, и установленных в соответствии со ст.19 Федерального закона №44-ФЗ требований к закупаемым заказчиком товару, работе, услуге (в том числе предельной цены товара, работы, услуги)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165639" w:rsidRPr="00901362" w:rsidRDefault="00165639" w:rsidP="00165639">
      <w:pPr>
        <w:pStyle w:val="a9"/>
        <w:widowControl w:val="0"/>
        <w:ind w:firstLine="709"/>
        <w:jc w:val="both"/>
        <w:rPr>
          <w:rFonts w:ascii="Times New Roman" w:hAnsi="Times New Roman"/>
          <w:sz w:val="24"/>
          <w:szCs w:val="24"/>
        </w:rPr>
      </w:pPr>
      <w:r w:rsidRPr="00901362">
        <w:rPr>
          <w:rFonts w:ascii="Times New Roman" w:hAnsi="Times New Roman"/>
          <w:sz w:val="24"/>
          <w:szCs w:val="24"/>
        </w:rPr>
        <w:t>В соответствии с ч.3 ст.18 Федерального закона №44-ФЗ при формировании плана-графика обоснованию подлежат:</w:t>
      </w:r>
    </w:p>
    <w:p w:rsidR="00165639" w:rsidRPr="00FE58AE" w:rsidRDefault="00165639" w:rsidP="00165639">
      <w:pPr>
        <w:pStyle w:val="a9"/>
        <w:widowControl w:val="0"/>
        <w:ind w:firstLine="709"/>
        <w:jc w:val="both"/>
        <w:rPr>
          <w:rFonts w:ascii="Times New Roman" w:hAnsi="Times New Roman"/>
          <w:sz w:val="24"/>
          <w:szCs w:val="24"/>
        </w:rPr>
      </w:pPr>
      <w:r w:rsidRPr="00FE58AE">
        <w:rPr>
          <w:rFonts w:ascii="Times New Roman" w:hAnsi="Times New Roman"/>
          <w:sz w:val="24"/>
          <w:szCs w:val="24"/>
        </w:rPr>
        <w:t>- начальная (максимальная) цена контракта (далее – НМЦК), цена контракта в порядке, установленном ст.22 Федерального закона №44-ФЗ;</w:t>
      </w:r>
    </w:p>
    <w:p w:rsidR="00165639" w:rsidRPr="00FE58AE" w:rsidRDefault="00165639" w:rsidP="00165639">
      <w:pPr>
        <w:shd w:val="clear" w:color="auto" w:fill="FFFFFF"/>
        <w:ind w:firstLine="709"/>
        <w:jc w:val="both"/>
        <w:rPr>
          <w:rFonts w:ascii="Times New Roman" w:hAnsi="Times New Roman" w:cs="Times New Roman"/>
          <w:sz w:val="24"/>
          <w:szCs w:val="24"/>
          <w:lang w:eastAsia="en-US"/>
        </w:rPr>
      </w:pPr>
      <w:r w:rsidRPr="00FE58AE">
        <w:rPr>
          <w:rFonts w:ascii="Times New Roman" w:hAnsi="Times New Roman"/>
          <w:sz w:val="24"/>
          <w:szCs w:val="24"/>
        </w:rPr>
        <w:t>- способ определения поставщика (подрядчика, исполнителя) в соответствии с главой 3 Федерального закона №44-ФЗ, в том числе дополнительные требования к участникам закупки.</w:t>
      </w:r>
      <w:r w:rsidRPr="00FE58AE">
        <w:rPr>
          <w:rFonts w:ascii="Times New Roman" w:hAnsi="Times New Roman" w:cs="Times New Roman"/>
          <w:sz w:val="24"/>
          <w:szCs w:val="24"/>
          <w:lang w:eastAsia="en-US"/>
        </w:rPr>
        <w:t xml:space="preserve"> </w:t>
      </w:r>
    </w:p>
    <w:p w:rsidR="00165639" w:rsidRPr="008D0EEA" w:rsidRDefault="00165639" w:rsidP="00165639">
      <w:pPr>
        <w:pStyle w:val="a9"/>
        <w:widowControl w:val="0"/>
        <w:ind w:firstLine="709"/>
        <w:jc w:val="both"/>
        <w:rPr>
          <w:rFonts w:ascii="Times New Roman" w:hAnsi="Times New Roman"/>
          <w:i/>
          <w:sz w:val="24"/>
          <w:szCs w:val="24"/>
        </w:rPr>
      </w:pPr>
      <w:r w:rsidRPr="008D0EEA">
        <w:rPr>
          <w:rFonts w:ascii="Times New Roman" w:eastAsiaTheme="minorHAnsi" w:hAnsi="Times New Roman"/>
          <w:b/>
          <w:bCs/>
          <w:i/>
          <w:sz w:val="24"/>
          <w:szCs w:val="24"/>
          <w:lang w:eastAsia="en-US"/>
        </w:rPr>
        <w:t>Проверка правильности определения и обоснования начальной (максимальной) цены контракта.</w:t>
      </w:r>
    </w:p>
    <w:p w:rsidR="00165639" w:rsidRPr="00D34B07" w:rsidRDefault="00165639"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В соответствии со ст. 22 Закона РФ № 44-ФЗ цена контракта, заключаемого с единственным</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поставщиком (подрядчиком, исполнителем), определяется и обосновывается заказчиком</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посредством применения следующего метода или нескольких следующих методов:</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1) метод сопоставимых рыночных цен (анализа рынка);</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2) нормативный метод;</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3) тарифный метод;</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4) проектно-сметный метод;</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5) затратный метод.</w:t>
      </w:r>
    </w:p>
    <w:p w:rsidR="00165639" w:rsidRPr="00D34B07" w:rsidRDefault="00165639"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В соответствии с п. 2.1 Методических рекомендаций по применению методов определения</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начальной (максимальной) цены контракта, цены контракта, заключаемого с единственным</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поставщиком (подрядчиком, исполнителем), утвержденных приказом Минэкономразвития РФ от</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 xml:space="preserve">02.10.2013г. № 567 "Об утверждении Методических </w:t>
      </w:r>
      <w:r w:rsidRPr="00D34B07">
        <w:rPr>
          <w:rFonts w:ascii="Times New Roman" w:eastAsiaTheme="minorHAnsi" w:hAnsi="Times New Roman" w:cs="Times New Roman"/>
          <w:sz w:val="24"/>
          <w:szCs w:val="24"/>
          <w:lang w:eastAsia="en-US"/>
        </w:rPr>
        <w:lastRenderedPageBreak/>
        <w:t>рекомендаций по применению методов</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определения начальной (максимальной) цены контракта, цены контракта, заключаемого с</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единственным поставщиком (подрядчиком, исполнителем)" обоснование НМЦК заключается в</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выполнении расчета указанной цены с приложением справочной информации и документов либо с</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указанием реквизитов документов, на основании которых выполнен расчет.</w:t>
      </w:r>
    </w:p>
    <w:p w:rsidR="00165639" w:rsidRDefault="00165639"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 xml:space="preserve">Заказчик, в соответствии с частью 3 статьи 93 </w:t>
      </w:r>
      <w:r>
        <w:rPr>
          <w:rFonts w:ascii="Times New Roman" w:eastAsiaTheme="minorHAnsi" w:hAnsi="Times New Roman" w:cs="Times New Roman"/>
          <w:sz w:val="24"/>
          <w:szCs w:val="24"/>
          <w:lang w:eastAsia="en-US"/>
        </w:rPr>
        <w:t xml:space="preserve">Федерального </w:t>
      </w:r>
      <w:r w:rsidRPr="00D34B07">
        <w:rPr>
          <w:rFonts w:ascii="Times New Roman" w:eastAsiaTheme="minorHAnsi" w:hAnsi="Times New Roman" w:cs="Times New Roman"/>
          <w:sz w:val="24"/>
          <w:szCs w:val="24"/>
          <w:lang w:eastAsia="en-US"/>
        </w:rPr>
        <w:t>Закона № 44-ФЗ, обязан, в случае</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осуществления закупки у единственного поставщика (подрядчика, исполнителя), для заключения</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контракта обосновать в документально оформленном отчете невозможность или</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нецелесообразность использования иных способов определения поставщика (подрядчика,</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исполнителя), а также цену контракта и иные существенные условия контракта. Положения части</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 xml:space="preserve">3 статьи 93 </w:t>
      </w:r>
      <w:r>
        <w:rPr>
          <w:rFonts w:ascii="Times New Roman" w:eastAsiaTheme="minorHAnsi" w:hAnsi="Times New Roman" w:cs="Times New Roman"/>
          <w:sz w:val="24"/>
          <w:szCs w:val="24"/>
          <w:lang w:eastAsia="en-US"/>
        </w:rPr>
        <w:t xml:space="preserve">Федерального </w:t>
      </w:r>
      <w:r w:rsidRPr="00D34B07">
        <w:rPr>
          <w:rFonts w:ascii="Times New Roman" w:eastAsiaTheme="minorHAnsi" w:hAnsi="Times New Roman" w:cs="Times New Roman"/>
          <w:sz w:val="24"/>
          <w:szCs w:val="24"/>
          <w:lang w:eastAsia="en-US"/>
        </w:rPr>
        <w:t>Закона РФ № 44-ФЗ не распространяются на случаи осуществления закупки у</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единственного поставщика (подрядчика, исполнителя), предусмотренные пунктами 1, 2, 4, 5, 7, 8,</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 xml:space="preserve">15, 16, 19 - 21, 24 - 26, 28, 29, 33, 36, 42, 44, 45 части 1 статьи 93 </w:t>
      </w:r>
      <w:r>
        <w:rPr>
          <w:rFonts w:ascii="Times New Roman" w:eastAsiaTheme="minorHAnsi" w:hAnsi="Times New Roman" w:cs="Times New Roman"/>
          <w:sz w:val="24"/>
          <w:szCs w:val="24"/>
          <w:lang w:eastAsia="en-US"/>
        </w:rPr>
        <w:t xml:space="preserve">Федерального </w:t>
      </w:r>
      <w:r w:rsidRPr="00D34B07">
        <w:rPr>
          <w:rFonts w:ascii="Times New Roman" w:eastAsiaTheme="minorHAnsi" w:hAnsi="Times New Roman" w:cs="Times New Roman"/>
          <w:sz w:val="24"/>
          <w:szCs w:val="24"/>
          <w:lang w:eastAsia="en-US"/>
        </w:rPr>
        <w:t xml:space="preserve">Закона РФ № 44-ФЗ. </w:t>
      </w:r>
    </w:p>
    <w:p w:rsidR="00165639" w:rsidRPr="00FE58AE" w:rsidRDefault="00165639"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AD268F">
        <w:rPr>
          <w:rFonts w:ascii="Times New Roman" w:hAnsi="Times New Roman" w:cs="Times New Roman"/>
          <w:sz w:val="24"/>
          <w:szCs w:val="24"/>
        </w:rPr>
        <w:t>МБ</w:t>
      </w:r>
      <w:r w:rsidR="008D1EA2">
        <w:rPr>
          <w:rFonts w:ascii="Times New Roman" w:hAnsi="Times New Roman" w:cs="Times New Roman"/>
          <w:sz w:val="24"/>
          <w:szCs w:val="24"/>
        </w:rPr>
        <w:t>УК «Советским РДК»</w:t>
      </w:r>
      <w:r w:rsidRPr="00FE58AE">
        <w:rPr>
          <w:rFonts w:ascii="Times New Roman" w:eastAsiaTheme="minorHAnsi" w:hAnsi="Times New Roman" w:cs="Times New Roman"/>
          <w:sz w:val="24"/>
          <w:szCs w:val="24"/>
          <w:lang w:eastAsia="en-US"/>
        </w:rPr>
        <w:t xml:space="preserve"> конкурентные способы определения поставщиков (подрядчиков, исполнителей) не применялись.</w:t>
      </w:r>
    </w:p>
    <w:p w:rsidR="00165639" w:rsidRPr="0097241B" w:rsidRDefault="00165639"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97241B">
        <w:rPr>
          <w:rFonts w:ascii="Times New Roman" w:eastAsiaTheme="minorHAnsi" w:hAnsi="Times New Roman" w:cs="Times New Roman"/>
          <w:sz w:val="24"/>
          <w:szCs w:val="24"/>
          <w:lang w:eastAsia="en-US"/>
        </w:rPr>
        <w:t>Таким образом, обоснование начальной (максимальной) цены контракта не требуется, а</w:t>
      </w:r>
      <w:r>
        <w:rPr>
          <w:rFonts w:ascii="Times New Roman" w:eastAsiaTheme="minorHAnsi" w:hAnsi="Times New Roman" w:cs="Times New Roman"/>
          <w:sz w:val="24"/>
          <w:szCs w:val="24"/>
          <w:lang w:eastAsia="en-US"/>
        </w:rPr>
        <w:t xml:space="preserve"> </w:t>
      </w:r>
      <w:r w:rsidRPr="0097241B">
        <w:rPr>
          <w:rFonts w:ascii="Times New Roman" w:eastAsiaTheme="minorHAnsi" w:hAnsi="Times New Roman" w:cs="Times New Roman"/>
          <w:sz w:val="24"/>
          <w:szCs w:val="24"/>
          <w:lang w:eastAsia="en-US"/>
        </w:rPr>
        <w:t xml:space="preserve">также в соответствии с частью 3 ст. 93 </w:t>
      </w:r>
      <w:r>
        <w:rPr>
          <w:rFonts w:ascii="Times New Roman" w:eastAsiaTheme="minorHAnsi" w:hAnsi="Times New Roman" w:cs="Times New Roman"/>
          <w:sz w:val="24"/>
          <w:szCs w:val="24"/>
          <w:lang w:eastAsia="en-US"/>
        </w:rPr>
        <w:t xml:space="preserve">Федерального </w:t>
      </w:r>
      <w:r w:rsidRPr="0097241B">
        <w:rPr>
          <w:rFonts w:ascii="Times New Roman" w:eastAsiaTheme="minorHAnsi" w:hAnsi="Times New Roman" w:cs="Times New Roman"/>
          <w:sz w:val="24"/>
          <w:szCs w:val="24"/>
          <w:lang w:eastAsia="en-US"/>
        </w:rPr>
        <w:t>Закона РФ № 44-ФЗ не требуется документальное</w:t>
      </w:r>
      <w:r>
        <w:rPr>
          <w:rFonts w:ascii="Times New Roman" w:eastAsiaTheme="minorHAnsi" w:hAnsi="Times New Roman" w:cs="Times New Roman"/>
          <w:sz w:val="24"/>
          <w:szCs w:val="24"/>
          <w:lang w:eastAsia="en-US"/>
        </w:rPr>
        <w:t xml:space="preserve"> </w:t>
      </w:r>
      <w:r w:rsidRPr="0097241B">
        <w:rPr>
          <w:rFonts w:ascii="Times New Roman" w:eastAsiaTheme="minorHAnsi" w:hAnsi="Times New Roman" w:cs="Times New Roman"/>
          <w:sz w:val="24"/>
          <w:szCs w:val="24"/>
          <w:lang w:eastAsia="en-US"/>
        </w:rPr>
        <w:t>оформление отчета о невозможности или нецелесообразности использования иных способов</w:t>
      </w:r>
      <w:r>
        <w:rPr>
          <w:rFonts w:ascii="Times New Roman" w:eastAsiaTheme="minorHAnsi" w:hAnsi="Times New Roman" w:cs="Times New Roman"/>
          <w:sz w:val="24"/>
          <w:szCs w:val="24"/>
          <w:lang w:eastAsia="en-US"/>
        </w:rPr>
        <w:t xml:space="preserve"> </w:t>
      </w:r>
      <w:r w:rsidRPr="0097241B">
        <w:rPr>
          <w:rFonts w:ascii="Times New Roman" w:eastAsiaTheme="minorHAnsi" w:hAnsi="Times New Roman" w:cs="Times New Roman"/>
          <w:sz w:val="24"/>
          <w:szCs w:val="24"/>
          <w:lang w:eastAsia="en-US"/>
        </w:rPr>
        <w:t>определения поставщика (подрядчика, исполнителя).</w:t>
      </w:r>
    </w:p>
    <w:p w:rsidR="00165639" w:rsidRPr="00901362" w:rsidRDefault="00165639" w:rsidP="00165639">
      <w:pPr>
        <w:pStyle w:val="a9"/>
        <w:widowControl w:val="0"/>
        <w:ind w:firstLine="709"/>
        <w:jc w:val="both"/>
        <w:rPr>
          <w:rFonts w:ascii="Times New Roman" w:hAnsi="Times New Roman"/>
          <w:sz w:val="24"/>
          <w:szCs w:val="24"/>
        </w:rPr>
      </w:pPr>
      <w:r w:rsidRPr="00901362">
        <w:rPr>
          <w:rFonts w:ascii="Times New Roman" w:hAnsi="Times New Roman"/>
          <w:sz w:val="24"/>
          <w:szCs w:val="24"/>
        </w:rPr>
        <w:t>Согласно ч.7 ст.18 Федерального закона №44-ФЗ порядок обоснования закупок и форма такого обоснования устанавливаются Правительством Российской Федерации.</w:t>
      </w:r>
    </w:p>
    <w:p w:rsidR="00165639" w:rsidRDefault="00165639" w:rsidP="00165639">
      <w:pPr>
        <w:pStyle w:val="a9"/>
        <w:widowControl w:val="0"/>
        <w:ind w:firstLine="709"/>
        <w:jc w:val="both"/>
        <w:rPr>
          <w:rFonts w:ascii="Times New Roman" w:hAnsi="Times New Roman"/>
          <w:sz w:val="24"/>
          <w:szCs w:val="24"/>
        </w:rPr>
      </w:pPr>
      <w:r w:rsidRPr="00901362">
        <w:rPr>
          <w:rFonts w:ascii="Times New Roman" w:hAnsi="Times New Roman"/>
          <w:sz w:val="24"/>
          <w:szCs w:val="24"/>
        </w:rPr>
        <w:t>Постановлением Правительства Российской Федерации от 05.06.2015 года №555 «Об установлении порядка обоснования закупок товаров, работ и услуг для обеспечения государственных и муниципальных нужд и форм такого обоснования» утверждены Правила обоснования закупок товаров, работ и услуг для обеспечения государственных и муниципальных нужд (далее – Правила</w:t>
      </w:r>
      <w:r>
        <w:rPr>
          <w:rFonts w:ascii="Times New Roman" w:hAnsi="Times New Roman"/>
          <w:sz w:val="24"/>
          <w:szCs w:val="24"/>
        </w:rPr>
        <w:t xml:space="preserve"> обоснования закупок</w:t>
      </w:r>
      <w:r w:rsidRPr="00901362">
        <w:rPr>
          <w:rFonts w:ascii="Times New Roman" w:hAnsi="Times New Roman"/>
          <w:sz w:val="24"/>
          <w:szCs w:val="24"/>
        </w:rPr>
        <w:t>), а также форма обоснования закупок товаров, работ и услуг для обеспечения государственных и муниципальных нужд при формировании и утверждении плана закупок и форма обоснования закупок товаров, работ и услуг для обеспечения государственных и муниципальных нужд при формировании и утверждении плана-графика закупок (далее – Форма обоснования закупок к плану закупок, Форма обоснования закупок к плану-графику).</w:t>
      </w:r>
    </w:p>
    <w:p w:rsidR="00165639" w:rsidRDefault="00165639" w:rsidP="00165639">
      <w:pPr>
        <w:pStyle w:val="a9"/>
        <w:widowControl w:val="0"/>
        <w:ind w:firstLine="709"/>
        <w:jc w:val="both"/>
        <w:rPr>
          <w:rFonts w:ascii="Times New Roman" w:hAnsi="Times New Roman"/>
          <w:sz w:val="24"/>
          <w:szCs w:val="24"/>
        </w:rPr>
      </w:pPr>
      <w:r>
        <w:rPr>
          <w:rFonts w:ascii="Times New Roman" w:hAnsi="Times New Roman"/>
          <w:sz w:val="24"/>
          <w:szCs w:val="24"/>
        </w:rPr>
        <w:t xml:space="preserve">Согласно п.6 Правил обоснования закупок </w:t>
      </w:r>
      <w:r w:rsidRPr="00655F66">
        <w:rPr>
          <w:rFonts w:ascii="Times New Roman" w:hAnsi="Times New Roman"/>
          <w:sz w:val="24"/>
          <w:szCs w:val="24"/>
        </w:rPr>
        <w:t>в отношении закупок, осуществляемых в соответствии с п.п.4,5,26,33 части 1ст.93 Федерального закона №44-ФЗ,</w:t>
      </w:r>
      <w:r>
        <w:rPr>
          <w:rFonts w:ascii="Times New Roman" w:hAnsi="Times New Roman"/>
          <w:sz w:val="24"/>
          <w:szCs w:val="24"/>
        </w:rPr>
        <w:t xml:space="preserve"> </w:t>
      </w:r>
      <w:r w:rsidRPr="00655F66">
        <w:rPr>
          <w:rFonts w:ascii="Times New Roman" w:hAnsi="Times New Roman"/>
          <w:sz w:val="24"/>
          <w:szCs w:val="24"/>
        </w:rPr>
        <w:t>обоснованию подлежит годовой объем указанных закупок</w:t>
      </w:r>
      <w:r>
        <w:rPr>
          <w:rFonts w:ascii="Times New Roman" w:hAnsi="Times New Roman"/>
          <w:sz w:val="24"/>
          <w:szCs w:val="24"/>
        </w:rPr>
        <w:t>.</w:t>
      </w:r>
    </w:p>
    <w:p w:rsidR="00165639" w:rsidRDefault="00165639" w:rsidP="00165639">
      <w:pPr>
        <w:pStyle w:val="a9"/>
        <w:widowControl w:val="0"/>
        <w:ind w:firstLine="709"/>
        <w:jc w:val="both"/>
        <w:rPr>
          <w:rFonts w:ascii="Times New Roman" w:hAnsi="Times New Roman"/>
          <w:sz w:val="24"/>
          <w:szCs w:val="24"/>
        </w:rPr>
      </w:pPr>
      <w:r>
        <w:rPr>
          <w:rFonts w:ascii="Times New Roman" w:hAnsi="Times New Roman"/>
          <w:sz w:val="24"/>
          <w:szCs w:val="24"/>
        </w:rPr>
        <w:t>Согласно разъяснений Министерства Финансов РФ от 02октября 2017г.№24-01-10/64054, от 27 сентября 2017г.№24-01-10/62476 в Форме обоснования закупок, осуществляемых на основании п.4 части 1 ст.93 Федерального закона №44-ФЗ обоснованию подлежит соответствие запланированного объема указанных закупок предельному разрешенному годовому объему закупок( 2млн.рублей или 5% от совокупного годового объема закупок заказчика и не более 50млн.рублей).</w:t>
      </w:r>
      <w:r w:rsidRPr="00587DFB">
        <w:rPr>
          <w:rFonts w:ascii="Times New Roman" w:hAnsi="Times New Roman"/>
          <w:sz w:val="24"/>
          <w:szCs w:val="24"/>
        </w:rPr>
        <w:t xml:space="preserve"> </w:t>
      </w:r>
      <w:r>
        <w:rPr>
          <w:rFonts w:ascii="Times New Roman" w:hAnsi="Times New Roman"/>
          <w:sz w:val="24"/>
          <w:szCs w:val="24"/>
        </w:rPr>
        <w:t>При этом заполняются графы 2,4,7,8 Формы  обоснования закупок к плану-графику.</w:t>
      </w:r>
    </w:p>
    <w:p w:rsidR="00165639" w:rsidRPr="00A23FCD" w:rsidRDefault="00165639" w:rsidP="00165639">
      <w:pPr>
        <w:spacing w:line="288" w:lineRule="auto"/>
        <w:ind w:firstLine="708"/>
        <w:jc w:val="both"/>
        <w:rPr>
          <w:rFonts w:ascii="Times New Roman" w:hAnsi="Times New Roman" w:cs="Times New Roman"/>
          <w:i/>
          <w:color w:val="000000"/>
          <w:sz w:val="24"/>
          <w:szCs w:val="24"/>
        </w:rPr>
      </w:pPr>
      <w:r>
        <w:rPr>
          <w:rFonts w:ascii="Times New Roman" w:hAnsi="Times New Roman" w:cs="Times New Roman"/>
          <w:color w:val="000000"/>
          <w:sz w:val="24"/>
          <w:szCs w:val="24"/>
        </w:rPr>
        <w:t>Согласно ч.</w:t>
      </w:r>
      <w:r w:rsidRPr="005A5C36">
        <w:rPr>
          <w:rFonts w:ascii="Times New Roman" w:hAnsi="Times New Roman" w:cs="Times New Roman"/>
          <w:color w:val="000000"/>
          <w:sz w:val="24"/>
          <w:szCs w:val="24"/>
        </w:rPr>
        <w:t>3.</w:t>
      </w:r>
      <w:r>
        <w:rPr>
          <w:rFonts w:ascii="Times New Roman" w:hAnsi="Times New Roman" w:cs="Times New Roman"/>
          <w:color w:val="000000"/>
          <w:sz w:val="24"/>
          <w:szCs w:val="24"/>
        </w:rPr>
        <w:t>ст.93 Федерального закона №44-ФЗ, в</w:t>
      </w:r>
      <w:r w:rsidRPr="005A5C36">
        <w:rPr>
          <w:rFonts w:ascii="Times New Roman" w:hAnsi="Times New Roman" w:cs="Times New Roman"/>
          <w:color w:val="000000"/>
          <w:sz w:val="24"/>
          <w:szCs w:val="24"/>
        </w:rPr>
        <w:t xml:space="preserve"> случае осуществления закупки у единственного поставщика (подрядчика, исполнителя) для заключения контракта заказчик обязан обосновать в документально оформленном отчете невозможность или нецелесообразность использования иных способов определения поставщика (подрядчика, исполнителя), а также цену контракта и иные существенные условия контракта. </w:t>
      </w:r>
      <w:r w:rsidRPr="00A23FCD">
        <w:rPr>
          <w:rFonts w:ascii="Times New Roman" w:hAnsi="Times New Roman" w:cs="Times New Roman"/>
          <w:i/>
          <w:color w:val="000000"/>
          <w:sz w:val="24"/>
          <w:szCs w:val="24"/>
        </w:rPr>
        <w:t xml:space="preserve">Положения настоящей части не распространяются на случаи осуществления закупки у единственного поставщика (подрядчика, исполнителя), предусмотренные </w:t>
      </w:r>
      <w:hyperlink r:id="rId7" w:anchor="dst101956" w:history="1">
        <w:r w:rsidRPr="00A23FCD">
          <w:rPr>
            <w:rStyle w:val="a3"/>
            <w:rFonts w:ascii="Times New Roman" w:hAnsi="Times New Roman" w:cs="Times New Roman"/>
            <w:i/>
            <w:color w:val="auto"/>
            <w:sz w:val="24"/>
            <w:szCs w:val="24"/>
          </w:rPr>
          <w:t>пунктами 1</w:t>
        </w:r>
      </w:hyperlink>
      <w:r w:rsidRPr="00A23FCD">
        <w:rPr>
          <w:rFonts w:ascii="Times New Roman" w:hAnsi="Times New Roman" w:cs="Times New Roman"/>
          <w:i/>
          <w:sz w:val="24"/>
          <w:szCs w:val="24"/>
        </w:rPr>
        <w:t xml:space="preserve">, </w:t>
      </w:r>
      <w:hyperlink r:id="rId8" w:anchor="dst101778" w:history="1">
        <w:r w:rsidRPr="00A23FCD">
          <w:rPr>
            <w:rStyle w:val="a3"/>
            <w:rFonts w:ascii="Times New Roman" w:hAnsi="Times New Roman" w:cs="Times New Roman"/>
            <w:i/>
            <w:color w:val="auto"/>
            <w:sz w:val="24"/>
            <w:szCs w:val="24"/>
          </w:rPr>
          <w:t>2</w:t>
        </w:r>
      </w:hyperlink>
      <w:r w:rsidRPr="00A23FCD">
        <w:rPr>
          <w:rFonts w:ascii="Times New Roman" w:hAnsi="Times New Roman" w:cs="Times New Roman"/>
          <w:i/>
          <w:sz w:val="24"/>
          <w:szCs w:val="24"/>
        </w:rPr>
        <w:t xml:space="preserve">, </w:t>
      </w:r>
      <w:hyperlink r:id="rId9" w:anchor="dst298" w:history="1">
        <w:r w:rsidRPr="00A23FCD">
          <w:rPr>
            <w:rStyle w:val="a3"/>
            <w:rFonts w:ascii="Times New Roman" w:hAnsi="Times New Roman" w:cs="Times New Roman"/>
            <w:i/>
            <w:color w:val="auto"/>
            <w:sz w:val="24"/>
            <w:szCs w:val="24"/>
          </w:rPr>
          <w:t>4</w:t>
        </w:r>
      </w:hyperlink>
      <w:r w:rsidRPr="00A23FCD">
        <w:rPr>
          <w:rFonts w:ascii="Times New Roman" w:hAnsi="Times New Roman" w:cs="Times New Roman"/>
          <w:i/>
          <w:sz w:val="24"/>
          <w:szCs w:val="24"/>
        </w:rPr>
        <w:t xml:space="preserve">, </w:t>
      </w:r>
      <w:hyperlink r:id="rId10" w:anchor="dst317" w:history="1">
        <w:r w:rsidRPr="00A23FCD">
          <w:rPr>
            <w:rStyle w:val="a3"/>
            <w:rFonts w:ascii="Times New Roman" w:hAnsi="Times New Roman" w:cs="Times New Roman"/>
            <w:i/>
            <w:color w:val="auto"/>
            <w:sz w:val="24"/>
            <w:szCs w:val="24"/>
          </w:rPr>
          <w:t>5</w:t>
        </w:r>
      </w:hyperlink>
      <w:r w:rsidRPr="00A23FCD">
        <w:rPr>
          <w:rFonts w:ascii="Times New Roman" w:hAnsi="Times New Roman" w:cs="Times New Roman"/>
          <w:i/>
          <w:sz w:val="24"/>
          <w:szCs w:val="24"/>
        </w:rPr>
        <w:t xml:space="preserve">, </w:t>
      </w:r>
      <w:hyperlink r:id="rId11" w:anchor="dst101264" w:history="1">
        <w:r w:rsidRPr="00A23FCD">
          <w:rPr>
            <w:rStyle w:val="a3"/>
            <w:rFonts w:ascii="Times New Roman" w:hAnsi="Times New Roman" w:cs="Times New Roman"/>
            <w:i/>
            <w:color w:val="auto"/>
            <w:sz w:val="24"/>
            <w:szCs w:val="24"/>
          </w:rPr>
          <w:t>7</w:t>
        </w:r>
      </w:hyperlink>
      <w:r w:rsidRPr="00A23FCD">
        <w:rPr>
          <w:rFonts w:ascii="Times New Roman" w:hAnsi="Times New Roman" w:cs="Times New Roman"/>
          <w:i/>
          <w:sz w:val="24"/>
          <w:szCs w:val="24"/>
        </w:rPr>
        <w:t xml:space="preserve">, </w:t>
      </w:r>
      <w:hyperlink r:id="rId12" w:anchor="dst331" w:history="1">
        <w:r w:rsidRPr="00A23FCD">
          <w:rPr>
            <w:rStyle w:val="a3"/>
            <w:rFonts w:ascii="Times New Roman" w:hAnsi="Times New Roman" w:cs="Times New Roman"/>
            <w:i/>
            <w:color w:val="auto"/>
            <w:sz w:val="24"/>
            <w:szCs w:val="24"/>
          </w:rPr>
          <w:t>8</w:t>
        </w:r>
      </w:hyperlink>
      <w:r w:rsidRPr="00A23FCD">
        <w:rPr>
          <w:rFonts w:ascii="Times New Roman" w:hAnsi="Times New Roman" w:cs="Times New Roman"/>
          <w:i/>
          <w:sz w:val="24"/>
          <w:szCs w:val="24"/>
        </w:rPr>
        <w:t xml:space="preserve">, </w:t>
      </w:r>
      <w:hyperlink r:id="rId13" w:anchor="dst101272" w:history="1">
        <w:r w:rsidRPr="00A23FCD">
          <w:rPr>
            <w:rStyle w:val="a3"/>
            <w:rFonts w:ascii="Times New Roman" w:hAnsi="Times New Roman" w:cs="Times New Roman"/>
            <w:i/>
            <w:color w:val="auto"/>
            <w:sz w:val="24"/>
            <w:szCs w:val="24"/>
          </w:rPr>
          <w:t>15</w:t>
        </w:r>
      </w:hyperlink>
      <w:r w:rsidRPr="00A23FCD">
        <w:rPr>
          <w:rFonts w:ascii="Times New Roman" w:hAnsi="Times New Roman" w:cs="Times New Roman"/>
          <w:i/>
          <w:sz w:val="24"/>
          <w:szCs w:val="24"/>
        </w:rPr>
        <w:t xml:space="preserve">, </w:t>
      </w:r>
      <w:hyperlink r:id="rId14" w:anchor="dst101273" w:history="1">
        <w:r w:rsidRPr="00A23FCD">
          <w:rPr>
            <w:rStyle w:val="a3"/>
            <w:rFonts w:ascii="Times New Roman" w:hAnsi="Times New Roman" w:cs="Times New Roman"/>
            <w:i/>
            <w:color w:val="auto"/>
            <w:sz w:val="24"/>
            <w:szCs w:val="24"/>
          </w:rPr>
          <w:t>16</w:t>
        </w:r>
      </w:hyperlink>
      <w:r w:rsidRPr="00A23FCD">
        <w:rPr>
          <w:rFonts w:ascii="Times New Roman" w:hAnsi="Times New Roman" w:cs="Times New Roman"/>
          <w:i/>
          <w:sz w:val="24"/>
          <w:szCs w:val="24"/>
        </w:rPr>
        <w:t xml:space="preserve">, </w:t>
      </w:r>
      <w:hyperlink r:id="rId15" w:anchor="dst101276" w:history="1">
        <w:r w:rsidRPr="00A23FCD">
          <w:rPr>
            <w:rStyle w:val="a3"/>
            <w:rFonts w:ascii="Times New Roman" w:hAnsi="Times New Roman" w:cs="Times New Roman"/>
            <w:i/>
            <w:color w:val="auto"/>
            <w:sz w:val="24"/>
            <w:szCs w:val="24"/>
          </w:rPr>
          <w:t>19</w:t>
        </w:r>
      </w:hyperlink>
      <w:r w:rsidRPr="00A23FCD">
        <w:rPr>
          <w:rFonts w:ascii="Times New Roman" w:hAnsi="Times New Roman" w:cs="Times New Roman"/>
          <w:i/>
          <w:sz w:val="24"/>
          <w:szCs w:val="24"/>
        </w:rPr>
        <w:t xml:space="preserve"> - </w:t>
      </w:r>
      <w:hyperlink r:id="rId16" w:anchor="dst101961" w:history="1">
        <w:r w:rsidRPr="00A23FCD">
          <w:rPr>
            <w:rStyle w:val="a3"/>
            <w:rFonts w:ascii="Times New Roman" w:hAnsi="Times New Roman" w:cs="Times New Roman"/>
            <w:i/>
            <w:color w:val="auto"/>
            <w:sz w:val="24"/>
            <w:szCs w:val="24"/>
          </w:rPr>
          <w:t>21</w:t>
        </w:r>
      </w:hyperlink>
      <w:r w:rsidRPr="00A23FCD">
        <w:rPr>
          <w:rFonts w:ascii="Times New Roman" w:hAnsi="Times New Roman" w:cs="Times New Roman"/>
          <w:i/>
          <w:sz w:val="24"/>
          <w:szCs w:val="24"/>
        </w:rPr>
        <w:t xml:space="preserve">, </w:t>
      </w:r>
      <w:hyperlink r:id="rId17" w:anchor="dst101962" w:history="1">
        <w:r w:rsidRPr="00A23FCD">
          <w:rPr>
            <w:rStyle w:val="a3"/>
            <w:rFonts w:ascii="Times New Roman" w:hAnsi="Times New Roman" w:cs="Times New Roman"/>
            <w:i/>
            <w:color w:val="auto"/>
            <w:sz w:val="24"/>
            <w:szCs w:val="24"/>
          </w:rPr>
          <w:t>24</w:t>
        </w:r>
      </w:hyperlink>
      <w:r w:rsidRPr="00A23FCD">
        <w:rPr>
          <w:rFonts w:ascii="Times New Roman" w:hAnsi="Times New Roman" w:cs="Times New Roman"/>
          <w:i/>
          <w:sz w:val="24"/>
          <w:szCs w:val="24"/>
        </w:rPr>
        <w:t xml:space="preserve"> - </w:t>
      </w:r>
      <w:hyperlink r:id="rId18" w:anchor="dst101283" w:history="1">
        <w:r w:rsidRPr="00A23FCD">
          <w:rPr>
            <w:rStyle w:val="a3"/>
            <w:rFonts w:ascii="Times New Roman" w:hAnsi="Times New Roman" w:cs="Times New Roman"/>
            <w:i/>
            <w:color w:val="auto"/>
            <w:sz w:val="24"/>
            <w:szCs w:val="24"/>
          </w:rPr>
          <w:t>26</w:t>
        </w:r>
      </w:hyperlink>
      <w:r w:rsidRPr="00A23FCD">
        <w:rPr>
          <w:rFonts w:ascii="Times New Roman" w:hAnsi="Times New Roman" w:cs="Times New Roman"/>
          <w:i/>
          <w:sz w:val="24"/>
          <w:szCs w:val="24"/>
        </w:rPr>
        <w:t xml:space="preserve">, </w:t>
      </w:r>
      <w:hyperlink r:id="rId19" w:anchor="dst101285" w:history="1">
        <w:r w:rsidRPr="00A23FCD">
          <w:rPr>
            <w:rStyle w:val="a3"/>
            <w:rFonts w:ascii="Times New Roman" w:hAnsi="Times New Roman" w:cs="Times New Roman"/>
            <w:i/>
            <w:color w:val="auto"/>
            <w:sz w:val="24"/>
            <w:szCs w:val="24"/>
          </w:rPr>
          <w:t>28</w:t>
        </w:r>
      </w:hyperlink>
      <w:r w:rsidRPr="00A23FCD">
        <w:rPr>
          <w:rFonts w:ascii="Times New Roman" w:hAnsi="Times New Roman" w:cs="Times New Roman"/>
          <w:i/>
          <w:sz w:val="24"/>
          <w:szCs w:val="24"/>
        </w:rPr>
        <w:t xml:space="preserve">, </w:t>
      </w:r>
      <w:hyperlink r:id="rId20" w:anchor="dst101784" w:history="1">
        <w:r w:rsidRPr="00A23FCD">
          <w:rPr>
            <w:rStyle w:val="a3"/>
            <w:rFonts w:ascii="Times New Roman" w:hAnsi="Times New Roman" w:cs="Times New Roman"/>
            <w:i/>
            <w:color w:val="auto"/>
            <w:sz w:val="24"/>
            <w:szCs w:val="24"/>
          </w:rPr>
          <w:t>29</w:t>
        </w:r>
      </w:hyperlink>
      <w:r w:rsidRPr="00A23FCD">
        <w:rPr>
          <w:rFonts w:ascii="Times New Roman" w:hAnsi="Times New Roman" w:cs="Times New Roman"/>
          <w:i/>
          <w:sz w:val="24"/>
          <w:szCs w:val="24"/>
        </w:rPr>
        <w:t xml:space="preserve">, </w:t>
      </w:r>
      <w:hyperlink r:id="rId21" w:anchor="dst101788" w:history="1">
        <w:r w:rsidRPr="00A23FCD">
          <w:rPr>
            <w:rStyle w:val="a3"/>
            <w:rFonts w:ascii="Times New Roman" w:hAnsi="Times New Roman" w:cs="Times New Roman"/>
            <w:i/>
            <w:color w:val="auto"/>
            <w:sz w:val="24"/>
            <w:szCs w:val="24"/>
          </w:rPr>
          <w:t>33</w:t>
        </w:r>
      </w:hyperlink>
      <w:r w:rsidRPr="00A23FCD">
        <w:rPr>
          <w:rFonts w:ascii="Times New Roman" w:hAnsi="Times New Roman" w:cs="Times New Roman"/>
          <w:i/>
          <w:sz w:val="24"/>
          <w:szCs w:val="24"/>
        </w:rPr>
        <w:t xml:space="preserve">, </w:t>
      </w:r>
      <w:hyperlink r:id="rId22" w:anchor="dst288" w:history="1">
        <w:r w:rsidRPr="00A23FCD">
          <w:rPr>
            <w:rStyle w:val="a3"/>
            <w:rFonts w:ascii="Times New Roman" w:hAnsi="Times New Roman" w:cs="Times New Roman"/>
            <w:i/>
            <w:color w:val="auto"/>
            <w:sz w:val="24"/>
            <w:szCs w:val="24"/>
          </w:rPr>
          <w:t>36</w:t>
        </w:r>
      </w:hyperlink>
      <w:r w:rsidRPr="00A23FCD">
        <w:rPr>
          <w:rFonts w:ascii="Times New Roman" w:hAnsi="Times New Roman" w:cs="Times New Roman"/>
          <w:i/>
          <w:sz w:val="24"/>
          <w:szCs w:val="24"/>
        </w:rPr>
        <w:t xml:space="preserve">, </w:t>
      </w:r>
      <w:hyperlink r:id="rId23" w:anchor="dst53" w:history="1">
        <w:r w:rsidRPr="00A23FCD">
          <w:rPr>
            <w:rStyle w:val="a3"/>
            <w:rFonts w:ascii="Times New Roman" w:hAnsi="Times New Roman" w:cs="Times New Roman"/>
            <w:i/>
            <w:color w:val="auto"/>
            <w:sz w:val="24"/>
            <w:szCs w:val="24"/>
          </w:rPr>
          <w:t>42</w:t>
        </w:r>
      </w:hyperlink>
      <w:r w:rsidRPr="00A23FCD">
        <w:rPr>
          <w:rFonts w:ascii="Times New Roman" w:hAnsi="Times New Roman" w:cs="Times New Roman"/>
          <w:i/>
          <w:sz w:val="24"/>
          <w:szCs w:val="24"/>
        </w:rPr>
        <w:t xml:space="preserve">, </w:t>
      </w:r>
      <w:hyperlink r:id="rId24" w:anchor="dst118" w:history="1">
        <w:r w:rsidRPr="00A23FCD">
          <w:rPr>
            <w:rStyle w:val="a3"/>
            <w:rFonts w:ascii="Times New Roman" w:hAnsi="Times New Roman" w:cs="Times New Roman"/>
            <w:i/>
            <w:color w:val="auto"/>
            <w:sz w:val="24"/>
            <w:szCs w:val="24"/>
          </w:rPr>
          <w:t>44</w:t>
        </w:r>
      </w:hyperlink>
      <w:r w:rsidRPr="00A23FCD">
        <w:rPr>
          <w:rFonts w:ascii="Times New Roman" w:hAnsi="Times New Roman" w:cs="Times New Roman"/>
          <w:i/>
          <w:sz w:val="24"/>
          <w:szCs w:val="24"/>
        </w:rPr>
        <w:t xml:space="preserve">, </w:t>
      </w:r>
      <w:hyperlink r:id="rId25" w:anchor="dst119" w:history="1">
        <w:r w:rsidRPr="00A23FCD">
          <w:rPr>
            <w:rStyle w:val="a3"/>
            <w:rFonts w:ascii="Times New Roman" w:hAnsi="Times New Roman" w:cs="Times New Roman"/>
            <w:i/>
            <w:color w:val="auto"/>
            <w:sz w:val="24"/>
            <w:szCs w:val="24"/>
          </w:rPr>
          <w:t>45</w:t>
        </w:r>
      </w:hyperlink>
      <w:r w:rsidRPr="00A23FCD">
        <w:rPr>
          <w:rFonts w:ascii="Times New Roman" w:hAnsi="Times New Roman" w:cs="Times New Roman"/>
          <w:i/>
          <w:sz w:val="24"/>
          <w:szCs w:val="24"/>
        </w:rPr>
        <w:t xml:space="preserve">, </w:t>
      </w:r>
      <w:hyperlink r:id="rId26" w:anchor="dst166" w:history="1">
        <w:r w:rsidRPr="00A23FCD">
          <w:rPr>
            <w:rStyle w:val="a3"/>
            <w:rFonts w:ascii="Times New Roman" w:hAnsi="Times New Roman" w:cs="Times New Roman"/>
            <w:i/>
            <w:color w:val="auto"/>
            <w:sz w:val="24"/>
            <w:szCs w:val="24"/>
          </w:rPr>
          <w:t>47</w:t>
        </w:r>
      </w:hyperlink>
      <w:r w:rsidRPr="00A23FCD">
        <w:rPr>
          <w:rFonts w:ascii="Times New Roman" w:hAnsi="Times New Roman" w:cs="Times New Roman"/>
          <w:i/>
          <w:sz w:val="24"/>
          <w:szCs w:val="24"/>
        </w:rPr>
        <w:t xml:space="preserve"> - </w:t>
      </w:r>
      <w:hyperlink r:id="rId27" w:anchor="dst167" w:history="1">
        <w:r w:rsidRPr="00A23FCD">
          <w:rPr>
            <w:rStyle w:val="a3"/>
            <w:rFonts w:ascii="Times New Roman" w:hAnsi="Times New Roman" w:cs="Times New Roman"/>
            <w:i/>
            <w:color w:val="auto"/>
            <w:sz w:val="24"/>
            <w:szCs w:val="24"/>
          </w:rPr>
          <w:t>48</w:t>
        </w:r>
      </w:hyperlink>
      <w:r w:rsidRPr="00A23FCD">
        <w:rPr>
          <w:rFonts w:ascii="Times New Roman" w:hAnsi="Times New Roman" w:cs="Times New Roman"/>
          <w:i/>
          <w:sz w:val="24"/>
          <w:szCs w:val="24"/>
        </w:rPr>
        <w:t xml:space="preserve">, </w:t>
      </w:r>
      <w:hyperlink r:id="rId28" w:anchor="dst304" w:history="1">
        <w:r w:rsidRPr="00A23FCD">
          <w:rPr>
            <w:rStyle w:val="a3"/>
            <w:rFonts w:ascii="Times New Roman" w:hAnsi="Times New Roman" w:cs="Times New Roman"/>
            <w:i/>
            <w:color w:val="auto"/>
            <w:sz w:val="24"/>
            <w:szCs w:val="24"/>
          </w:rPr>
          <w:t>50</w:t>
        </w:r>
      </w:hyperlink>
      <w:r w:rsidRPr="00A23FCD">
        <w:rPr>
          <w:rFonts w:ascii="Times New Roman" w:hAnsi="Times New Roman" w:cs="Times New Roman"/>
          <w:i/>
          <w:sz w:val="24"/>
          <w:szCs w:val="24"/>
        </w:rPr>
        <w:t xml:space="preserve"> - </w:t>
      </w:r>
      <w:hyperlink r:id="rId29" w:anchor="dst324" w:history="1">
        <w:r w:rsidRPr="00A23FCD">
          <w:rPr>
            <w:rStyle w:val="a3"/>
            <w:rFonts w:ascii="Times New Roman" w:hAnsi="Times New Roman" w:cs="Times New Roman"/>
            <w:i/>
            <w:color w:val="auto"/>
            <w:sz w:val="24"/>
            <w:szCs w:val="24"/>
          </w:rPr>
          <w:t>54 части 1</w:t>
        </w:r>
      </w:hyperlink>
      <w:r w:rsidRPr="00A23FCD">
        <w:rPr>
          <w:rFonts w:ascii="Times New Roman" w:hAnsi="Times New Roman" w:cs="Times New Roman"/>
          <w:i/>
          <w:sz w:val="24"/>
          <w:szCs w:val="24"/>
        </w:rPr>
        <w:t xml:space="preserve"> </w:t>
      </w:r>
      <w:r w:rsidRPr="00A23FCD">
        <w:rPr>
          <w:rFonts w:ascii="Times New Roman" w:hAnsi="Times New Roman" w:cs="Times New Roman"/>
          <w:i/>
          <w:color w:val="000000"/>
          <w:sz w:val="24"/>
          <w:szCs w:val="24"/>
        </w:rPr>
        <w:t>настоящей статьи.</w:t>
      </w:r>
    </w:p>
    <w:p w:rsidR="00165639" w:rsidRDefault="00165639" w:rsidP="00165639">
      <w:pPr>
        <w:shd w:val="clear" w:color="auto" w:fill="FFFFFF"/>
        <w:ind w:firstLine="709"/>
        <w:jc w:val="both"/>
        <w:rPr>
          <w:rFonts w:ascii="Times New Roman" w:hAnsi="Times New Roman"/>
          <w:b/>
          <w:i/>
          <w:sz w:val="24"/>
          <w:szCs w:val="24"/>
        </w:rPr>
      </w:pPr>
      <w:r>
        <w:rPr>
          <w:rFonts w:ascii="Times New Roman" w:hAnsi="Times New Roman"/>
          <w:b/>
          <w:i/>
          <w:sz w:val="24"/>
          <w:szCs w:val="24"/>
        </w:rPr>
        <w:t>В нарушение п.6 Правил обоснования закупок  в форме обоснования закупок к планам-графикам закупок на 2017и 2018годы не отражены данные :</w:t>
      </w:r>
    </w:p>
    <w:p w:rsidR="00165639" w:rsidRPr="00165639" w:rsidRDefault="00165639" w:rsidP="00CB5D32">
      <w:pPr>
        <w:pStyle w:val="a9"/>
        <w:ind w:firstLine="708"/>
        <w:jc w:val="both"/>
        <w:rPr>
          <w:rFonts w:ascii="Times New Roman" w:hAnsi="Times New Roman"/>
          <w:sz w:val="24"/>
          <w:szCs w:val="24"/>
        </w:rPr>
      </w:pPr>
      <w:r w:rsidRPr="00165639">
        <w:rPr>
          <w:rFonts w:ascii="Times New Roman" w:hAnsi="Times New Roman"/>
          <w:sz w:val="24"/>
          <w:szCs w:val="24"/>
          <w:lang w:eastAsia="en-US"/>
        </w:rPr>
        <w:t>-по планируемым закупкам по п.п.4,5ч.1 ст.93 Федерального закона №44-ФЗ по графе 7,не указано</w:t>
      </w:r>
      <w:r w:rsidRPr="00165639">
        <w:rPr>
          <w:rFonts w:ascii="Times New Roman" w:hAnsi="Times New Roman"/>
          <w:sz w:val="24"/>
          <w:szCs w:val="24"/>
        </w:rPr>
        <w:t xml:space="preserve"> обоснование начальной (максимальной) цены контракта, цены контракта, заключаемого с единственным поставщиком (подрядчиком, исполнителем): не сделана ссылка на ч.3ст.93 Федерального закона №44-ФЗ;</w:t>
      </w:r>
    </w:p>
    <w:p w:rsidR="00165639" w:rsidRDefault="00165639" w:rsidP="00CB5D32">
      <w:pPr>
        <w:pStyle w:val="a9"/>
        <w:ind w:firstLine="708"/>
        <w:jc w:val="both"/>
        <w:rPr>
          <w:rFonts w:ascii="Times New Roman" w:hAnsi="Times New Roman"/>
          <w:sz w:val="24"/>
          <w:szCs w:val="24"/>
        </w:rPr>
      </w:pPr>
      <w:r w:rsidRPr="00165639">
        <w:rPr>
          <w:rFonts w:ascii="Times New Roman" w:hAnsi="Times New Roman"/>
          <w:sz w:val="24"/>
          <w:szCs w:val="24"/>
          <w:lang w:eastAsia="en-US"/>
        </w:rPr>
        <w:t>-по планируемым закупкам по п.п.4,5ч.1 ст.93 Федерального закона №44-ФЗ по графе 8,не указан способ определения поставщика (подрядчика, исполнителя)</w:t>
      </w:r>
      <w:r w:rsidRPr="00165639">
        <w:rPr>
          <w:rFonts w:ascii="Times New Roman" w:hAnsi="Times New Roman"/>
          <w:sz w:val="24"/>
          <w:szCs w:val="24"/>
        </w:rPr>
        <w:t>:не сделана ссылка на то что годовой объем закупок в соответствии с п.4-5 ч.1 ст.93 Федерального закона №44-ФЗ не превышает ограничения установленные соответствующими положен</w:t>
      </w:r>
      <w:r w:rsidR="00AA701C">
        <w:rPr>
          <w:rFonts w:ascii="Times New Roman" w:hAnsi="Times New Roman"/>
          <w:sz w:val="24"/>
          <w:szCs w:val="24"/>
        </w:rPr>
        <w:t>иями Федерального закона №44-ФЗ</w:t>
      </w:r>
      <w:r w:rsidR="00976503">
        <w:rPr>
          <w:rFonts w:ascii="Times New Roman" w:hAnsi="Times New Roman"/>
          <w:sz w:val="24"/>
          <w:szCs w:val="24"/>
        </w:rPr>
        <w:t>.</w:t>
      </w:r>
    </w:p>
    <w:p w:rsidR="00976503" w:rsidRDefault="00976503" w:rsidP="00CB5D32">
      <w:pPr>
        <w:pStyle w:val="a9"/>
        <w:ind w:firstLine="708"/>
        <w:jc w:val="both"/>
        <w:rPr>
          <w:rFonts w:ascii="Times New Roman" w:hAnsi="Times New Roman"/>
          <w:sz w:val="24"/>
          <w:szCs w:val="24"/>
        </w:rPr>
      </w:pPr>
      <w:r>
        <w:rPr>
          <w:rFonts w:ascii="Times New Roman" w:hAnsi="Times New Roman"/>
          <w:sz w:val="24"/>
          <w:szCs w:val="24"/>
        </w:rPr>
        <w:t>В планах закупок товаров, работ, услуг на 2017-2018годы и плановые периоды не отражены данные :</w:t>
      </w:r>
    </w:p>
    <w:p w:rsidR="00976503" w:rsidRDefault="00976503" w:rsidP="00CB5D32">
      <w:pPr>
        <w:pStyle w:val="a9"/>
        <w:ind w:firstLine="708"/>
        <w:jc w:val="both"/>
        <w:rPr>
          <w:rFonts w:ascii="Times New Roman" w:hAnsi="Times New Roman"/>
          <w:sz w:val="24"/>
          <w:szCs w:val="24"/>
        </w:rPr>
      </w:pPr>
      <w:r>
        <w:rPr>
          <w:rFonts w:ascii="Times New Roman" w:hAnsi="Times New Roman"/>
          <w:sz w:val="24"/>
          <w:szCs w:val="24"/>
        </w:rPr>
        <w:t>-по графе 4 «Наименование государственной программы субъекта РФ, муниципальной программы</w:t>
      </w:r>
      <w:r w:rsidR="00B06E8E">
        <w:rPr>
          <w:rFonts w:ascii="Times New Roman" w:hAnsi="Times New Roman"/>
          <w:sz w:val="24"/>
          <w:szCs w:val="24"/>
        </w:rPr>
        <w:t xml:space="preserve"> </w:t>
      </w:r>
      <w:r>
        <w:rPr>
          <w:rFonts w:ascii="Times New Roman" w:hAnsi="Times New Roman"/>
          <w:sz w:val="24"/>
          <w:szCs w:val="24"/>
        </w:rPr>
        <w:t>(в том числе целевой программы, ведомственной целевой программы, иного документа стратегического и программно-целевого планирования) в случае, если закупка планируется в рамках указанной программы»</w:t>
      </w:r>
      <w:r w:rsidR="00B06E8E">
        <w:rPr>
          <w:rFonts w:ascii="Times New Roman" w:hAnsi="Times New Roman"/>
          <w:sz w:val="24"/>
          <w:szCs w:val="24"/>
        </w:rPr>
        <w:t xml:space="preserve"> плана закупок</w:t>
      </w:r>
      <w:r>
        <w:rPr>
          <w:rFonts w:ascii="Times New Roman" w:hAnsi="Times New Roman"/>
          <w:sz w:val="24"/>
          <w:szCs w:val="24"/>
        </w:rPr>
        <w:t xml:space="preserve"> не отраженны</w:t>
      </w:r>
      <w:r w:rsidR="00B06E8E">
        <w:rPr>
          <w:rFonts w:ascii="Times New Roman" w:hAnsi="Times New Roman"/>
          <w:sz w:val="24"/>
          <w:szCs w:val="24"/>
        </w:rPr>
        <w:t xml:space="preserve"> данные</w:t>
      </w:r>
      <w:r>
        <w:rPr>
          <w:rFonts w:ascii="Times New Roman" w:hAnsi="Times New Roman"/>
          <w:sz w:val="24"/>
          <w:szCs w:val="24"/>
        </w:rPr>
        <w:t xml:space="preserve"> о муниципальной программе</w:t>
      </w:r>
      <w:r w:rsidR="00B06E8E">
        <w:rPr>
          <w:rFonts w:ascii="Times New Roman" w:hAnsi="Times New Roman"/>
          <w:sz w:val="24"/>
          <w:szCs w:val="24"/>
        </w:rPr>
        <w:t xml:space="preserve"> в рамках которой планируется закупка</w:t>
      </w:r>
      <w:r>
        <w:rPr>
          <w:rFonts w:ascii="Times New Roman" w:hAnsi="Times New Roman"/>
          <w:sz w:val="24"/>
          <w:szCs w:val="24"/>
        </w:rPr>
        <w:t>;</w:t>
      </w:r>
    </w:p>
    <w:p w:rsidR="00976503" w:rsidRDefault="00976503" w:rsidP="00CB5D32">
      <w:pPr>
        <w:pStyle w:val="a9"/>
        <w:ind w:firstLine="708"/>
        <w:jc w:val="both"/>
        <w:rPr>
          <w:rFonts w:ascii="Times New Roman" w:hAnsi="Times New Roman"/>
          <w:sz w:val="24"/>
          <w:szCs w:val="24"/>
        </w:rPr>
      </w:pPr>
      <w:r>
        <w:rPr>
          <w:rFonts w:ascii="Times New Roman" w:hAnsi="Times New Roman"/>
          <w:sz w:val="24"/>
          <w:szCs w:val="24"/>
        </w:rPr>
        <w:t xml:space="preserve">-по графе 5 </w:t>
      </w:r>
      <w:r w:rsidR="00B06E8E">
        <w:rPr>
          <w:rFonts w:ascii="Times New Roman" w:hAnsi="Times New Roman"/>
          <w:sz w:val="24"/>
          <w:szCs w:val="24"/>
        </w:rPr>
        <w:t xml:space="preserve">плана закупок </w:t>
      </w:r>
      <w:r>
        <w:rPr>
          <w:rFonts w:ascii="Times New Roman" w:hAnsi="Times New Roman"/>
          <w:sz w:val="24"/>
          <w:szCs w:val="24"/>
        </w:rPr>
        <w:t>не отражены данные по наименованию мероприятия муниципальной программы в рамках которого планируется закупка товаров, работ, услуг;</w:t>
      </w:r>
    </w:p>
    <w:p w:rsidR="00B06E8E" w:rsidRDefault="00976503" w:rsidP="00B06E8E">
      <w:pPr>
        <w:pStyle w:val="a9"/>
        <w:ind w:firstLine="708"/>
        <w:jc w:val="both"/>
        <w:rPr>
          <w:rFonts w:ascii="Times New Roman" w:hAnsi="Times New Roman"/>
          <w:sz w:val="24"/>
          <w:szCs w:val="24"/>
        </w:rPr>
      </w:pPr>
      <w:r>
        <w:rPr>
          <w:rFonts w:ascii="Times New Roman" w:hAnsi="Times New Roman"/>
          <w:sz w:val="24"/>
          <w:szCs w:val="24"/>
        </w:rPr>
        <w:t>-</w:t>
      </w:r>
      <w:r w:rsidR="00B06E8E">
        <w:rPr>
          <w:rFonts w:ascii="Times New Roman" w:hAnsi="Times New Roman"/>
          <w:sz w:val="24"/>
          <w:szCs w:val="24"/>
        </w:rPr>
        <w:t xml:space="preserve">по графе 6 плана закупок не сделана ссылка на то, что </w:t>
      </w:r>
      <w:r w:rsidR="00B06E8E" w:rsidRPr="00165639">
        <w:rPr>
          <w:rFonts w:ascii="Times New Roman" w:hAnsi="Times New Roman"/>
          <w:sz w:val="24"/>
          <w:szCs w:val="24"/>
        </w:rPr>
        <w:t>годовой объем закупок в соответствии с п.4-5 ч.1 ст.93 Федерального закона №44-ФЗ не превышает ограничения установленные соответствующими положен</w:t>
      </w:r>
      <w:r w:rsidR="00B06E8E">
        <w:rPr>
          <w:rFonts w:ascii="Times New Roman" w:hAnsi="Times New Roman"/>
          <w:sz w:val="24"/>
          <w:szCs w:val="24"/>
        </w:rPr>
        <w:t>иями Федерального закона №44-ФЗ;</w:t>
      </w:r>
    </w:p>
    <w:p w:rsidR="00B06E8E" w:rsidRDefault="00B06E8E" w:rsidP="00B06E8E">
      <w:pPr>
        <w:pStyle w:val="a9"/>
        <w:ind w:firstLine="708"/>
        <w:jc w:val="both"/>
        <w:rPr>
          <w:rFonts w:ascii="Times New Roman" w:hAnsi="Times New Roman"/>
          <w:sz w:val="24"/>
          <w:szCs w:val="24"/>
        </w:rPr>
      </w:pPr>
      <w:r>
        <w:rPr>
          <w:rFonts w:ascii="Times New Roman" w:hAnsi="Times New Roman"/>
          <w:sz w:val="24"/>
          <w:szCs w:val="24"/>
        </w:rPr>
        <w:t>-по графе 7 плана закупок не отражены данные по нормативно правовому акту устанавливающему требования к отдельным видам товаров, работ, услуг и к определению нормативных затрат на обеспечение функций, полномочий муниципальных органов или указание на отсутствие такого акта для соответствующего объекта закупки.</w:t>
      </w:r>
    </w:p>
    <w:p w:rsidR="00A40B2A" w:rsidRDefault="00A40B2A" w:rsidP="00A40B2A">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114CF2">
        <w:rPr>
          <w:rFonts w:ascii="Times New Roman" w:eastAsiaTheme="minorHAnsi" w:hAnsi="Times New Roman" w:cs="Times New Roman"/>
          <w:sz w:val="24"/>
          <w:szCs w:val="24"/>
          <w:lang w:eastAsia="en-US"/>
        </w:rPr>
        <w:t>Годовой объем закупок, запланированный к осуществлению на основании п. 4 ч. 1 ст. 93</w:t>
      </w:r>
      <w:r>
        <w:rPr>
          <w:rFonts w:ascii="Times New Roman" w:eastAsiaTheme="minorHAnsi" w:hAnsi="Times New Roman" w:cs="Times New Roman"/>
          <w:sz w:val="24"/>
          <w:szCs w:val="24"/>
          <w:lang w:eastAsia="en-US"/>
        </w:rPr>
        <w:t xml:space="preserve">Федерального </w:t>
      </w:r>
      <w:r w:rsidRPr="00114CF2">
        <w:rPr>
          <w:rFonts w:ascii="Times New Roman" w:eastAsiaTheme="minorHAnsi" w:hAnsi="Times New Roman" w:cs="Times New Roman"/>
          <w:sz w:val="24"/>
          <w:szCs w:val="24"/>
          <w:lang w:eastAsia="en-US"/>
        </w:rPr>
        <w:t xml:space="preserve">Закона </w:t>
      </w:r>
      <w:r>
        <w:rPr>
          <w:rFonts w:ascii="Times New Roman" w:eastAsiaTheme="minorHAnsi" w:hAnsi="Times New Roman" w:cs="Times New Roman"/>
          <w:sz w:val="24"/>
          <w:szCs w:val="24"/>
          <w:lang w:eastAsia="en-US"/>
        </w:rPr>
        <w:t>№44-ФЗ</w:t>
      </w:r>
      <w:r w:rsidRPr="00114CF2">
        <w:rPr>
          <w:rFonts w:ascii="Times New Roman" w:eastAsiaTheme="minorHAnsi" w:hAnsi="Times New Roman" w:cs="Times New Roman"/>
          <w:sz w:val="24"/>
          <w:szCs w:val="24"/>
          <w:lang w:eastAsia="en-US"/>
        </w:rPr>
        <w:t xml:space="preserve"> в 201</w:t>
      </w:r>
      <w:r>
        <w:rPr>
          <w:rFonts w:ascii="Times New Roman" w:eastAsiaTheme="minorHAnsi" w:hAnsi="Times New Roman" w:cs="Times New Roman"/>
          <w:sz w:val="24"/>
          <w:szCs w:val="24"/>
          <w:lang w:eastAsia="en-US"/>
        </w:rPr>
        <w:t>7</w:t>
      </w:r>
      <w:r w:rsidRPr="00114CF2">
        <w:rPr>
          <w:rFonts w:ascii="Times New Roman" w:eastAsiaTheme="minorHAnsi" w:hAnsi="Times New Roman" w:cs="Times New Roman"/>
          <w:sz w:val="24"/>
          <w:szCs w:val="24"/>
          <w:lang w:eastAsia="en-US"/>
        </w:rPr>
        <w:t xml:space="preserve"> году, составил </w:t>
      </w:r>
      <w:r>
        <w:rPr>
          <w:rFonts w:ascii="Times New Roman" w:eastAsiaTheme="minorHAnsi" w:hAnsi="Times New Roman" w:cs="Times New Roman"/>
          <w:sz w:val="24"/>
          <w:szCs w:val="24"/>
          <w:lang w:eastAsia="en-US"/>
        </w:rPr>
        <w:t>1406,0</w:t>
      </w:r>
      <w:r w:rsidRPr="00BA4498">
        <w:rPr>
          <w:rFonts w:ascii="Times New Roman" w:eastAsiaTheme="minorHAnsi" w:hAnsi="Times New Roman" w:cs="Times New Roman"/>
          <w:b/>
          <w:sz w:val="24"/>
          <w:szCs w:val="24"/>
          <w:lang w:eastAsia="en-US"/>
        </w:rPr>
        <w:t xml:space="preserve"> </w:t>
      </w:r>
      <w:r w:rsidRPr="00EB50C8">
        <w:rPr>
          <w:rFonts w:ascii="Times New Roman" w:eastAsiaTheme="minorHAnsi" w:hAnsi="Times New Roman" w:cs="Times New Roman"/>
          <w:sz w:val="24"/>
          <w:szCs w:val="24"/>
          <w:lang w:eastAsia="en-US"/>
        </w:rPr>
        <w:t>тыс. руб</w:t>
      </w:r>
      <w:r w:rsidRPr="00114CF2">
        <w:rPr>
          <w:rFonts w:ascii="Times New Roman" w:eastAsiaTheme="minorHAnsi" w:hAnsi="Times New Roman" w:cs="Times New Roman"/>
          <w:sz w:val="24"/>
          <w:szCs w:val="24"/>
          <w:lang w:eastAsia="en-US"/>
        </w:rPr>
        <w:t>. и складыва</w:t>
      </w:r>
      <w:r>
        <w:rPr>
          <w:rFonts w:ascii="Times New Roman" w:eastAsiaTheme="minorHAnsi" w:hAnsi="Times New Roman" w:cs="Times New Roman"/>
          <w:sz w:val="24"/>
          <w:szCs w:val="24"/>
          <w:lang w:eastAsia="en-US"/>
        </w:rPr>
        <w:t>лся</w:t>
      </w:r>
      <w:r w:rsidRPr="00114CF2">
        <w:rPr>
          <w:rFonts w:ascii="Times New Roman" w:eastAsiaTheme="minorHAnsi" w:hAnsi="Times New Roman" w:cs="Times New Roman"/>
          <w:sz w:val="24"/>
          <w:szCs w:val="24"/>
          <w:lang w:eastAsia="en-US"/>
        </w:rPr>
        <w:t xml:space="preserve"> из суммы цен </w:t>
      </w:r>
      <w:r>
        <w:rPr>
          <w:rFonts w:ascii="Times New Roman" w:eastAsiaTheme="minorHAnsi" w:hAnsi="Times New Roman" w:cs="Times New Roman"/>
          <w:sz w:val="24"/>
          <w:szCs w:val="24"/>
          <w:lang w:eastAsia="en-US"/>
        </w:rPr>
        <w:t>договоров</w:t>
      </w:r>
      <w:r w:rsidRPr="00114CF2">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 xml:space="preserve"> </w:t>
      </w:r>
      <w:r w:rsidRPr="00114CF2">
        <w:rPr>
          <w:rFonts w:ascii="Times New Roman" w:eastAsiaTheme="minorHAnsi" w:hAnsi="Times New Roman" w:cs="Times New Roman"/>
          <w:sz w:val="24"/>
          <w:szCs w:val="24"/>
          <w:lang w:eastAsia="en-US"/>
        </w:rPr>
        <w:t>заключ</w:t>
      </w:r>
      <w:r>
        <w:rPr>
          <w:rFonts w:ascii="Times New Roman" w:eastAsiaTheme="minorHAnsi" w:hAnsi="Times New Roman" w:cs="Times New Roman"/>
          <w:sz w:val="24"/>
          <w:szCs w:val="24"/>
          <w:lang w:eastAsia="en-US"/>
        </w:rPr>
        <w:t>енных</w:t>
      </w:r>
      <w:r w:rsidRPr="00114CF2">
        <w:rPr>
          <w:rFonts w:ascii="Times New Roman" w:eastAsiaTheme="minorHAnsi" w:hAnsi="Times New Roman" w:cs="Times New Roman"/>
          <w:sz w:val="24"/>
          <w:szCs w:val="24"/>
          <w:lang w:eastAsia="en-US"/>
        </w:rPr>
        <w:t xml:space="preserve"> с единственным поставщиком (подрядчиком, исполнителем), кажд</w:t>
      </w:r>
      <w:r>
        <w:rPr>
          <w:rFonts w:ascii="Times New Roman" w:eastAsiaTheme="minorHAnsi" w:hAnsi="Times New Roman" w:cs="Times New Roman"/>
          <w:sz w:val="24"/>
          <w:szCs w:val="24"/>
          <w:lang w:eastAsia="en-US"/>
        </w:rPr>
        <w:t>ый</w:t>
      </w:r>
      <w:r w:rsidRPr="00114CF2">
        <w:rPr>
          <w:rFonts w:ascii="Times New Roman" w:eastAsiaTheme="minorHAnsi" w:hAnsi="Times New Roman" w:cs="Times New Roman"/>
          <w:sz w:val="24"/>
          <w:szCs w:val="24"/>
          <w:lang w:eastAsia="en-US"/>
        </w:rPr>
        <w:t xml:space="preserve"> из которых не</w:t>
      </w:r>
      <w:r>
        <w:rPr>
          <w:rFonts w:ascii="Times New Roman" w:eastAsiaTheme="minorHAnsi" w:hAnsi="Times New Roman" w:cs="Times New Roman"/>
          <w:sz w:val="24"/>
          <w:szCs w:val="24"/>
          <w:lang w:eastAsia="en-US"/>
        </w:rPr>
        <w:t xml:space="preserve"> превышает 100тыс.</w:t>
      </w:r>
      <w:r w:rsidRPr="00114CF2">
        <w:rPr>
          <w:rFonts w:ascii="Times New Roman" w:eastAsiaTheme="minorHAnsi" w:hAnsi="Times New Roman" w:cs="Times New Roman"/>
          <w:sz w:val="24"/>
          <w:szCs w:val="24"/>
          <w:lang w:eastAsia="en-US"/>
        </w:rPr>
        <w:t>руб., что соответствует ограничениям по годовому объему закупок,</w:t>
      </w:r>
      <w:r>
        <w:rPr>
          <w:rFonts w:ascii="Times New Roman" w:eastAsiaTheme="minorHAnsi" w:hAnsi="Times New Roman" w:cs="Times New Roman"/>
          <w:sz w:val="24"/>
          <w:szCs w:val="24"/>
          <w:lang w:eastAsia="en-US"/>
        </w:rPr>
        <w:t xml:space="preserve"> </w:t>
      </w:r>
      <w:r w:rsidRPr="00114CF2">
        <w:rPr>
          <w:rFonts w:ascii="Times New Roman" w:eastAsiaTheme="minorHAnsi" w:hAnsi="Times New Roman" w:cs="Times New Roman"/>
          <w:sz w:val="24"/>
          <w:szCs w:val="24"/>
          <w:lang w:eastAsia="en-US"/>
        </w:rPr>
        <w:t xml:space="preserve">установленным п. 4 ч. 1 ст. 93 </w:t>
      </w:r>
      <w:r>
        <w:rPr>
          <w:rFonts w:ascii="Times New Roman" w:eastAsiaTheme="minorHAnsi" w:hAnsi="Times New Roman" w:cs="Times New Roman"/>
          <w:sz w:val="24"/>
          <w:szCs w:val="24"/>
          <w:lang w:eastAsia="en-US"/>
        </w:rPr>
        <w:t xml:space="preserve">Федерального </w:t>
      </w:r>
      <w:r w:rsidRPr="00114CF2">
        <w:rPr>
          <w:rFonts w:ascii="Times New Roman" w:eastAsiaTheme="minorHAnsi" w:hAnsi="Times New Roman" w:cs="Times New Roman"/>
          <w:sz w:val="24"/>
          <w:szCs w:val="24"/>
          <w:lang w:eastAsia="en-US"/>
        </w:rPr>
        <w:t>Закона № 44-ФЗ (не более 2 млн. руб. или не более 5%совокупного годового объема закупок заказчика и не более чем 50 млн. руб.).</w:t>
      </w:r>
    </w:p>
    <w:p w:rsidR="00A40B2A" w:rsidRDefault="00A40B2A" w:rsidP="00A40B2A">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114CF2">
        <w:rPr>
          <w:rFonts w:ascii="Times New Roman" w:eastAsiaTheme="minorHAnsi" w:hAnsi="Times New Roman" w:cs="Times New Roman"/>
          <w:sz w:val="24"/>
          <w:szCs w:val="24"/>
          <w:lang w:eastAsia="en-US"/>
        </w:rPr>
        <w:t>Годовой объем закупок, запланированный к осуществлению на основании п. 4 ч. 1 ст. 93</w:t>
      </w:r>
      <w:r>
        <w:rPr>
          <w:rFonts w:ascii="Times New Roman" w:eastAsiaTheme="minorHAnsi" w:hAnsi="Times New Roman" w:cs="Times New Roman"/>
          <w:sz w:val="24"/>
          <w:szCs w:val="24"/>
          <w:lang w:eastAsia="en-US"/>
        </w:rPr>
        <w:t xml:space="preserve">Федерального </w:t>
      </w:r>
      <w:r w:rsidRPr="00114CF2">
        <w:rPr>
          <w:rFonts w:ascii="Times New Roman" w:eastAsiaTheme="minorHAnsi" w:hAnsi="Times New Roman" w:cs="Times New Roman"/>
          <w:sz w:val="24"/>
          <w:szCs w:val="24"/>
          <w:lang w:eastAsia="en-US"/>
        </w:rPr>
        <w:t xml:space="preserve">Закона </w:t>
      </w:r>
      <w:r>
        <w:rPr>
          <w:rFonts w:ascii="Times New Roman" w:eastAsiaTheme="minorHAnsi" w:hAnsi="Times New Roman" w:cs="Times New Roman"/>
          <w:sz w:val="24"/>
          <w:szCs w:val="24"/>
          <w:lang w:eastAsia="en-US"/>
        </w:rPr>
        <w:t>№44-ФЗ</w:t>
      </w:r>
      <w:r w:rsidRPr="00114CF2">
        <w:rPr>
          <w:rFonts w:ascii="Times New Roman" w:eastAsiaTheme="minorHAnsi" w:hAnsi="Times New Roman" w:cs="Times New Roman"/>
          <w:sz w:val="24"/>
          <w:szCs w:val="24"/>
          <w:lang w:eastAsia="en-US"/>
        </w:rPr>
        <w:t xml:space="preserve"> в 201</w:t>
      </w:r>
      <w:r>
        <w:rPr>
          <w:rFonts w:ascii="Times New Roman" w:eastAsiaTheme="minorHAnsi" w:hAnsi="Times New Roman" w:cs="Times New Roman"/>
          <w:sz w:val="24"/>
          <w:szCs w:val="24"/>
          <w:lang w:eastAsia="en-US"/>
        </w:rPr>
        <w:t>8</w:t>
      </w:r>
      <w:r w:rsidRPr="00114CF2">
        <w:rPr>
          <w:rFonts w:ascii="Times New Roman" w:eastAsiaTheme="minorHAnsi" w:hAnsi="Times New Roman" w:cs="Times New Roman"/>
          <w:sz w:val="24"/>
          <w:szCs w:val="24"/>
          <w:lang w:eastAsia="en-US"/>
        </w:rPr>
        <w:t xml:space="preserve"> году, составил </w:t>
      </w:r>
      <w:r>
        <w:rPr>
          <w:rFonts w:ascii="Times New Roman" w:eastAsiaTheme="minorHAnsi" w:hAnsi="Times New Roman" w:cs="Times New Roman"/>
          <w:sz w:val="24"/>
          <w:szCs w:val="24"/>
          <w:lang w:eastAsia="en-US"/>
        </w:rPr>
        <w:t>489,8</w:t>
      </w:r>
      <w:r w:rsidRPr="004303ED">
        <w:rPr>
          <w:rFonts w:ascii="Times New Roman" w:eastAsiaTheme="minorHAnsi" w:hAnsi="Times New Roman" w:cs="Times New Roman"/>
          <w:sz w:val="24"/>
          <w:szCs w:val="24"/>
          <w:lang w:eastAsia="en-US"/>
        </w:rPr>
        <w:t>тыс.</w:t>
      </w:r>
      <w:r w:rsidRPr="00EB50C8">
        <w:rPr>
          <w:rFonts w:ascii="Times New Roman" w:eastAsiaTheme="minorHAnsi" w:hAnsi="Times New Roman" w:cs="Times New Roman"/>
          <w:sz w:val="24"/>
          <w:szCs w:val="24"/>
          <w:lang w:eastAsia="en-US"/>
        </w:rPr>
        <w:t xml:space="preserve"> руб</w:t>
      </w:r>
      <w:r w:rsidRPr="00114CF2">
        <w:rPr>
          <w:rFonts w:ascii="Times New Roman" w:eastAsiaTheme="minorHAnsi" w:hAnsi="Times New Roman" w:cs="Times New Roman"/>
          <w:sz w:val="24"/>
          <w:szCs w:val="24"/>
          <w:lang w:eastAsia="en-US"/>
        </w:rPr>
        <w:t>. и складыва</w:t>
      </w:r>
      <w:r>
        <w:rPr>
          <w:rFonts w:ascii="Times New Roman" w:eastAsiaTheme="minorHAnsi" w:hAnsi="Times New Roman" w:cs="Times New Roman"/>
          <w:sz w:val="24"/>
          <w:szCs w:val="24"/>
          <w:lang w:eastAsia="en-US"/>
        </w:rPr>
        <w:t>лся</w:t>
      </w:r>
      <w:r w:rsidRPr="00114CF2">
        <w:rPr>
          <w:rFonts w:ascii="Times New Roman" w:eastAsiaTheme="minorHAnsi" w:hAnsi="Times New Roman" w:cs="Times New Roman"/>
          <w:sz w:val="24"/>
          <w:szCs w:val="24"/>
          <w:lang w:eastAsia="en-US"/>
        </w:rPr>
        <w:t xml:space="preserve"> из суммы цен </w:t>
      </w:r>
      <w:r>
        <w:rPr>
          <w:rFonts w:ascii="Times New Roman" w:eastAsiaTheme="minorHAnsi" w:hAnsi="Times New Roman" w:cs="Times New Roman"/>
          <w:sz w:val="24"/>
          <w:szCs w:val="24"/>
          <w:lang w:eastAsia="en-US"/>
        </w:rPr>
        <w:t>договоров</w:t>
      </w:r>
      <w:r w:rsidRPr="00114CF2">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 xml:space="preserve"> </w:t>
      </w:r>
      <w:r w:rsidRPr="00114CF2">
        <w:rPr>
          <w:rFonts w:ascii="Times New Roman" w:eastAsiaTheme="minorHAnsi" w:hAnsi="Times New Roman" w:cs="Times New Roman"/>
          <w:sz w:val="24"/>
          <w:szCs w:val="24"/>
          <w:lang w:eastAsia="en-US"/>
        </w:rPr>
        <w:t>заключ</w:t>
      </w:r>
      <w:r>
        <w:rPr>
          <w:rFonts w:ascii="Times New Roman" w:eastAsiaTheme="minorHAnsi" w:hAnsi="Times New Roman" w:cs="Times New Roman"/>
          <w:sz w:val="24"/>
          <w:szCs w:val="24"/>
          <w:lang w:eastAsia="en-US"/>
        </w:rPr>
        <w:t>енных</w:t>
      </w:r>
      <w:r w:rsidRPr="00114CF2">
        <w:rPr>
          <w:rFonts w:ascii="Times New Roman" w:eastAsiaTheme="minorHAnsi" w:hAnsi="Times New Roman" w:cs="Times New Roman"/>
          <w:sz w:val="24"/>
          <w:szCs w:val="24"/>
          <w:lang w:eastAsia="en-US"/>
        </w:rPr>
        <w:t xml:space="preserve"> с единственным поставщиком (подрядчиком, исполнителем), кажд</w:t>
      </w:r>
      <w:r>
        <w:rPr>
          <w:rFonts w:ascii="Times New Roman" w:eastAsiaTheme="minorHAnsi" w:hAnsi="Times New Roman" w:cs="Times New Roman"/>
          <w:sz w:val="24"/>
          <w:szCs w:val="24"/>
          <w:lang w:eastAsia="en-US"/>
        </w:rPr>
        <w:t>ый</w:t>
      </w:r>
      <w:r w:rsidRPr="00114CF2">
        <w:rPr>
          <w:rFonts w:ascii="Times New Roman" w:eastAsiaTheme="minorHAnsi" w:hAnsi="Times New Roman" w:cs="Times New Roman"/>
          <w:sz w:val="24"/>
          <w:szCs w:val="24"/>
          <w:lang w:eastAsia="en-US"/>
        </w:rPr>
        <w:t xml:space="preserve"> из которых не</w:t>
      </w:r>
      <w:r>
        <w:rPr>
          <w:rFonts w:ascii="Times New Roman" w:eastAsiaTheme="minorHAnsi" w:hAnsi="Times New Roman" w:cs="Times New Roman"/>
          <w:sz w:val="24"/>
          <w:szCs w:val="24"/>
          <w:lang w:eastAsia="en-US"/>
        </w:rPr>
        <w:t xml:space="preserve"> превышает 100тыс.</w:t>
      </w:r>
      <w:r w:rsidRPr="00114CF2">
        <w:rPr>
          <w:rFonts w:ascii="Times New Roman" w:eastAsiaTheme="minorHAnsi" w:hAnsi="Times New Roman" w:cs="Times New Roman"/>
          <w:sz w:val="24"/>
          <w:szCs w:val="24"/>
          <w:lang w:eastAsia="en-US"/>
        </w:rPr>
        <w:t>руб., что соответствует ограничениям по годовому объему закупок,</w:t>
      </w:r>
      <w:r>
        <w:rPr>
          <w:rFonts w:ascii="Times New Roman" w:eastAsiaTheme="minorHAnsi" w:hAnsi="Times New Roman" w:cs="Times New Roman"/>
          <w:sz w:val="24"/>
          <w:szCs w:val="24"/>
          <w:lang w:eastAsia="en-US"/>
        </w:rPr>
        <w:t xml:space="preserve"> </w:t>
      </w:r>
      <w:r w:rsidRPr="00114CF2">
        <w:rPr>
          <w:rFonts w:ascii="Times New Roman" w:eastAsiaTheme="minorHAnsi" w:hAnsi="Times New Roman" w:cs="Times New Roman"/>
          <w:sz w:val="24"/>
          <w:szCs w:val="24"/>
          <w:lang w:eastAsia="en-US"/>
        </w:rPr>
        <w:t xml:space="preserve">установленным п. 4 ч. 1 ст. 93 </w:t>
      </w:r>
      <w:r>
        <w:rPr>
          <w:rFonts w:ascii="Times New Roman" w:eastAsiaTheme="minorHAnsi" w:hAnsi="Times New Roman" w:cs="Times New Roman"/>
          <w:sz w:val="24"/>
          <w:szCs w:val="24"/>
          <w:lang w:eastAsia="en-US"/>
        </w:rPr>
        <w:t xml:space="preserve">Федерального </w:t>
      </w:r>
      <w:r w:rsidRPr="00114CF2">
        <w:rPr>
          <w:rFonts w:ascii="Times New Roman" w:eastAsiaTheme="minorHAnsi" w:hAnsi="Times New Roman" w:cs="Times New Roman"/>
          <w:sz w:val="24"/>
          <w:szCs w:val="24"/>
          <w:lang w:eastAsia="en-US"/>
        </w:rPr>
        <w:t>Закона № 44-ФЗ (не более 2 млн. руб. или не более 5%совокупного годового объема закупок заказчика и не более чем 50 млн. руб.).</w:t>
      </w:r>
    </w:p>
    <w:p w:rsidR="00A40B2A" w:rsidRPr="00322EA5" w:rsidRDefault="00A40B2A" w:rsidP="00A40B2A">
      <w:pPr>
        <w:suppressAutoHyphens w:val="0"/>
        <w:autoSpaceDE w:val="0"/>
        <w:autoSpaceDN w:val="0"/>
        <w:adjustRightInd w:val="0"/>
        <w:spacing w:after="0" w:line="240" w:lineRule="auto"/>
        <w:ind w:firstLine="708"/>
        <w:jc w:val="both"/>
        <w:rPr>
          <w:rFonts w:ascii="Times New Roman" w:eastAsiaTheme="minorHAnsi" w:hAnsi="Times New Roman" w:cs="Times New Roman"/>
          <w:b/>
          <w:sz w:val="24"/>
          <w:szCs w:val="24"/>
          <w:lang w:eastAsia="en-US"/>
        </w:rPr>
      </w:pPr>
      <w:r w:rsidRPr="00114CF2">
        <w:rPr>
          <w:rFonts w:ascii="Times New Roman" w:eastAsiaTheme="minorHAnsi" w:hAnsi="Times New Roman" w:cs="Times New Roman"/>
          <w:sz w:val="24"/>
          <w:szCs w:val="24"/>
          <w:lang w:eastAsia="en-US"/>
        </w:rPr>
        <w:t xml:space="preserve">Годовой объем закупок, запланированный к осуществлению на основании п. </w:t>
      </w:r>
      <w:r>
        <w:rPr>
          <w:rFonts w:ascii="Times New Roman" w:eastAsiaTheme="minorHAnsi" w:hAnsi="Times New Roman" w:cs="Times New Roman"/>
          <w:sz w:val="24"/>
          <w:szCs w:val="24"/>
          <w:lang w:eastAsia="en-US"/>
        </w:rPr>
        <w:t>5</w:t>
      </w:r>
      <w:r w:rsidRPr="00114CF2">
        <w:rPr>
          <w:rFonts w:ascii="Times New Roman" w:eastAsiaTheme="minorHAnsi" w:hAnsi="Times New Roman" w:cs="Times New Roman"/>
          <w:sz w:val="24"/>
          <w:szCs w:val="24"/>
          <w:lang w:eastAsia="en-US"/>
        </w:rPr>
        <w:t xml:space="preserve"> ч. 1 ст. 93</w:t>
      </w:r>
      <w:r>
        <w:rPr>
          <w:rFonts w:ascii="Times New Roman" w:eastAsiaTheme="minorHAnsi" w:hAnsi="Times New Roman" w:cs="Times New Roman"/>
          <w:sz w:val="24"/>
          <w:szCs w:val="24"/>
          <w:lang w:eastAsia="en-US"/>
        </w:rPr>
        <w:t xml:space="preserve">Федерального </w:t>
      </w:r>
      <w:r w:rsidRPr="00114CF2">
        <w:rPr>
          <w:rFonts w:ascii="Times New Roman" w:eastAsiaTheme="minorHAnsi" w:hAnsi="Times New Roman" w:cs="Times New Roman"/>
          <w:sz w:val="24"/>
          <w:szCs w:val="24"/>
          <w:lang w:eastAsia="en-US"/>
        </w:rPr>
        <w:t xml:space="preserve">Закона </w:t>
      </w:r>
      <w:r>
        <w:rPr>
          <w:rFonts w:ascii="Times New Roman" w:eastAsiaTheme="minorHAnsi" w:hAnsi="Times New Roman" w:cs="Times New Roman"/>
          <w:sz w:val="24"/>
          <w:szCs w:val="24"/>
          <w:lang w:eastAsia="en-US"/>
        </w:rPr>
        <w:t>№44-ФЗ</w:t>
      </w:r>
      <w:r w:rsidRPr="00114CF2">
        <w:rPr>
          <w:rFonts w:ascii="Times New Roman" w:eastAsiaTheme="minorHAnsi" w:hAnsi="Times New Roman" w:cs="Times New Roman"/>
          <w:sz w:val="24"/>
          <w:szCs w:val="24"/>
          <w:lang w:eastAsia="en-US"/>
        </w:rPr>
        <w:t xml:space="preserve"> в 201</w:t>
      </w:r>
      <w:r>
        <w:rPr>
          <w:rFonts w:ascii="Times New Roman" w:eastAsiaTheme="minorHAnsi" w:hAnsi="Times New Roman" w:cs="Times New Roman"/>
          <w:sz w:val="24"/>
          <w:szCs w:val="24"/>
          <w:lang w:eastAsia="en-US"/>
        </w:rPr>
        <w:t>8</w:t>
      </w:r>
      <w:r w:rsidRPr="00114CF2">
        <w:rPr>
          <w:rFonts w:ascii="Times New Roman" w:eastAsiaTheme="minorHAnsi" w:hAnsi="Times New Roman" w:cs="Times New Roman"/>
          <w:sz w:val="24"/>
          <w:szCs w:val="24"/>
          <w:lang w:eastAsia="en-US"/>
        </w:rPr>
        <w:t xml:space="preserve"> году</w:t>
      </w:r>
      <w:r>
        <w:rPr>
          <w:rFonts w:ascii="Times New Roman" w:eastAsiaTheme="minorHAnsi" w:hAnsi="Times New Roman" w:cs="Times New Roman"/>
          <w:sz w:val="24"/>
          <w:szCs w:val="24"/>
          <w:lang w:eastAsia="en-US"/>
        </w:rPr>
        <w:t>(с учетом внесенных изменений)</w:t>
      </w:r>
      <w:r w:rsidRPr="00114CF2">
        <w:rPr>
          <w:rFonts w:ascii="Times New Roman" w:eastAsiaTheme="minorHAnsi" w:hAnsi="Times New Roman" w:cs="Times New Roman"/>
          <w:sz w:val="24"/>
          <w:szCs w:val="24"/>
          <w:lang w:eastAsia="en-US"/>
        </w:rPr>
        <w:t xml:space="preserve"> составил </w:t>
      </w:r>
      <w:r w:rsidRPr="00852CEC">
        <w:rPr>
          <w:rFonts w:ascii="Times New Roman" w:eastAsiaTheme="minorHAnsi" w:hAnsi="Times New Roman" w:cs="Times New Roman"/>
          <w:sz w:val="24"/>
          <w:szCs w:val="24"/>
          <w:lang w:eastAsia="en-US"/>
        </w:rPr>
        <w:t>544,9тыс. руб.</w:t>
      </w:r>
      <w:r w:rsidRPr="00114CF2">
        <w:rPr>
          <w:rFonts w:ascii="Times New Roman" w:eastAsiaTheme="minorHAnsi" w:hAnsi="Times New Roman" w:cs="Times New Roman"/>
          <w:sz w:val="24"/>
          <w:szCs w:val="24"/>
          <w:lang w:eastAsia="en-US"/>
        </w:rPr>
        <w:t xml:space="preserve"> и складыва</w:t>
      </w:r>
      <w:r>
        <w:rPr>
          <w:rFonts w:ascii="Times New Roman" w:eastAsiaTheme="minorHAnsi" w:hAnsi="Times New Roman" w:cs="Times New Roman"/>
          <w:sz w:val="24"/>
          <w:szCs w:val="24"/>
          <w:lang w:eastAsia="en-US"/>
        </w:rPr>
        <w:t>лся</w:t>
      </w:r>
      <w:r w:rsidRPr="00114CF2">
        <w:rPr>
          <w:rFonts w:ascii="Times New Roman" w:eastAsiaTheme="minorHAnsi" w:hAnsi="Times New Roman" w:cs="Times New Roman"/>
          <w:sz w:val="24"/>
          <w:szCs w:val="24"/>
          <w:lang w:eastAsia="en-US"/>
        </w:rPr>
        <w:t xml:space="preserve"> из суммы цен </w:t>
      </w:r>
      <w:r>
        <w:rPr>
          <w:rFonts w:ascii="Times New Roman" w:eastAsiaTheme="minorHAnsi" w:hAnsi="Times New Roman" w:cs="Times New Roman"/>
          <w:sz w:val="24"/>
          <w:szCs w:val="24"/>
          <w:lang w:eastAsia="en-US"/>
        </w:rPr>
        <w:t>договоров</w:t>
      </w:r>
      <w:r w:rsidRPr="00114CF2">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 xml:space="preserve"> </w:t>
      </w:r>
      <w:r w:rsidRPr="00114CF2">
        <w:rPr>
          <w:rFonts w:ascii="Times New Roman" w:eastAsiaTheme="minorHAnsi" w:hAnsi="Times New Roman" w:cs="Times New Roman"/>
          <w:sz w:val="24"/>
          <w:szCs w:val="24"/>
          <w:lang w:eastAsia="en-US"/>
        </w:rPr>
        <w:t>заключ</w:t>
      </w:r>
      <w:r>
        <w:rPr>
          <w:rFonts w:ascii="Times New Roman" w:eastAsiaTheme="minorHAnsi" w:hAnsi="Times New Roman" w:cs="Times New Roman"/>
          <w:sz w:val="24"/>
          <w:szCs w:val="24"/>
          <w:lang w:eastAsia="en-US"/>
        </w:rPr>
        <w:t>енных</w:t>
      </w:r>
      <w:r w:rsidRPr="00114CF2">
        <w:rPr>
          <w:rFonts w:ascii="Times New Roman" w:eastAsiaTheme="minorHAnsi" w:hAnsi="Times New Roman" w:cs="Times New Roman"/>
          <w:sz w:val="24"/>
          <w:szCs w:val="24"/>
          <w:lang w:eastAsia="en-US"/>
        </w:rPr>
        <w:t xml:space="preserve"> с единственным поставщиком (подрядчиком, исполнителем), кажд</w:t>
      </w:r>
      <w:r>
        <w:rPr>
          <w:rFonts w:ascii="Times New Roman" w:eastAsiaTheme="minorHAnsi" w:hAnsi="Times New Roman" w:cs="Times New Roman"/>
          <w:sz w:val="24"/>
          <w:szCs w:val="24"/>
          <w:lang w:eastAsia="en-US"/>
        </w:rPr>
        <w:t>ый</w:t>
      </w:r>
      <w:r w:rsidRPr="00114CF2">
        <w:rPr>
          <w:rFonts w:ascii="Times New Roman" w:eastAsiaTheme="minorHAnsi" w:hAnsi="Times New Roman" w:cs="Times New Roman"/>
          <w:sz w:val="24"/>
          <w:szCs w:val="24"/>
          <w:lang w:eastAsia="en-US"/>
        </w:rPr>
        <w:t xml:space="preserve"> из которых не</w:t>
      </w:r>
      <w:r>
        <w:rPr>
          <w:rFonts w:ascii="Times New Roman" w:eastAsiaTheme="minorHAnsi" w:hAnsi="Times New Roman" w:cs="Times New Roman"/>
          <w:sz w:val="24"/>
          <w:szCs w:val="24"/>
          <w:lang w:eastAsia="en-US"/>
        </w:rPr>
        <w:t xml:space="preserve"> превышает 400тыс.</w:t>
      </w:r>
      <w:r w:rsidRPr="00114CF2">
        <w:rPr>
          <w:rFonts w:ascii="Times New Roman" w:eastAsiaTheme="minorHAnsi" w:hAnsi="Times New Roman" w:cs="Times New Roman"/>
          <w:sz w:val="24"/>
          <w:szCs w:val="24"/>
          <w:lang w:eastAsia="en-US"/>
        </w:rPr>
        <w:t xml:space="preserve">руб., </w:t>
      </w:r>
      <w:r w:rsidRPr="00322EA5">
        <w:rPr>
          <w:rFonts w:ascii="Times New Roman" w:eastAsiaTheme="minorHAnsi" w:hAnsi="Times New Roman" w:cs="Times New Roman"/>
          <w:b/>
          <w:sz w:val="24"/>
          <w:szCs w:val="24"/>
          <w:lang w:eastAsia="en-US"/>
        </w:rPr>
        <w:t>что не соответствует</w:t>
      </w:r>
      <w:r w:rsidRPr="00114CF2">
        <w:rPr>
          <w:rFonts w:ascii="Times New Roman" w:eastAsiaTheme="minorHAnsi" w:hAnsi="Times New Roman" w:cs="Times New Roman"/>
          <w:sz w:val="24"/>
          <w:szCs w:val="24"/>
          <w:lang w:eastAsia="en-US"/>
        </w:rPr>
        <w:t xml:space="preserve"> </w:t>
      </w:r>
      <w:r w:rsidRPr="00322EA5">
        <w:rPr>
          <w:rFonts w:ascii="Times New Roman" w:eastAsiaTheme="minorHAnsi" w:hAnsi="Times New Roman" w:cs="Times New Roman"/>
          <w:b/>
          <w:sz w:val="24"/>
          <w:szCs w:val="24"/>
          <w:lang w:eastAsia="en-US"/>
        </w:rPr>
        <w:t xml:space="preserve">ограничениям по годовому объему закупок, установленным п. 5 ч. 1 ст. 93 Федерального Закона № 44-ФЗ (годовой объем закупок </w:t>
      </w:r>
      <w:r w:rsidRPr="00322EA5">
        <w:rPr>
          <w:rFonts w:ascii="Times New Roman" w:eastAsiaTheme="minorHAnsi" w:hAnsi="Times New Roman" w:cs="Times New Roman"/>
          <w:b/>
          <w:sz w:val="24"/>
          <w:szCs w:val="24"/>
          <w:lang w:eastAsia="en-US"/>
        </w:rPr>
        <w:lastRenderedPageBreak/>
        <w:t>не может превышать 50%совокупного годового объема закупок заказчика и не должен составлять более чем 20 млн.рублей) на 27,6тыс.рублей.</w:t>
      </w:r>
    </w:p>
    <w:p w:rsidR="00165639" w:rsidRPr="0075108C" w:rsidRDefault="00B06E8E" w:rsidP="00165639">
      <w:pPr>
        <w:shd w:val="clear" w:color="auto" w:fill="FFFFFF"/>
        <w:ind w:firstLine="708"/>
        <w:jc w:val="both"/>
        <w:rPr>
          <w:rFonts w:ascii="Times New Roman" w:hAnsi="Times New Roman" w:cs="Times New Roman"/>
          <w:sz w:val="24"/>
          <w:szCs w:val="24"/>
          <w:lang w:eastAsia="en-US"/>
        </w:rPr>
      </w:pPr>
      <w:r>
        <w:rPr>
          <w:rFonts w:ascii="Times New Roman" w:hAnsi="Times New Roman" w:cs="Times New Roman"/>
          <w:sz w:val="24"/>
          <w:szCs w:val="24"/>
          <w:lang w:eastAsia="en-US"/>
        </w:rPr>
        <w:t>Ф</w:t>
      </w:r>
      <w:r w:rsidR="00165639" w:rsidRPr="0075108C">
        <w:rPr>
          <w:rFonts w:ascii="Times New Roman" w:hAnsi="Times New Roman" w:cs="Times New Roman"/>
          <w:sz w:val="24"/>
          <w:szCs w:val="24"/>
          <w:lang w:eastAsia="en-US"/>
        </w:rPr>
        <w:t xml:space="preserve">актов необоснованного включения объектов закупок в сформированный План закупок и План-график </w:t>
      </w:r>
      <w:r w:rsidR="00165639" w:rsidRPr="00AD268F">
        <w:rPr>
          <w:rFonts w:ascii="Times New Roman" w:hAnsi="Times New Roman" w:cs="Times New Roman"/>
          <w:sz w:val="24"/>
          <w:szCs w:val="24"/>
        </w:rPr>
        <w:t>МБ</w:t>
      </w:r>
      <w:r>
        <w:rPr>
          <w:rFonts w:ascii="Times New Roman" w:hAnsi="Times New Roman" w:cs="Times New Roman"/>
          <w:sz w:val="24"/>
          <w:szCs w:val="24"/>
        </w:rPr>
        <w:t>УК «Советским РДК»</w:t>
      </w:r>
      <w:r w:rsidR="00165639" w:rsidRPr="00D700C9">
        <w:rPr>
          <w:rFonts w:ascii="Times New Roman" w:hAnsi="Times New Roman" w:cs="Times New Roman"/>
          <w:sz w:val="24"/>
          <w:szCs w:val="24"/>
        </w:rPr>
        <w:t xml:space="preserve"> </w:t>
      </w:r>
      <w:r w:rsidR="00165639" w:rsidRPr="0075108C">
        <w:rPr>
          <w:rFonts w:ascii="Times New Roman" w:hAnsi="Times New Roman" w:cs="Times New Roman"/>
          <w:sz w:val="24"/>
          <w:szCs w:val="24"/>
          <w:lang w:eastAsia="en-US"/>
        </w:rPr>
        <w:t xml:space="preserve">в проверяемом периоде не установлено. Планируемые закупки </w:t>
      </w:r>
      <w:r w:rsidRPr="00AD268F">
        <w:rPr>
          <w:rFonts w:ascii="Times New Roman" w:hAnsi="Times New Roman" w:cs="Times New Roman"/>
          <w:sz w:val="24"/>
          <w:szCs w:val="24"/>
        </w:rPr>
        <w:t>МБ</w:t>
      </w:r>
      <w:r>
        <w:rPr>
          <w:rFonts w:ascii="Times New Roman" w:hAnsi="Times New Roman" w:cs="Times New Roman"/>
          <w:sz w:val="24"/>
          <w:szCs w:val="24"/>
        </w:rPr>
        <w:t>УК «Советского РДК»</w:t>
      </w:r>
      <w:r w:rsidRPr="00D700C9">
        <w:rPr>
          <w:rFonts w:ascii="Times New Roman" w:hAnsi="Times New Roman" w:cs="Times New Roman"/>
          <w:sz w:val="24"/>
          <w:szCs w:val="24"/>
        </w:rPr>
        <w:t xml:space="preserve"> </w:t>
      </w:r>
      <w:r w:rsidR="00165639" w:rsidRPr="0075108C">
        <w:rPr>
          <w:rFonts w:ascii="Times New Roman" w:hAnsi="Times New Roman" w:cs="Times New Roman"/>
          <w:sz w:val="24"/>
          <w:szCs w:val="24"/>
          <w:lang w:eastAsia="en-US"/>
        </w:rPr>
        <w:t xml:space="preserve"> соответствуют целям осуществления закупок определенным в соответствии со статьей 13 </w:t>
      </w:r>
      <w:r w:rsidR="00165639">
        <w:rPr>
          <w:rFonts w:ascii="Times New Roman" w:hAnsi="Times New Roman" w:cs="Times New Roman"/>
          <w:sz w:val="24"/>
          <w:szCs w:val="24"/>
          <w:lang w:eastAsia="en-US"/>
        </w:rPr>
        <w:t xml:space="preserve">Федерального </w:t>
      </w:r>
      <w:r w:rsidR="00165639" w:rsidRPr="0075108C">
        <w:rPr>
          <w:rFonts w:ascii="Times New Roman" w:hAnsi="Times New Roman" w:cs="Times New Roman"/>
          <w:sz w:val="24"/>
          <w:szCs w:val="24"/>
          <w:lang w:eastAsia="en-US"/>
        </w:rPr>
        <w:t>Закона № 44-ФЗ.</w:t>
      </w:r>
    </w:p>
    <w:p w:rsidR="00D55AB4" w:rsidRPr="008C0AC9" w:rsidRDefault="00D55AB4" w:rsidP="00D55AB4">
      <w:pPr>
        <w:spacing w:after="0" w:line="240" w:lineRule="auto"/>
        <w:ind w:firstLine="708"/>
        <w:jc w:val="both"/>
        <w:rPr>
          <w:rFonts w:ascii="Times New Roman" w:hAnsi="Times New Roman" w:cs="Times New Roman"/>
          <w:b/>
          <w:sz w:val="24"/>
          <w:szCs w:val="24"/>
        </w:rPr>
      </w:pPr>
      <w:r w:rsidRPr="008C0AC9">
        <w:rPr>
          <w:rFonts w:ascii="Times New Roman" w:hAnsi="Times New Roman" w:cs="Times New Roman"/>
          <w:b/>
          <w:sz w:val="24"/>
          <w:szCs w:val="24"/>
        </w:rPr>
        <w:t xml:space="preserve">Проверка действий заказчика по планированию </w:t>
      </w:r>
      <w:r>
        <w:rPr>
          <w:rFonts w:ascii="Times New Roman" w:hAnsi="Times New Roman" w:cs="Times New Roman"/>
          <w:b/>
          <w:sz w:val="24"/>
          <w:szCs w:val="24"/>
        </w:rPr>
        <w:t xml:space="preserve">и </w:t>
      </w:r>
      <w:r w:rsidRPr="008C0AC9">
        <w:rPr>
          <w:rFonts w:ascii="Times New Roman" w:hAnsi="Times New Roman" w:cs="Times New Roman"/>
          <w:b/>
          <w:sz w:val="24"/>
          <w:szCs w:val="24"/>
        </w:rPr>
        <w:t>размещени</w:t>
      </w:r>
      <w:r>
        <w:rPr>
          <w:rFonts w:ascii="Times New Roman" w:hAnsi="Times New Roman" w:cs="Times New Roman"/>
          <w:b/>
          <w:sz w:val="24"/>
          <w:szCs w:val="24"/>
        </w:rPr>
        <w:t>ю</w:t>
      </w:r>
      <w:r w:rsidRPr="008C0AC9">
        <w:rPr>
          <w:rFonts w:ascii="Times New Roman" w:hAnsi="Times New Roman" w:cs="Times New Roman"/>
          <w:b/>
          <w:sz w:val="24"/>
          <w:szCs w:val="24"/>
        </w:rPr>
        <w:t xml:space="preserve"> заказов</w:t>
      </w:r>
      <w:r>
        <w:rPr>
          <w:rFonts w:ascii="Times New Roman" w:hAnsi="Times New Roman" w:cs="Times New Roman"/>
          <w:b/>
          <w:sz w:val="24"/>
          <w:szCs w:val="24"/>
        </w:rPr>
        <w:t>.</w:t>
      </w:r>
    </w:p>
    <w:p w:rsidR="00C20C6D" w:rsidRPr="00E25BA1" w:rsidRDefault="00C20C6D" w:rsidP="00C20C6D">
      <w:pPr>
        <w:pStyle w:val="a9"/>
        <w:widowControl w:val="0"/>
        <w:ind w:firstLine="708"/>
        <w:jc w:val="both"/>
        <w:rPr>
          <w:szCs w:val="28"/>
        </w:rPr>
      </w:pPr>
      <w:r w:rsidRPr="00E61A00">
        <w:rPr>
          <w:rFonts w:ascii="Times New Roman" w:hAnsi="Times New Roman"/>
          <w:sz w:val="24"/>
          <w:szCs w:val="24"/>
        </w:rPr>
        <w:t>В соответствии с законодательством о контрактной системе РФ, все закупки заказчика подлежат планированию.</w:t>
      </w:r>
    </w:p>
    <w:p w:rsidR="00C20C6D" w:rsidRPr="001F29A9" w:rsidRDefault="00C20C6D" w:rsidP="00C20C6D">
      <w:pPr>
        <w:pStyle w:val="a9"/>
        <w:widowControl w:val="0"/>
        <w:ind w:firstLine="709"/>
        <w:jc w:val="both"/>
        <w:rPr>
          <w:rFonts w:ascii="Times New Roman" w:hAnsi="Times New Roman"/>
          <w:sz w:val="24"/>
          <w:szCs w:val="24"/>
        </w:rPr>
      </w:pPr>
      <w:r w:rsidRPr="001F29A9">
        <w:rPr>
          <w:rFonts w:ascii="Times New Roman" w:hAnsi="Times New Roman"/>
          <w:sz w:val="24"/>
          <w:szCs w:val="24"/>
        </w:rPr>
        <w:t>Частью 4 ст.17 Федерального закона №44-ФЗ определено, что планы закупок формируются заказчиками на срок, соответствующий сроку действия соответствующего закона о бюджете на очередной финансовый год и плановый период.</w:t>
      </w:r>
    </w:p>
    <w:p w:rsidR="00C20C6D" w:rsidRPr="008C0AC9" w:rsidRDefault="00C20C6D" w:rsidP="00C20C6D">
      <w:pPr>
        <w:pStyle w:val="a9"/>
        <w:widowControl w:val="0"/>
        <w:ind w:firstLine="709"/>
        <w:jc w:val="both"/>
        <w:rPr>
          <w:rFonts w:ascii="Times New Roman" w:hAnsi="Times New Roman"/>
          <w:sz w:val="24"/>
          <w:szCs w:val="24"/>
        </w:rPr>
      </w:pPr>
      <w:r w:rsidRPr="008C0AC9">
        <w:rPr>
          <w:rFonts w:ascii="Times New Roman" w:hAnsi="Times New Roman"/>
          <w:sz w:val="24"/>
          <w:szCs w:val="24"/>
        </w:rPr>
        <w:t>В соответствии с ч.7 ст.17 Федерального закона №44-ФЗ план</w:t>
      </w:r>
      <w:r w:rsidRPr="00901362">
        <w:rPr>
          <w:rFonts w:ascii="Times New Roman" w:hAnsi="Times New Roman"/>
          <w:sz w:val="24"/>
          <w:szCs w:val="24"/>
        </w:rPr>
        <w:t xml:space="preserve"> закупок формируется государственным или муниципальным заказчиком в соответствии с требованиями ст.17 Федерального закона №44-ФЗ в процессе составления и рассмотрения проектов бюджетов бюджетной системы Российской Федерации с учетом положений бюджетного законодательства Российской Федерации </w:t>
      </w:r>
      <w:r w:rsidRPr="008C0AC9">
        <w:rPr>
          <w:rFonts w:ascii="Times New Roman" w:hAnsi="Times New Roman"/>
          <w:sz w:val="24"/>
          <w:szCs w:val="24"/>
        </w:rPr>
        <w:t>и утверждается в течение 10 рабочих дней после доведения до государственного или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C20C6D" w:rsidRPr="008C0AC9" w:rsidRDefault="00C20C6D" w:rsidP="00C20C6D">
      <w:pPr>
        <w:pStyle w:val="a9"/>
        <w:widowControl w:val="0"/>
        <w:ind w:firstLine="709"/>
        <w:jc w:val="both"/>
        <w:rPr>
          <w:rFonts w:ascii="Times New Roman" w:hAnsi="Times New Roman"/>
          <w:sz w:val="24"/>
          <w:szCs w:val="24"/>
        </w:rPr>
      </w:pPr>
      <w:r w:rsidRPr="008C0AC9">
        <w:rPr>
          <w:rFonts w:ascii="Times New Roman" w:hAnsi="Times New Roman"/>
          <w:sz w:val="24"/>
          <w:szCs w:val="24"/>
        </w:rPr>
        <w:t>Согласно ч.9 ст.17 Федерального закона №44-ФЗ утвержденный план закупок подлежит размещению в ЕИС в течение 3 рабочих дней со дня утверждения или изменения такого плана, за исключением сведений, составляющих государственную тайну.</w:t>
      </w:r>
    </w:p>
    <w:p w:rsidR="00C20C6D" w:rsidRPr="008C0AC9" w:rsidRDefault="00C20C6D" w:rsidP="00C20C6D">
      <w:pPr>
        <w:pStyle w:val="a9"/>
        <w:widowControl w:val="0"/>
        <w:ind w:firstLine="709"/>
        <w:jc w:val="both"/>
        <w:rPr>
          <w:rFonts w:ascii="Times New Roman" w:hAnsi="Times New Roman"/>
          <w:sz w:val="24"/>
          <w:szCs w:val="24"/>
        </w:rPr>
      </w:pPr>
      <w:r w:rsidRPr="008C0AC9">
        <w:rPr>
          <w:rFonts w:ascii="Times New Roman" w:hAnsi="Times New Roman"/>
          <w:sz w:val="24"/>
          <w:szCs w:val="24"/>
        </w:rPr>
        <w:t>С учетом требований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требований к форме планов закупок товаров, работ, услуг, утвержденных Постановлением Правительства Российской Федерации от 21.11.2013 г. №1043 «О требованиях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требованиях к форме планов закупок товаров, работ, услуг» (далее – Требования, утвержденные Постановление Правительства №1043), постановлением Администрации Советского района Ростовской области от 08.12.2015года №310 утвержден Порядок формирования, утверждения и ведения плана закупок  для обеспечения нужд Советского района Ростовской области</w:t>
      </w:r>
      <w:r>
        <w:rPr>
          <w:rFonts w:ascii="Times New Roman" w:hAnsi="Times New Roman"/>
          <w:sz w:val="24"/>
          <w:szCs w:val="24"/>
        </w:rPr>
        <w:t xml:space="preserve"> </w:t>
      </w:r>
      <w:r w:rsidRPr="008C0AC9">
        <w:rPr>
          <w:rFonts w:ascii="Times New Roman" w:hAnsi="Times New Roman"/>
          <w:sz w:val="24"/>
          <w:szCs w:val="24"/>
        </w:rPr>
        <w:t>(далее Порядок, утвержденный Постановлением№310), которым установлена последовательность действий по формированию, утверждению и ведению плана закупок товаров, работ, услуг для обеспечения муниципальных нужд .</w:t>
      </w:r>
    </w:p>
    <w:p w:rsidR="00C20C6D" w:rsidRPr="00901362" w:rsidRDefault="00C20C6D" w:rsidP="00C20C6D">
      <w:pPr>
        <w:pStyle w:val="a9"/>
        <w:widowControl w:val="0"/>
        <w:ind w:firstLine="709"/>
        <w:jc w:val="both"/>
        <w:rPr>
          <w:rFonts w:ascii="Times New Roman" w:hAnsi="Times New Roman"/>
          <w:sz w:val="24"/>
          <w:szCs w:val="24"/>
        </w:rPr>
      </w:pPr>
      <w:r w:rsidRPr="00901362">
        <w:rPr>
          <w:rFonts w:ascii="Times New Roman" w:hAnsi="Times New Roman"/>
          <w:sz w:val="24"/>
          <w:szCs w:val="24"/>
        </w:rPr>
        <w:t>В соответствии с п.2.4Порядка, утвержденного постановлением №310, планы закупок утверждаются муниципальными заказчиками на очередной финансовый год и плановый период в течение 10 рабочих дней после доведения до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C20C6D" w:rsidRPr="00901362" w:rsidRDefault="00C20C6D" w:rsidP="00C20C6D">
      <w:pPr>
        <w:pStyle w:val="a9"/>
        <w:widowControl w:val="0"/>
        <w:ind w:firstLine="709"/>
        <w:jc w:val="both"/>
        <w:rPr>
          <w:rFonts w:ascii="Times New Roman" w:hAnsi="Times New Roman"/>
          <w:sz w:val="24"/>
          <w:szCs w:val="24"/>
        </w:rPr>
      </w:pPr>
      <w:r w:rsidRPr="00901362">
        <w:rPr>
          <w:rFonts w:ascii="Times New Roman" w:hAnsi="Times New Roman"/>
          <w:sz w:val="24"/>
          <w:szCs w:val="24"/>
        </w:rPr>
        <w:t>Утвержденный план закупок в течение 3 рабочих дней со дня утверждения или изменения такого плана, за исключением сведений, составляющих государственную тайну, размещается в ЕИС в сфере закупок.</w:t>
      </w:r>
    </w:p>
    <w:p w:rsidR="00C20C6D" w:rsidRDefault="00C20C6D" w:rsidP="00C20C6D">
      <w:pPr>
        <w:spacing w:after="0" w:line="240" w:lineRule="auto"/>
        <w:ind w:firstLine="708"/>
        <w:jc w:val="both"/>
        <w:rPr>
          <w:rFonts w:ascii="Times New Roman" w:hAnsi="Times New Roman" w:cs="Times New Roman"/>
          <w:sz w:val="24"/>
          <w:szCs w:val="24"/>
        </w:rPr>
      </w:pPr>
      <w:r w:rsidRPr="00A13E79">
        <w:rPr>
          <w:rFonts w:ascii="Times New Roman" w:hAnsi="Times New Roman" w:cs="Times New Roman"/>
          <w:sz w:val="24"/>
          <w:szCs w:val="24"/>
        </w:rPr>
        <w:t>Решение о бюджете Советского района на 201</w:t>
      </w:r>
      <w:r>
        <w:rPr>
          <w:rFonts w:ascii="Times New Roman" w:hAnsi="Times New Roman" w:cs="Times New Roman"/>
          <w:sz w:val="24"/>
          <w:szCs w:val="24"/>
        </w:rPr>
        <w:t>7</w:t>
      </w:r>
      <w:r w:rsidRPr="00A13E79">
        <w:rPr>
          <w:rFonts w:ascii="Times New Roman" w:hAnsi="Times New Roman" w:cs="Times New Roman"/>
          <w:sz w:val="24"/>
          <w:szCs w:val="24"/>
        </w:rPr>
        <w:t xml:space="preserve"> год   принято Собранием депутатов Советского района от </w:t>
      </w:r>
      <w:r>
        <w:rPr>
          <w:rFonts w:ascii="Times New Roman" w:hAnsi="Times New Roman" w:cs="Times New Roman"/>
          <w:sz w:val="24"/>
          <w:szCs w:val="24"/>
        </w:rPr>
        <w:t>28</w:t>
      </w:r>
      <w:r w:rsidRPr="00A13E79">
        <w:rPr>
          <w:rFonts w:ascii="Times New Roman" w:hAnsi="Times New Roman" w:cs="Times New Roman"/>
          <w:sz w:val="24"/>
          <w:szCs w:val="24"/>
        </w:rPr>
        <w:t>.12.201</w:t>
      </w:r>
      <w:r>
        <w:rPr>
          <w:rFonts w:ascii="Times New Roman" w:hAnsi="Times New Roman" w:cs="Times New Roman"/>
          <w:sz w:val="24"/>
          <w:szCs w:val="24"/>
        </w:rPr>
        <w:t>6</w:t>
      </w:r>
      <w:r w:rsidRPr="00A13E79">
        <w:rPr>
          <w:rFonts w:ascii="Times New Roman" w:hAnsi="Times New Roman" w:cs="Times New Roman"/>
          <w:sz w:val="24"/>
          <w:szCs w:val="24"/>
        </w:rPr>
        <w:t xml:space="preserve"> № </w:t>
      </w:r>
      <w:r>
        <w:rPr>
          <w:rFonts w:ascii="Times New Roman" w:hAnsi="Times New Roman" w:cs="Times New Roman"/>
          <w:sz w:val="24"/>
          <w:szCs w:val="24"/>
        </w:rPr>
        <w:t>120</w:t>
      </w:r>
      <w:r w:rsidRPr="00A13E79">
        <w:rPr>
          <w:rFonts w:ascii="Times New Roman" w:hAnsi="Times New Roman" w:cs="Times New Roman"/>
          <w:sz w:val="24"/>
          <w:szCs w:val="24"/>
        </w:rPr>
        <w:t>.</w:t>
      </w:r>
    </w:p>
    <w:p w:rsidR="00C20C6D" w:rsidRPr="00317083" w:rsidRDefault="00C20C6D" w:rsidP="00C20C6D">
      <w:pPr>
        <w:spacing w:after="0" w:line="240" w:lineRule="auto"/>
        <w:ind w:firstLine="708"/>
        <w:jc w:val="both"/>
        <w:rPr>
          <w:rFonts w:ascii="Times New Roman" w:hAnsi="Times New Roman"/>
          <w:sz w:val="24"/>
          <w:szCs w:val="24"/>
        </w:rPr>
      </w:pPr>
      <w:r w:rsidRPr="00317083">
        <w:rPr>
          <w:rFonts w:ascii="Times New Roman" w:hAnsi="Times New Roman" w:cs="Times New Roman"/>
          <w:sz w:val="24"/>
          <w:szCs w:val="24"/>
        </w:rPr>
        <w:t xml:space="preserve">План закупок товаров, работ, услуг на 2017год и плановый период 2018и 2019годов утвержден </w:t>
      </w:r>
      <w:r>
        <w:rPr>
          <w:rFonts w:ascii="Times New Roman" w:hAnsi="Times New Roman" w:cs="Times New Roman"/>
          <w:sz w:val="24"/>
          <w:szCs w:val="24"/>
        </w:rPr>
        <w:t xml:space="preserve">директором </w:t>
      </w:r>
      <w:r w:rsidRPr="00E500BD">
        <w:rPr>
          <w:rFonts w:ascii="Times New Roman" w:hAnsi="Times New Roman" w:cs="Times New Roman"/>
          <w:sz w:val="24"/>
          <w:szCs w:val="24"/>
        </w:rPr>
        <w:t>МБУК «Советск</w:t>
      </w:r>
      <w:r>
        <w:rPr>
          <w:rFonts w:ascii="Times New Roman" w:hAnsi="Times New Roman" w:cs="Times New Roman"/>
          <w:sz w:val="24"/>
          <w:szCs w:val="24"/>
        </w:rPr>
        <w:t>ий РДК»</w:t>
      </w:r>
      <w:r w:rsidRPr="00E500BD">
        <w:rPr>
          <w:rFonts w:ascii="Times New Roman" w:hAnsi="Times New Roman" w:cs="Times New Roman"/>
          <w:sz w:val="24"/>
          <w:szCs w:val="24"/>
        </w:rPr>
        <w:t xml:space="preserve"> </w:t>
      </w:r>
      <w:r>
        <w:rPr>
          <w:rFonts w:ascii="Times New Roman" w:hAnsi="Times New Roman" w:cs="Times New Roman"/>
          <w:sz w:val="24"/>
          <w:szCs w:val="24"/>
        </w:rPr>
        <w:t>31.12</w:t>
      </w:r>
      <w:r w:rsidRPr="00317083">
        <w:rPr>
          <w:rFonts w:ascii="Times New Roman" w:hAnsi="Times New Roman" w:cs="Times New Roman"/>
          <w:sz w:val="24"/>
          <w:szCs w:val="24"/>
        </w:rPr>
        <w:t>.201</w:t>
      </w:r>
      <w:r>
        <w:rPr>
          <w:rFonts w:ascii="Times New Roman" w:hAnsi="Times New Roman" w:cs="Times New Roman"/>
          <w:sz w:val="24"/>
          <w:szCs w:val="24"/>
        </w:rPr>
        <w:t>6</w:t>
      </w:r>
      <w:r w:rsidRPr="00317083">
        <w:rPr>
          <w:rFonts w:ascii="Times New Roman" w:hAnsi="Times New Roman" w:cs="Times New Roman"/>
          <w:sz w:val="24"/>
          <w:szCs w:val="24"/>
        </w:rPr>
        <w:t xml:space="preserve">г. и размещен </w:t>
      </w:r>
      <w:r w:rsidRPr="00317083">
        <w:rPr>
          <w:rFonts w:ascii="Times New Roman" w:hAnsi="Times New Roman"/>
          <w:sz w:val="24"/>
          <w:szCs w:val="24"/>
        </w:rPr>
        <w:t>в ЕИС в сфере закупок 1</w:t>
      </w:r>
      <w:r>
        <w:rPr>
          <w:rFonts w:ascii="Times New Roman" w:hAnsi="Times New Roman"/>
          <w:sz w:val="24"/>
          <w:szCs w:val="24"/>
        </w:rPr>
        <w:t>6</w:t>
      </w:r>
      <w:r w:rsidRPr="00317083">
        <w:rPr>
          <w:rFonts w:ascii="Times New Roman" w:hAnsi="Times New Roman"/>
          <w:sz w:val="24"/>
          <w:szCs w:val="24"/>
        </w:rPr>
        <w:t xml:space="preserve">.01.2017г. в сумме </w:t>
      </w:r>
      <w:r>
        <w:rPr>
          <w:rFonts w:ascii="Times New Roman" w:hAnsi="Times New Roman"/>
          <w:sz w:val="24"/>
          <w:szCs w:val="24"/>
        </w:rPr>
        <w:t>1406</w:t>
      </w:r>
      <w:r w:rsidRPr="00317083">
        <w:rPr>
          <w:rFonts w:ascii="Times New Roman" w:hAnsi="Times New Roman"/>
          <w:sz w:val="24"/>
          <w:szCs w:val="24"/>
        </w:rPr>
        <w:t>,</w:t>
      </w:r>
      <w:r>
        <w:rPr>
          <w:rFonts w:ascii="Times New Roman" w:hAnsi="Times New Roman"/>
          <w:sz w:val="24"/>
          <w:szCs w:val="24"/>
        </w:rPr>
        <w:t>0</w:t>
      </w:r>
      <w:r w:rsidRPr="00317083">
        <w:rPr>
          <w:rFonts w:ascii="Times New Roman" w:hAnsi="Times New Roman"/>
          <w:sz w:val="24"/>
          <w:szCs w:val="24"/>
        </w:rPr>
        <w:t>тыс.рублей (на 2017год).</w:t>
      </w:r>
    </w:p>
    <w:p w:rsidR="00C20C6D" w:rsidRPr="00317083" w:rsidRDefault="00C20C6D" w:rsidP="00C20C6D">
      <w:pPr>
        <w:spacing w:after="0" w:line="240" w:lineRule="auto"/>
        <w:ind w:firstLine="708"/>
        <w:jc w:val="both"/>
        <w:rPr>
          <w:rFonts w:ascii="Times New Roman" w:hAnsi="Times New Roman"/>
          <w:sz w:val="24"/>
          <w:szCs w:val="24"/>
        </w:rPr>
      </w:pPr>
      <w:r w:rsidRPr="00317083">
        <w:rPr>
          <w:rFonts w:ascii="Times New Roman" w:hAnsi="Times New Roman"/>
          <w:sz w:val="24"/>
          <w:szCs w:val="24"/>
        </w:rPr>
        <w:lastRenderedPageBreak/>
        <w:t>Нарушений по срокам составления и размещения плана закупок на 2017год и плановый период 2018 и 2019годов не установлено.</w:t>
      </w:r>
    </w:p>
    <w:p w:rsidR="00C20C6D" w:rsidRPr="00317083" w:rsidRDefault="00C20C6D" w:rsidP="00C20C6D">
      <w:pPr>
        <w:spacing w:after="0" w:line="240" w:lineRule="auto"/>
        <w:ind w:firstLine="708"/>
        <w:jc w:val="both"/>
        <w:rPr>
          <w:rFonts w:ascii="Times New Roman" w:hAnsi="Times New Roman" w:cs="Times New Roman"/>
          <w:sz w:val="24"/>
          <w:szCs w:val="24"/>
        </w:rPr>
      </w:pPr>
      <w:r w:rsidRPr="00317083">
        <w:rPr>
          <w:rFonts w:ascii="Times New Roman" w:hAnsi="Times New Roman"/>
          <w:sz w:val="24"/>
          <w:szCs w:val="24"/>
        </w:rPr>
        <w:t>В течение 2017года изменения в План закупок не вносились.</w:t>
      </w:r>
    </w:p>
    <w:p w:rsidR="00C20C6D" w:rsidRPr="00317083" w:rsidRDefault="00C20C6D" w:rsidP="00C20C6D">
      <w:pPr>
        <w:spacing w:after="0" w:line="240" w:lineRule="auto"/>
        <w:ind w:firstLine="708"/>
        <w:jc w:val="both"/>
        <w:rPr>
          <w:rFonts w:ascii="Times New Roman" w:hAnsi="Times New Roman" w:cs="Times New Roman"/>
          <w:sz w:val="24"/>
          <w:szCs w:val="24"/>
        </w:rPr>
      </w:pPr>
      <w:r w:rsidRPr="00317083">
        <w:rPr>
          <w:rFonts w:ascii="Times New Roman" w:hAnsi="Times New Roman" w:cs="Times New Roman"/>
          <w:sz w:val="24"/>
          <w:szCs w:val="24"/>
        </w:rPr>
        <w:t xml:space="preserve">В плане закупок для нужд </w:t>
      </w:r>
      <w:r w:rsidRPr="00E500BD">
        <w:rPr>
          <w:rFonts w:ascii="Times New Roman" w:hAnsi="Times New Roman" w:cs="Times New Roman"/>
          <w:sz w:val="24"/>
          <w:szCs w:val="24"/>
        </w:rPr>
        <w:t>МБУК «Советск</w:t>
      </w:r>
      <w:r>
        <w:rPr>
          <w:rFonts w:ascii="Times New Roman" w:hAnsi="Times New Roman" w:cs="Times New Roman"/>
          <w:sz w:val="24"/>
          <w:szCs w:val="24"/>
        </w:rPr>
        <w:t>ий РДК»</w:t>
      </w:r>
      <w:r w:rsidRPr="00E500BD">
        <w:rPr>
          <w:rFonts w:ascii="Times New Roman" w:hAnsi="Times New Roman" w:cs="Times New Roman"/>
          <w:sz w:val="24"/>
          <w:szCs w:val="24"/>
        </w:rPr>
        <w:t xml:space="preserve"> </w:t>
      </w:r>
      <w:r w:rsidRPr="00317083">
        <w:rPr>
          <w:rFonts w:ascii="Times New Roman" w:hAnsi="Times New Roman" w:cs="Times New Roman"/>
          <w:sz w:val="24"/>
          <w:szCs w:val="24"/>
        </w:rPr>
        <w:t>на 2017год  предусмотрены объекты закупок:</w:t>
      </w:r>
    </w:p>
    <w:p w:rsidR="00C20C6D" w:rsidRPr="00317083" w:rsidRDefault="00C20C6D" w:rsidP="00C20C6D">
      <w:pPr>
        <w:spacing w:after="0" w:line="240" w:lineRule="auto"/>
        <w:ind w:right="146" w:firstLine="709"/>
        <w:jc w:val="both"/>
        <w:rPr>
          <w:rFonts w:ascii="Times New Roman" w:hAnsi="Times New Roman" w:cs="Times New Roman"/>
          <w:sz w:val="24"/>
          <w:szCs w:val="24"/>
        </w:rPr>
      </w:pPr>
      <w:r w:rsidRPr="00317083">
        <w:rPr>
          <w:rFonts w:ascii="Times New Roman" w:eastAsia="Times New Roman" w:hAnsi="Times New Roman"/>
          <w:sz w:val="24"/>
          <w:szCs w:val="24"/>
          <w:lang w:eastAsia="ru-RU"/>
        </w:rPr>
        <w:t xml:space="preserve">-закупки, которые планируется осуществить в соответствии с п.4 ч.1 ст.93 Федерального </w:t>
      </w:r>
      <w:r w:rsidRPr="00317083">
        <w:rPr>
          <w:rFonts w:ascii="Times New Roman" w:hAnsi="Times New Roman"/>
          <w:sz w:val="24"/>
          <w:szCs w:val="24"/>
        </w:rPr>
        <w:t xml:space="preserve">Закона №44-ФЗ </w:t>
      </w:r>
      <w:r w:rsidRPr="00317083">
        <w:rPr>
          <w:rFonts w:ascii="Times New Roman" w:eastAsia="Times New Roman" w:hAnsi="Times New Roman"/>
          <w:sz w:val="24"/>
          <w:szCs w:val="24"/>
          <w:lang w:eastAsia="ru-RU"/>
        </w:rPr>
        <w:t xml:space="preserve">(на сумму, не превышающую 100 тысяч рублей) на общую сумму </w:t>
      </w:r>
      <w:r>
        <w:rPr>
          <w:rFonts w:ascii="Times New Roman" w:eastAsia="Times New Roman" w:hAnsi="Times New Roman"/>
          <w:sz w:val="24"/>
          <w:szCs w:val="24"/>
          <w:lang w:eastAsia="ru-RU"/>
        </w:rPr>
        <w:t>1406,0</w:t>
      </w:r>
      <w:r w:rsidRPr="00317083">
        <w:rPr>
          <w:rFonts w:ascii="Times New Roman" w:eastAsia="Times New Roman" w:hAnsi="Times New Roman"/>
          <w:sz w:val="24"/>
          <w:szCs w:val="24"/>
          <w:lang w:eastAsia="ru-RU"/>
        </w:rPr>
        <w:t>тыс.рублей</w:t>
      </w:r>
      <w:r w:rsidRPr="00317083">
        <w:rPr>
          <w:rFonts w:ascii="Times New Roman" w:hAnsi="Times New Roman" w:cs="Times New Roman"/>
          <w:sz w:val="24"/>
          <w:szCs w:val="24"/>
        </w:rPr>
        <w:t>.</w:t>
      </w:r>
    </w:p>
    <w:p w:rsidR="00C20C6D" w:rsidRDefault="00C20C6D" w:rsidP="00C20C6D">
      <w:pPr>
        <w:spacing w:after="0" w:line="240" w:lineRule="auto"/>
        <w:ind w:firstLine="708"/>
        <w:jc w:val="both"/>
        <w:rPr>
          <w:rFonts w:ascii="Times New Roman" w:hAnsi="Times New Roman"/>
          <w:sz w:val="24"/>
          <w:szCs w:val="24"/>
        </w:rPr>
      </w:pPr>
      <w:r>
        <w:rPr>
          <w:rFonts w:ascii="Times New Roman" w:hAnsi="Times New Roman" w:cs="Times New Roman"/>
          <w:sz w:val="24"/>
          <w:szCs w:val="24"/>
        </w:rPr>
        <w:t xml:space="preserve">Первоначальный план закупок товаров, работ, услуг на 2018год и плановый период 2019и 2020годов подписан и утвержден директором </w:t>
      </w:r>
      <w:r w:rsidRPr="00E500BD">
        <w:rPr>
          <w:rFonts w:ascii="Times New Roman" w:hAnsi="Times New Roman" w:cs="Times New Roman"/>
          <w:sz w:val="24"/>
          <w:szCs w:val="24"/>
        </w:rPr>
        <w:t>МБУК «Советск</w:t>
      </w:r>
      <w:r>
        <w:rPr>
          <w:rFonts w:ascii="Times New Roman" w:hAnsi="Times New Roman" w:cs="Times New Roman"/>
          <w:sz w:val="24"/>
          <w:szCs w:val="24"/>
        </w:rPr>
        <w:t>ий РДК»</w:t>
      </w:r>
      <w:r w:rsidRPr="00E500BD">
        <w:rPr>
          <w:rFonts w:ascii="Times New Roman" w:hAnsi="Times New Roman" w:cs="Times New Roman"/>
          <w:sz w:val="24"/>
          <w:szCs w:val="24"/>
        </w:rPr>
        <w:t xml:space="preserve"> </w:t>
      </w:r>
      <w:r>
        <w:rPr>
          <w:rFonts w:ascii="Times New Roman" w:hAnsi="Times New Roman" w:cs="Times New Roman"/>
          <w:sz w:val="24"/>
          <w:szCs w:val="24"/>
        </w:rPr>
        <w:t>28.12</w:t>
      </w:r>
      <w:r w:rsidRPr="000F2543">
        <w:rPr>
          <w:rFonts w:ascii="Times New Roman" w:hAnsi="Times New Roman" w:cs="Times New Roman"/>
          <w:sz w:val="24"/>
          <w:szCs w:val="24"/>
        </w:rPr>
        <w:t>.201</w:t>
      </w:r>
      <w:r>
        <w:rPr>
          <w:rFonts w:ascii="Times New Roman" w:hAnsi="Times New Roman" w:cs="Times New Roman"/>
          <w:sz w:val="24"/>
          <w:szCs w:val="24"/>
        </w:rPr>
        <w:t>7</w:t>
      </w:r>
      <w:r w:rsidRPr="000F2543">
        <w:rPr>
          <w:rFonts w:ascii="Times New Roman" w:hAnsi="Times New Roman" w:cs="Times New Roman"/>
          <w:sz w:val="24"/>
          <w:szCs w:val="24"/>
        </w:rPr>
        <w:t>г.</w:t>
      </w:r>
      <w:r>
        <w:rPr>
          <w:rFonts w:ascii="Times New Roman" w:hAnsi="Times New Roman" w:cs="Times New Roman"/>
          <w:sz w:val="24"/>
          <w:szCs w:val="24"/>
        </w:rPr>
        <w:t xml:space="preserve"> и размещен </w:t>
      </w:r>
      <w:r>
        <w:rPr>
          <w:rFonts w:ascii="Times New Roman" w:hAnsi="Times New Roman"/>
          <w:sz w:val="24"/>
          <w:szCs w:val="24"/>
        </w:rPr>
        <w:t>в ЕИС в сфере закупок 28.12</w:t>
      </w:r>
      <w:r w:rsidRPr="000F2543">
        <w:rPr>
          <w:rFonts w:ascii="Times New Roman" w:hAnsi="Times New Roman"/>
          <w:sz w:val="24"/>
          <w:szCs w:val="24"/>
        </w:rPr>
        <w:t>.2018г.</w:t>
      </w:r>
      <w:r>
        <w:rPr>
          <w:rFonts w:ascii="Times New Roman" w:hAnsi="Times New Roman"/>
          <w:sz w:val="24"/>
          <w:szCs w:val="24"/>
        </w:rPr>
        <w:t xml:space="preserve"> на сумму </w:t>
      </w:r>
      <w:r w:rsidRPr="000759F7">
        <w:rPr>
          <w:rFonts w:ascii="Times New Roman" w:hAnsi="Times New Roman"/>
          <w:sz w:val="24"/>
          <w:szCs w:val="24"/>
        </w:rPr>
        <w:t>894,9тыс.рублей.</w:t>
      </w:r>
    </w:p>
    <w:p w:rsidR="00C20C6D" w:rsidRDefault="00C20C6D" w:rsidP="00C20C6D">
      <w:pPr>
        <w:spacing w:after="0" w:line="240" w:lineRule="auto"/>
        <w:ind w:firstLine="708"/>
        <w:jc w:val="both"/>
        <w:rPr>
          <w:rFonts w:ascii="Times New Roman" w:hAnsi="Times New Roman"/>
          <w:sz w:val="24"/>
          <w:szCs w:val="24"/>
        </w:rPr>
      </w:pPr>
      <w:r>
        <w:rPr>
          <w:rFonts w:ascii="Times New Roman" w:hAnsi="Times New Roman"/>
          <w:sz w:val="24"/>
          <w:szCs w:val="24"/>
        </w:rPr>
        <w:t>В течении 2018года дважды вносились изменения в план закупок (23.01.2018г.и 08.06.2018г.).</w:t>
      </w:r>
    </w:p>
    <w:p w:rsidR="00C20C6D" w:rsidRDefault="00C20C6D" w:rsidP="00C20C6D">
      <w:pPr>
        <w:spacing w:after="0" w:line="240" w:lineRule="auto"/>
        <w:ind w:firstLine="708"/>
        <w:jc w:val="both"/>
        <w:rPr>
          <w:rFonts w:ascii="Times New Roman" w:hAnsi="Times New Roman"/>
          <w:sz w:val="24"/>
          <w:szCs w:val="24"/>
        </w:rPr>
      </w:pPr>
      <w:r>
        <w:rPr>
          <w:rFonts w:ascii="Times New Roman" w:hAnsi="Times New Roman"/>
          <w:sz w:val="24"/>
          <w:szCs w:val="24"/>
        </w:rPr>
        <w:t>Нарушений по срокам составления и размещения плана закупок на 2018год и плановый период 2019 и 2020годов не установлено.</w:t>
      </w:r>
    </w:p>
    <w:p w:rsidR="00C20C6D" w:rsidRPr="00B03632" w:rsidRDefault="00C20C6D" w:rsidP="00C20C6D">
      <w:pPr>
        <w:spacing w:after="0" w:line="240" w:lineRule="auto"/>
        <w:ind w:firstLine="708"/>
        <w:jc w:val="both"/>
        <w:rPr>
          <w:rFonts w:ascii="Times New Roman" w:hAnsi="Times New Roman" w:cs="Times New Roman"/>
          <w:sz w:val="24"/>
          <w:szCs w:val="24"/>
        </w:rPr>
      </w:pPr>
      <w:r w:rsidRPr="00027164">
        <w:rPr>
          <w:rFonts w:ascii="Times New Roman" w:hAnsi="Times New Roman" w:cs="Times New Roman"/>
          <w:sz w:val="24"/>
          <w:szCs w:val="24"/>
        </w:rPr>
        <w:t>В плане закупок для нужд</w:t>
      </w:r>
      <w:r w:rsidRPr="00D8603D">
        <w:rPr>
          <w:rFonts w:ascii="Times New Roman" w:hAnsi="Times New Roman" w:cs="Times New Roman"/>
          <w:b/>
          <w:i/>
          <w:sz w:val="24"/>
          <w:szCs w:val="24"/>
        </w:rPr>
        <w:t xml:space="preserve"> </w:t>
      </w:r>
      <w:r w:rsidRPr="00E500BD">
        <w:rPr>
          <w:rFonts w:ascii="Times New Roman" w:hAnsi="Times New Roman" w:cs="Times New Roman"/>
          <w:sz w:val="24"/>
          <w:szCs w:val="24"/>
        </w:rPr>
        <w:t>МБУК «Советск</w:t>
      </w:r>
      <w:r>
        <w:rPr>
          <w:rFonts w:ascii="Times New Roman" w:hAnsi="Times New Roman" w:cs="Times New Roman"/>
          <w:sz w:val="24"/>
          <w:szCs w:val="24"/>
        </w:rPr>
        <w:t xml:space="preserve">ий РДК» на 2018год предусмотрены объекты закупок на общую сумму </w:t>
      </w:r>
      <w:r w:rsidRPr="00F63B03">
        <w:rPr>
          <w:rFonts w:ascii="Times New Roman" w:hAnsi="Times New Roman" w:cs="Times New Roman"/>
          <w:sz w:val="24"/>
          <w:szCs w:val="24"/>
        </w:rPr>
        <w:t>1034,7тыс</w:t>
      </w:r>
      <w:r>
        <w:rPr>
          <w:rFonts w:ascii="Times New Roman" w:hAnsi="Times New Roman" w:cs="Times New Roman"/>
          <w:sz w:val="24"/>
          <w:szCs w:val="24"/>
        </w:rPr>
        <w:t>.рублей, в том числе</w:t>
      </w:r>
      <w:r w:rsidRPr="00B03632">
        <w:rPr>
          <w:rFonts w:ascii="Times New Roman" w:hAnsi="Times New Roman" w:cs="Times New Roman"/>
          <w:sz w:val="24"/>
          <w:szCs w:val="24"/>
        </w:rPr>
        <w:t>:</w:t>
      </w:r>
    </w:p>
    <w:p w:rsidR="00C20C6D" w:rsidRDefault="00C20C6D" w:rsidP="00C20C6D">
      <w:pPr>
        <w:spacing w:after="0" w:line="240" w:lineRule="auto"/>
        <w:ind w:right="146" w:firstLine="709"/>
        <w:jc w:val="both"/>
        <w:rPr>
          <w:rFonts w:ascii="Times New Roman" w:hAnsi="Times New Roman" w:cs="Times New Roman"/>
          <w:sz w:val="24"/>
          <w:szCs w:val="24"/>
        </w:rPr>
      </w:pPr>
      <w:r>
        <w:rPr>
          <w:rFonts w:ascii="Times New Roman" w:eastAsia="Times New Roman" w:hAnsi="Times New Roman"/>
          <w:sz w:val="24"/>
          <w:szCs w:val="24"/>
          <w:lang w:eastAsia="ru-RU"/>
        </w:rPr>
        <w:t>-закупки, которые планируется осуществить в</w:t>
      </w:r>
      <w:r w:rsidRPr="007D6865">
        <w:rPr>
          <w:rFonts w:ascii="Times New Roman" w:eastAsia="Times New Roman" w:hAnsi="Times New Roman"/>
          <w:sz w:val="24"/>
          <w:szCs w:val="24"/>
          <w:lang w:eastAsia="ru-RU"/>
        </w:rPr>
        <w:t xml:space="preserve"> соответствии с п.4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100 тысяч рублей) на общую сумму </w:t>
      </w:r>
      <w:r>
        <w:rPr>
          <w:rFonts w:ascii="Times New Roman" w:eastAsia="Times New Roman" w:hAnsi="Times New Roman"/>
          <w:sz w:val="24"/>
          <w:szCs w:val="24"/>
          <w:lang w:eastAsia="ru-RU"/>
        </w:rPr>
        <w:t>489,8</w:t>
      </w:r>
      <w:r w:rsidRPr="00A5604C">
        <w:rPr>
          <w:rFonts w:ascii="Times New Roman" w:eastAsia="Times New Roman" w:hAnsi="Times New Roman"/>
          <w:sz w:val="24"/>
          <w:szCs w:val="24"/>
          <w:lang w:eastAsia="ru-RU"/>
        </w:rPr>
        <w:t>тыс.рублей</w:t>
      </w:r>
      <w:r>
        <w:rPr>
          <w:rFonts w:ascii="Times New Roman" w:hAnsi="Times New Roman" w:cs="Times New Roman"/>
          <w:sz w:val="24"/>
          <w:szCs w:val="24"/>
        </w:rPr>
        <w:t>;</w:t>
      </w:r>
    </w:p>
    <w:p w:rsidR="00C20C6D" w:rsidRPr="000A44F6" w:rsidRDefault="00C20C6D" w:rsidP="00C20C6D">
      <w:pPr>
        <w:spacing w:after="0" w:line="240" w:lineRule="auto"/>
        <w:ind w:right="146" w:firstLine="709"/>
        <w:jc w:val="both"/>
        <w:rPr>
          <w:rFonts w:ascii="Times New Roman" w:hAnsi="Times New Roman" w:cs="Times New Roman"/>
          <w:i/>
          <w:sz w:val="24"/>
          <w:szCs w:val="24"/>
        </w:rPr>
      </w:pPr>
      <w:r>
        <w:rPr>
          <w:rFonts w:ascii="Times New Roman" w:hAnsi="Times New Roman" w:cs="Times New Roman"/>
          <w:sz w:val="24"/>
          <w:szCs w:val="24"/>
        </w:rPr>
        <w:t>-</w:t>
      </w:r>
      <w:r>
        <w:rPr>
          <w:rFonts w:ascii="Times New Roman" w:eastAsia="Times New Roman" w:hAnsi="Times New Roman"/>
          <w:sz w:val="24"/>
          <w:szCs w:val="24"/>
          <w:lang w:eastAsia="ru-RU"/>
        </w:rPr>
        <w:t xml:space="preserve">закупки, которые планируется осуществить </w:t>
      </w:r>
      <w:r w:rsidRPr="007D6865">
        <w:rPr>
          <w:rFonts w:ascii="Times New Roman" w:eastAsia="Times New Roman" w:hAnsi="Times New Roman"/>
          <w:sz w:val="24"/>
          <w:szCs w:val="24"/>
          <w:lang w:eastAsia="ru-RU"/>
        </w:rPr>
        <w:t>в соответствии с п.</w:t>
      </w:r>
      <w:r>
        <w:rPr>
          <w:rFonts w:ascii="Times New Roman" w:eastAsia="Times New Roman" w:hAnsi="Times New Roman"/>
          <w:sz w:val="24"/>
          <w:szCs w:val="24"/>
          <w:lang w:eastAsia="ru-RU"/>
        </w:rPr>
        <w:t>5</w:t>
      </w:r>
      <w:r w:rsidRPr="007D6865">
        <w:rPr>
          <w:rFonts w:ascii="Times New Roman" w:eastAsia="Times New Roman" w:hAnsi="Times New Roman"/>
          <w:sz w:val="24"/>
          <w:szCs w:val="24"/>
          <w:lang w:eastAsia="ru-RU"/>
        </w:rPr>
        <w:t xml:space="preserve">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w:t>
      </w:r>
      <w:r>
        <w:rPr>
          <w:rFonts w:ascii="Times New Roman" w:eastAsia="Times New Roman" w:hAnsi="Times New Roman"/>
          <w:sz w:val="24"/>
          <w:szCs w:val="24"/>
          <w:lang w:eastAsia="ru-RU"/>
        </w:rPr>
        <w:t>4</w:t>
      </w:r>
      <w:r w:rsidRPr="007D6865">
        <w:rPr>
          <w:rFonts w:ascii="Times New Roman" w:eastAsia="Times New Roman" w:hAnsi="Times New Roman"/>
          <w:sz w:val="24"/>
          <w:szCs w:val="24"/>
          <w:lang w:eastAsia="ru-RU"/>
        </w:rPr>
        <w:t xml:space="preserve">00 тысяч рублей) на общую сумму </w:t>
      </w:r>
      <w:r>
        <w:rPr>
          <w:rFonts w:ascii="Times New Roman" w:eastAsia="Times New Roman" w:hAnsi="Times New Roman"/>
          <w:sz w:val="24"/>
          <w:szCs w:val="24"/>
          <w:lang w:eastAsia="ru-RU"/>
        </w:rPr>
        <w:t>544,9</w:t>
      </w:r>
      <w:r w:rsidRPr="007D6865">
        <w:rPr>
          <w:rFonts w:ascii="Times New Roman" w:eastAsia="Times New Roman" w:hAnsi="Times New Roman"/>
          <w:sz w:val="24"/>
          <w:szCs w:val="24"/>
          <w:lang w:eastAsia="ru-RU"/>
        </w:rPr>
        <w:t>тыс.руб</w:t>
      </w:r>
      <w:r>
        <w:rPr>
          <w:rFonts w:ascii="Times New Roman" w:eastAsia="Times New Roman" w:hAnsi="Times New Roman"/>
          <w:sz w:val="24"/>
          <w:szCs w:val="24"/>
          <w:lang w:eastAsia="ru-RU"/>
        </w:rPr>
        <w:t>лей.</w:t>
      </w:r>
      <w:r>
        <w:rPr>
          <w:rFonts w:ascii="Times New Roman" w:hAnsi="Times New Roman" w:cs="Times New Roman"/>
          <w:sz w:val="24"/>
          <w:szCs w:val="24"/>
        </w:rPr>
        <w:t xml:space="preserve"> </w:t>
      </w:r>
      <w:r w:rsidRPr="000A44F6">
        <w:rPr>
          <w:rFonts w:ascii="Times New Roman" w:hAnsi="Times New Roman" w:cs="Times New Roman"/>
          <w:b/>
          <w:i/>
          <w:sz w:val="24"/>
          <w:szCs w:val="24"/>
        </w:rPr>
        <w:t xml:space="preserve">Запланированная сумма закупок </w:t>
      </w:r>
      <w:r>
        <w:rPr>
          <w:rFonts w:ascii="Times New Roman" w:hAnsi="Times New Roman" w:cs="Times New Roman"/>
          <w:b/>
          <w:i/>
          <w:sz w:val="24"/>
          <w:szCs w:val="24"/>
        </w:rPr>
        <w:t>544,9</w:t>
      </w:r>
      <w:r w:rsidRPr="000A44F6">
        <w:rPr>
          <w:rFonts w:ascii="Times New Roman" w:eastAsia="Times New Roman" w:hAnsi="Times New Roman"/>
          <w:b/>
          <w:i/>
          <w:sz w:val="24"/>
          <w:szCs w:val="24"/>
          <w:lang w:eastAsia="ru-RU"/>
        </w:rPr>
        <w:t>тыс.рублей</w:t>
      </w:r>
      <w:r w:rsidRPr="000A44F6">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0A44F6">
        <w:rPr>
          <w:rFonts w:ascii="Times New Roman" w:hAnsi="Times New Roman" w:cs="Times New Roman"/>
          <w:b/>
          <w:i/>
          <w:sz w:val="24"/>
          <w:szCs w:val="24"/>
        </w:rPr>
        <w:t xml:space="preserve">превышает норму закона определенную п.5ст.93 Федерального Закона №44-ФЗ: </w:t>
      </w:r>
      <w:r w:rsidRPr="000A44F6">
        <w:rPr>
          <w:rFonts w:ascii="Times New Roman" w:hAnsi="Times New Roman" w:cs="Times New Roman"/>
          <w:i/>
          <w:sz w:val="24"/>
          <w:szCs w:val="24"/>
        </w:rPr>
        <w:t>совокупный годовой объем закупок не может превышать 50% совокупного годового объема закупок заказчика и не должен составлять более чем 20 млн.рублей</w:t>
      </w:r>
      <w:r>
        <w:rPr>
          <w:rFonts w:ascii="Times New Roman" w:hAnsi="Times New Roman" w:cs="Times New Roman"/>
          <w:i/>
          <w:sz w:val="24"/>
          <w:szCs w:val="24"/>
        </w:rPr>
        <w:t xml:space="preserve"> </w:t>
      </w:r>
      <w:r w:rsidRPr="0033797C">
        <w:rPr>
          <w:rFonts w:ascii="Times New Roman" w:hAnsi="Times New Roman" w:cs="Times New Roman"/>
          <w:i/>
          <w:sz w:val="24"/>
          <w:szCs w:val="24"/>
        </w:rPr>
        <w:t>на 27,5тыс.рублей.</w:t>
      </w:r>
    </w:p>
    <w:p w:rsidR="00C20C6D" w:rsidRDefault="00C20C6D" w:rsidP="00C20C6D">
      <w:pPr>
        <w:spacing w:after="0" w:line="240" w:lineRule="auto"/>
        <w:ind w:right="146" w:firstLine="709"/>
        <w:jc w:val="both"/>
        <w:rPr>
          <w:rFonts w:ascii="Times New Roman" w:hAnsi="Times New Roman" w:cs="Times New Roman"/>
          <w:sz w:val="24"/>
          <w:szCs w:val="24"/>
        </w:rPr>
      </w:pPr>
      <w:r>
        <w:rPr>
          <w:rFonts w:ascii="Times New Roman" w:hAnsi="Times New Roman" w:cs="Times New Roman"/>
          <w:sz w:val="24"/>
          <w:szCs w:val="24"/>
        </w:rPr>
        <w:t xml:space="preserve">Объем закупок отраженный с учетом изменений в </w:t>
      </w:r>
      <w:r w:rsidRPr="00027164">
        <w:rPr>
          <w:rFonts w:ascii="Times New Roman" w:hAnsi="Times New Roman" w:cs="Times New Roman"/>
          <w:sz w:val="24"/>
          <w:szCs w:val="24"/>
        </w:rPr>
        <w:t>плане закупок для нужд</w:t>
      </w:r>
      <w:r w:rsidRPr="00D8603D">
        <w:rPr>
          <w:rFonts w:ascii="Times New Roman" w:hAnsi="Times New Roman" w:cs="Times New Roman"/>
          <w:b/>
          <w:i/>
          <w:sz w:val="24"/>
          <w:szCs w:val="24"/>
        </w:rPr>
        <w:t xml:space="preserve"> </w:t>
      </w:r>
      <w:r w:rsidRPr="00E500BD">
        <w:rPr>
          <w:rFonts w:ascii="Times New Roman" w:hAnsi="Times New Roman" w:cs="Times New Roman"/>
          <w:sz w:val="24"/>
          <w:szCs w:val="24"/>
        </w:rPr>
        <w:t>МБУК «Советск</w:t>
      </w:r>
      <w:r>
        <w:rPr>
          <w:rFonts w:ascii="Times New Roman" w:hAnsi="Times New Roman" w:cs="Times New Roman"/>
          <w:sz w:val="24"/>
          <w:szCs w:val="24"/>
        </w:rPr>
        <w:t>ий РДК» на 2018год(1034,7тыс.рублей) соответствует объему закупок предусмотренному в плане финансово-хозяйственной деятельности на 2018год (1034,7тыс.рублей).</w:t>
      </w:r>
    </w:p>
    <w:p w:rsidR="00C20C6D" w:rsidRPr="00E61A00" w:rsidRDefault="00C20C6D" w:rsidP="00C20C6D">
      <w:pPr>
        <w:pStyle w:val="12"/>
        <w:ind w:firstLine="708"/>
        <w:jc w:val="both"/>
        <w:rPr>
          <w:rFonts w:ascii="Times New Roman" w:hAnsi="Times New Roman" w:cs="Times New Roman"/>
          <w:sz w:val="24"/>
          <w:szCs w:val="24"/>
        </w:rPr>
      </w:pPr>
      <w:r w:rsidRPr="00E61A00">
        <w:rPr>
          <w:rFonts w:ascii="Times New Roman" w:hAnsi="Times New Roman" w:cs="Times New Roman"/>
          <w:sz w:val="24"/>
          <w:szCs w:val="24"/>
        </w:rPr>
        <w:t xml:space="preserve">Планирование заказов </w:t>
      </w:r>
      <w:r>
        <w:rPr>
          <w:rFonts w:ascii="Times New Roman" w:hAnsi="Times New Roman" w:cs="Times New Roman"/>
          <w:sz w:val="24"/>
          <w:szCs w:val="24"/>
        </w:rPr>
        <w:t xml:space="preserve">для нужд </w:t>
      </w:r>
      <w:r w:rsidRPr="00E500BD">
        <w:rPr>
          <w:rFonts w:ascii="Times New Roman" w:hAnsi="Times New Roman" w:cs="Times New Roman"/>
          <w:sz w:val="24"/>
          <w:szCs w:val="24"/>
        </w:rPr>
        <w:t>МБУК «Советск</w:t>
      </w:r>
      <w:r>
        <w:rPr>
          <w:rFonts w:ascii="Times New Roman" w:hAnsi="Times New Roman" w:cs="Times New Roman"/>
          <w:sz w:val="24"/>
          <w:szCs w:val="24"/>
        </w:rPr>
        <w:t xml:space="preserve">ого РДК» </w:t>
      </w:r>
      <w:r w:rsidRPr="00E61A00">
        <w:rPr>
          <w:rFonts w:ascii="Times New Roman" w:hAnsi="Times New Roman" w:cs="Times New Roman"/>
          <w:sz w:val="24"/>
          <w:szCs w:val="24"/>
        </w:rPr>
        <w:t>осуществлялось путем формирования плана-графика</w:t>
      </w:r>
      <w:r>
        <w:rPr>
          <w:rFonts w:ascii="Times New Roman" w:hAnsi="Times New Roman" w:cs="Times New Roman"/>
          <w:sz w:val="24"/>
          <w:szCs w:val="24"/>
        </w:rPr>
        <w:t xml:space="preserve"> закупок</w:t>
      </w:r>
      <w:r w:rsidRPr="009E4495">
        <w:rPr>
          <w:rFonts w:ascii="Times New Roman" w:hAnsi="Times New Roman" w:cs="Times New Roman"/>
          <w:sz w:val="24"/>
          <w:szCs w:val="24"/>
        </w:rPr>
        <w:t xml:space="preserve"> </w:t>
      </w:r>
      <w:r>
        <w:rPr>
          <w:rFonts w:ascii="Times New Roman" w:hAnsi="Times New Roman" w:cs="Times New Roman"/>
          <w:sz w:val="24"/>
          <w:szCs w:val="24"/>
        </w:rPr>
        <w:t xml:space="preserve">товаров, работ, услуг для обеспечения нужд субъекта Российской Федерации и муниципальных нужд (далее по тексту план-график закупок). </w:t>
      </w:r>
      <w:r w:rsidRPr="00E61A00">
        <w:rPr>
          <w:rFonts w:ascii="Times New Roman" w:hAnsi="Times New Roman" w:cs="Times New Roman"/>
          <w:sz w:val="24"/>
          <w:szCs w:val="24"/>
        </w:rPr>
        <w:t>В соответствии с частью 2 статьи 72 Бюджетного кодекса Российской Федерации муниципальные контракты необходимо заключать в соответствии с планом-графиком</w:t>
      </w:r>
      <w:r>
        <w:rPr>
          <w:rFonts w:ascii="Times New Roman" w:hAnsi="Times New Roman" w:cs="Times New Roman"/>
          <w:sz w:val="24"/>
          <w:szCs w:val="24"/>
        </w:rPr>
        <w:t xml:space="preserve"> закупок</w:t>
      </w:r>
      <w:r w:rsidRPr="00E61A00">
        <w:rPr>
          <w:rFonts w:ascii="Times New Roman" w:hAnsi="Times New Roman" w:cs="Times New Roman"/>
          <w:sz w:val="24"/>
          <w:szCs w:val="24"/>
        </w:rPr>
        <w:t>,</w:t>
      </w:r>
      <w:r>
        <w:rPr>
          <w:rFonts w:ascii="Times New Roman" w:hAnsi="Times New Roman" w:cs="Times New Roman"/>
          <w:sz w:val="24"/>
          <w:szCs w:val="24"/>
        </w:rPr>
        <w:t xml:space="preserve"> </w:t>
      </w:r>
      <w:r w:rsidRPr="00E61A00">
        <w:rPr>
          <w:rFonts w:ascii="Times New Roman" w:hAnsi="Times New Roman" w:cs="Times New Roman"/>
          <w:sz w:val="24"/>
          <w:szCs w:val="24"/>
        </w:rPr>
        <w:t>сформированным и утвержденным в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и оплачиваются в пределах лимитов бюджетных обязательств.</w:t>
      </w:r>
    </w:p>
    <w:p w:rsidR="00C20C6D" w:rsidRDefault="00C20C6D" w:rsidP="00C20C6D">
      <w:pPr>
        <w:pStyle w:val="12"/>
        <w:ind w:firstLine="708"/>
        <w:jc w:val="both"/>
        <w:rPr>
          <w:rFonts w:ascii="Times New Roman" w:hAnsi="Times New Roman" w:cs="Times New Roman"/>
          <w:sz w:val="24"/>
          <w:szCs w:val="24"/>
        </w:rPr>
      </w:pPr>
      <w:r w:rsidRPr="00CE3922">
        <w:rPr>
          <w:sz w:val="28"/>
          <w:szCs w:val="28"/>
        </w:rPr>
        <w:t xml:space="preserve"> </w:t>
      </w:r>
      <w:r w:rsidRPr="00010A9F">
        <w:rPr>
          <w:rFonts w:ascii="Times New Roman" w:hAnsi="Times New Roman" w:cs="Times New Roman"/>
          <w:sz w:val="24"/>
          <w:szCs w:val="24"/>
        </w:rPr>
        <w:t xml:space="preserve">Особенности </w:t>
      </w:r>
      <w:r>
        <w:rPr>
          <w:rFonts w:ascii="Times New Roman" w:hAnsi="Times New Roman" w:cs="Times New Roman"/>
          <w:sz w:val="24"/>
          <w:szCs w:val="24"/>
        </w:rPr>
        <w:t xml:space="preserve">формирования, ведения, утверждения и </w:t>
      </w:r>
      <w:r w:rsidRPr="00010A9F">
        <w:rPr>
          <w:rFonts w:ascii="Times New Roman" w:hAnsi="Times New Roman" w:cs="Times New Roman"/>
          <w:sz w:val="24"/>
          <w:szCs w:val="24"/>
        </w:rPr>
        <w:t xml:space="preserve">размещения на официальном сайте планов-графиков </w:t>
      </w:r>
      <w:r>
        <w:rPr>
          <w:rFonts w:ascii="Times New Roman" w:hAnsi="Times New Roman" w:cs="Times New Roman"/>
          <w:sz w:val="24"/>
          <w:szCs w:val="24"/>
        </w:rPr>
        <w:t xml:space="preserve">закупок ,а также требований к форме плана-графика закупок </w:t>
      </w:r>
      <w:r w:rsidRPr="00010A9F">
        <w:rPr>
          <w:rFonts w:ascii="Times New Roman" w:hAnsi="Times New Roman" w:cs="Times New Roman"/>
          <w:sz w:val="24"/>
          <w:szCs w:val="24"/>
        </w:rPr>
        <w:t xml:space="preserve">утверждены </w:t>
      </w:r>
      <w:r>
        <w:rPr>
          <w:rFonts w:ascii="Times New Roman" w:hAnsi="Times New Roman" w:cs="Times New Roman"/>
          <w:sz w:val="24"/>
          <w:szCs w:val="24"/>
        </w:rPr>
        <w:t>постановлением Правительства Российской Федерации от 05.06.2015г.№554 «О требованиях к формированию, утверждению и ведению плана-графика</w:t>
      </w:r>
      <w:r w:rsidRPr="0067352A">
        <w:rPr>
          <w:rFonts w:ascii="Times New Roman" w:hAnsi="Times New Roman" w:cs="Times New Roman"/>
          <w:sz w:val="24"/>
          <w:szCs w:val="24"/>
        </w:rPr>
        <w:t xml:space="preserve"> </w:t>
      </w:r>
      <w:r>
        <w:rPr>
          <w:rFonts w:ascii="Times New Roman" w:hAnsi="Times New Roman" w:cs="Times New Roman"/>
          <w:sz w:val="24"/>
          <w:szCs w:val="24"/>
        </w:rPr>
        <w:t>закупок товаров, работ, услуг для обеспечения нужд субъекта РФ и муниципальных нужд, а также о требованиях к форме плана-графика закупок товаров, работ, услуг» (далее по тексту постановление Правительства РФ от 05.06.2015г.№554).</w:t>
      </w:r>
    </w:p>
    <w:p w:rsidR="00C20C6D" w:rsidRDefault="00C20C6D" w:rsidP="00C20C6D">
      <w:pPr>
        <w:pStyle w:val="12"/>
        <w:ind w:firstLine="708"/>
        <w:jc w:val="both"/>
        <w:rPr>
          <w:rFonts w:ascii="Times New Roman" w:hAnsi="Times New Roman" w:cs="Times New Roman"/>
          <w:sz w:val="24"/>
          <w:szCs w:val="24"/>
        </w:rPr>
      </w:pPr>
      <w:r>
        <w:rPr>
          <w:rFonts w:ascii="Times New Roman" w:hAnsi="Times New Roman" w:cs="Times New Roman"/>
          <w:sz w:val="24"/>
          <w:szCs w:val="24"/>
        </w:rPr>
        <w:t>Согласно п.3 Требований</w:t>
      </w:r>
      <w:r w:rsidRPr="00015D82">
        <w:rPr>
          <w:rFonts w:ascii="Times New Roman" w:hAnsi="Times New Roman" w:cs="Times New Roman"/>
          <w:sz w:val="24"/>
          <w:szCs w:val="24"/>
        </w:rPr>
        <w:t xml:space="preserve"> </w:t>
      </w:r>
      <w:r>
        <w:rPr>
          <w:rFonts w:ascii="Times New Roman" w:hAnsi="Times New Roman" w:cs="Times New Roman"/>
          <w:sz w:val="24"/>
          <w:szCs w:val="24"/>
        </w:rPr>
        <w:t>к формированию, утверждению и ведению плана-графика</w:t>
      </w:r>
      <w:r w:rsidRPr="0067352A">
        <w:rPr>
          <w:rFonts w:ascii="Times New Roman" w:hAnsi="Times New Roman" w:cs="Times New Roman"/>
          <w:sz w:val="24"/>
          <w:szCs w:val="24"/>
        </w:rPr>
        <w:t xml:space="preserve"> </w:t>
      </w:r>
      <w:r>
        <w:rPr>
          <w:rFonts w:ascii="Times New Roman" w:hAnsi="Times New Roman" w:cs="Times New Roman"/>
          <w:sz w:val="24"/>
          <w:szCs w:val="24"/>
        </w:rPr>
        <w:t>закупок товаров, работ, услуг для обеспечения нужд субъекта Российской Федерации и муниципальных нужд «планы – графики закупок утверждаются бюджетными учреждениями в течение 10 рабочих дней со дня утверждения планов финансово-хозяйственной деятельности.</w:t>
      </w:r>
    </w:p>
    <w:p w:rsidR="00C20C6D" w:rsidRPr="00F562F2" w:rsidRDefault="00C20C6D" w:rsidP="00C20C6D">
      <w:pPr>
        <w:pStyle w:val="12"/>
        <w:ind w:firstLine="708"/>
        <w:jc w:val="both"/>
        <w:rPr>
          <w:rFonts w:ascii="Times New Roman" w:hAnsi="Times New Roman" w:cs="Times New Roman"/>
          <w:sz w:val="24"/>
          <w:szCs w:val="24"/>
        </w:rPr>
      </w:pPr>
      <w:r w:rsidRPr="00F562F2">
        <w:rPr>
          <w:rFonts w:ascii="Times New Roman" w:hAnsi="Times New Roman" w:cs="Times New Roman"/>
          <w:sz w:val="24"/>
          <w:szCs w:val="24"/>
        </w:rPr>
        <w:lastRenderedPageBreak/>
        <w:t xml:space="preserve">Согласно п.4Требований </w:t>
      </w:r>
      <w:r w:rsidRPr="00244C63">
        <w:rPr>
          <w:rFonts w:ascii="Times New Roman" w:hAnsi="Times New Roman" w:cs="Times New Roman"/>
          <w:sz w:val="24"/>
          <w:szCs w:val="24"/>
        </w:rPr>
        <w:t>к формированию, утверждению и ведению плана-графика закупок</w:t>
      </w:r>
      <w:r>
        <w:rPr>
          <w:rFonts w:ascii="Times New Roman" w:hAnsi="Times New Roman" w:cs="Times New Roman"/>
          <w:sz w:val="24"/>
          <w:szCs w:val="24"/>
        </w:rPr>
        <w:t xml:space="preserve"> товаров, работ, услуг для обеспечения нужд субъекта Российской Федерации и муниципальных нужд</w:t>
      </w:r>
      <w:r w:rsidRPr="00244C63">
        <w:rPr>
          <w:rFonts w:ascii="Times New Roman" w:hAnsi="Times New Roman" w:cs="Times New Roman"/>
          <w:sz w:val="24"/>
          <w:szCs w:val="24"/>
        </w:rPr>
        <w:t>,</w:t>
      </w:r>
      <w:r>
        <w:rPr>
          <w:rFonts w:ascii="Times New Roman" w:hAnsi="Times New Roman" w:cs="Times New Roman"/>
          <w:sz w:val="24"/>
          <w:szCs w:val="24"/>
        </w:rPr>
        <w:t xml:space="preserve"> </w:t>
      </w:r>
      <w:r w:rsidRPr="00F562F2">
        <w:rPr>
          <w:rFonts w:ascii="Times New Roman" w:hAnsi="Times New Roman" w:cs="Times New Roman"/>
          <w:sz w:val="24"/>
          <w:szCs w:val="24"/>
        </w:rPr>
        <w:t>планы-графики закупок формируются заказчиками, ежегодно на очередной финансовый год в соответствии с планом закупок</w:t>
      </w:r>
      <w:r>
        <w:rPr>
          <w:rFonts w:ascii="Times New Roman" w:hAnsi="Times New Roman" w:cs="Times New Roman"/>
          <w:sz w:val="24"/>
          <w:szCs w:val="24"/>
        </w:rPr>
        <w:t>.</w:t>
      </w:r>
      <w:r w:rsidRPr="00F562F2">
        <w:rPr>
          <w:rFonts w:ascii="Times New Roman" w:hAnsi="Times New Roman" w:cs="Times New Roman"/>
          <w:sz w:val="24"/>
          <w:szCs w:val="24"/>
        </w:rPr>
        <w:t xml:space="preserve"> </w:t>
      </w:r>
    </w:p>
    <w:p w:rsidR="00C20C6D" w:rsidRPr="00F562F2" w:rsidRDefault="00C20C6D" w:rsidP="00C20C6D">
      <w:pPr>
        <w:pStyle w:val="12"/>
        <w:ind w:firstLine="708"/>
        <w:jc w:val="both"/>
        <w:rPr>
          <w:rFonts w:ascii="Times New Roman" w:hAnsi="Times New Roman" w:cs="Times New Roman"/>
          <w:sz w:val="24"/>
          <w:szCs w:val="24"/>
        </w:rPr>
      </w:pPr>
      <w:r>
        <w:rPr>
          <w:rFonts w:ascii="Times New Roman" w:hAnsi="Times New Roman" w:cs="Times New Roman"/>
          <w:sz w:val="24"/>
          <w:szCs w:val="24"/>
        </w:rPr>
        <w:t>Согласно п.</w:t>
      </w:r>
      <w:r w:rsidRPr="00F562F2">
        <w:rPr>
          <w:rFonts w:ascii="Times New Roman" w:hAnsi="Times New Roman" w:cs="Times New Roman"/>
          <w:sz w:val="24"/>
          <w:szCs w:val="24"/>
        </w:rPr>
        <w:t>14</w:t>
      </w:r>
      <w:r>
        <w:rPr>
          <w:rFonts w:ascii="Times New Roman" w:hAnsi="Times New Roman" w:cs="Times New Roman"/>
          <w:sz w:val="24"/>
          <w:szCs w:val="24"/>
        </w:rPr>
        <w:t xml:space="preserve">Требований </w:t>
      </w:r>
      <w:r w:rsidRPr="00244C63">
        <w:rPr>
          <w:rFonts w:ascii="Times New Roman" w:hAnsi="Times New Roman" w:cs="Times New Roman"/>
          <w:sz w:val="24"/>
          <w:szCs w:val="24"/>
        </w:rPr>
        <w:t>к формированию, утверждению и ведению плана-графика закупок</w:t>
      </w:r>
      <w:r>
        <w:rPr>
          <w:rFonts w:ascii="Times New Roman" w:hAnsi="Times New Roman" w:cs="Times New Roman"/>
          <w:sz w:val="24"/>
          <w:szCs w:val="24"/>
        </w:rPr>
        <w:t xml:space="preserve"> товаров, работ, услуг для обеспечения нужд субъекта Российской Федерации и муниципальных нужд</w:t>
      </w:r>
      <w:r w:rsidRPr="00244C63">
        <w:rPr>
          <w:rFonts w:ascii="Times New Roman" w:hAnsi="Times New Roman" w:cs="Times New Roman"/>
          <w:sz w:val="24"/>
          <w:szCs w:val="24"/>
        </w:rPr>
        <w:t>,</w:t>
      </w:r>
      <w:r>
        <w:rPr>
          <w:rFonts w:ascii="Times New Roman" w:hAnsi="Times New Roman" w:cs="Times New Roman"/>
          <w:sz w:val="24"/>
          <w:szCs w:val="24"/>
        </w:rPr>
        <w:t xml:space="preserve"> п</w:t>
      </w:r>
      <w:r w:rsidRPr="00F562F2">
        <w:rPr>
          <w:rFonts w:ascii="Times New Roman" w:hAnsi="Times New Roman" w:cs="Times New Roman"/>
          <w:sz w:val="24"/>
          <w:szCs w:val="24"/>
        </w:rPr>
        <w:t>орядок формирования, утверждения и ведения плана-графика закупок, устанавливаемый высшим исполнительным органом государственной власти субъекта Российской Федерации, местной администрацией, должен предусматривать соответствие включаемой в план-график закупок информации показателям плана закупок, в том числе:</w:t>
      </w:r>
    </w:p>
    <w:p w:rsidR="00C20C6D" w:rsidRPr="006B718A" w:rsidRDefault="00C20C6D" w:rsidP="00C20C6D">
      <w:pPr>
        <w:pStyle w:val="12"/>
        <w:ind w:firstLine="708"/>
        <w:jc w:val="both"/>
        <w:rPr>
          <w:rFonts w:ascii="Times New Roman" w:hAnsi="Times New Roman" w:cs="Times New Roman"/>
          <w:b/>
          <w:sz w:val="24"/>
          <w:szCs w:val="24"/>
        </w:rPr>
      </w:pPr>
      <w:r w:rsidRPr="00F562F2">
        <w:rPr>
          <w:rFonts w:ascii="Times New Roman" w:hAnsi="Times New Roman" w:cs="Times New Roman"/>
          <w:sz w:val="24"/>
          <w:szCs w:val="24"/>
        </w:rPr>
        <w:t>а) соответствие включаемых в план-график закупок идентификационных кодов закупок идентификационному коду закупки, включенному в план закупок</w:t>
      </w:r>
      <w:r>
        <w:rPr>
          <w:rFonts w:ascii="Times New Roman" w:hAnsi="Times New Roman" w:cs="Times New Roman"/>
          <w:sz w:val="24"/>
          <w:szCs w:val="24"/>
        </w:rPr>
        <w:t>;</w:t>
      </w:r>
    </w:p>
    <w:p w:rsidR="00C20C6D" w:rsidRPr="006B718A" w:rsidRDefault="00C20C6D" w:rsidP="00C20C6D">
      <w:pPr>
        <w:pStyle w:val="12"/>
        <w:ind w:firstLine="708"/>
        <w:jc w:val="both"/>
        <w:rPr>
          <w:rFonts w:ascii="Times New Roman" w:hAnsi="Times New Roman" w:cs="Times New Roman"/>
          <w:b/>
          <w:sz w:val="24"/>
          <w:szCs w:val="24"/>
        </w:rPr>
      </w:pPr>
      <w:r w:rsidRPr="00F562F2">
        <w:rPr>
          <w:rFonts w:ascii="Times New Roman" w:hAnsi="Times New Roman" w:cs="Times New Roman"/>
          <w:sz w:val="24"/>
          <w:szCs w:val="24"/>
        </w:rPr>
        <w:t>б) соответствие включаемой в план-график закупок информации о начальных (максимальных) ценах контрактов, ценах контрактов, заключаемых с единственным поставщиком (подрядчиком, исполнителем), и об объемах финансового обеспечения (планируемых платежей) для осуществления закупок на соответствующий финансовый год включенной в план закупок информации об объеме финансового обеспечения (планируемых платежей) для осуществления закупки на соответствующий финансовый год</w:t>
      </w:r>
      <w:r>
        <w:rPr>
          <w:rFonts w:ascii="Times New Roman" w:hAnsi="Times New Roman" w:cs="Times New Roman"/>
          <w:sz w:val="24"/>
          <w:szCs w:val="24"/>
        </w:rPr>
        <w:t>.</w:t>
      </w:r>
    </w:p>
    <w:p w:rsidR="00C20C6D" w:rsidRPr="00521CAB" w:rsidRDefault="00C20C6D" w:rsidP="00C20C6D">
      <w:pPr>
        <w:pStyle w:val="12"/>
        <w:ind w:firstLine="708"/>
        <w:jc w:val="both"/>
        <w:rPr>
          <w:rFonts w:ascii="Times New Roman" w:hAnsi="Times New Roman" w:cs="Times New Roman"/>
          <w:color w:val="000000"/>
          <w:sz w:val="24"/>
          <w:szCs w:val="24"/>
        </w:rPr>
      </w:pPr>
      <w:r w:rsidRPr="00521CAB">
        <w:rPr>
          <w:rFonts w:ascii="Times New Roman" w:hAnsi="Times New Roman" w:cs="Times New Roman"/>
          <w:sz w:val="24"/>
          <w:szCs w:val="24"/>
          <w:lang w:eastAsia="en-US"/>
        </w:rPr>
        <w:t>Согласно статьи 21 Федерального закона N 44-ФЗ</w:t>
      </w:r>
      <w:r>
        <w:rPr>
          <w:rFonts w:ascii="Times New Roman" w:hAnsi="Times New Roman" w:cs="Times New Roman"/>
          <w:sz w:val="24"/>
          <w:szCs w:val="24"/>
          <w:lang w:eastAsia="en-US"/>
        </w:rPr>
        <w:t>:</w:t>
      </w:r>
    </w:p>
    <w:p w:rsidR="00C20C6D" w:rsidRPr="009F26AC" w:rsidRDefault="00C20C6D" w:rsidP="00C20C6D">
      <w:pPr>
        <w:pStyle w:val="12"/>
        <w:ind w:firstLine="708"/>
        <w:jc w:val="both"/>
        <w:rPr>
          <w:rFonts w:ascii="Times New Roman" w:hAnsi="Times New Roman" w:cs="Times New Roman"/>
          <w:color w:val="000000"/>
          <w:sz w:val="24"/>
          <w:szCs w:val="24"/>
        </w:rPr>
      </w:pPr>
      <w:r w:rsidRPr="009F26AC">
        <w:rPr>
          <w:rFonts w:ascii="Times New Roman" w:hAnsi="Times New Roman" w:cs="Times New Roman"/>
          <w:color w:val="000000"/>
          <w:sz w:val="24"/>
          <w:szCs w:val="24"/>
        </w:rPr>
        <w:t xml:space="preserve">-п.10 ст.21 план-график </w:t>
      </w:r>
      <w:r>
        <w:rPr>
          <w:rFonts w:ascii="Times New Roman" w:hAnsi="Times New Roman" w:cs="Times New Roman"/>
          <w:color w:val="000000"/>
          <w:sz w:val="24"/>
          <w:szCs w:val="24"/>
        </w:rPr>
        <w:t xml:space="preserve">закупок </w:t>
      </w:r>
      <w:r w:rsidRPr="009F26AC">
        <w:rPr>
          <w:rFonts w:ascii="Times New Roman" w:hAnsi="Times New Roman" w:cs="Times New Roman"/>
          <w:color w:val="000000"/>
          <w:sz w:val="24"/>
          <w:szCs w:val="24"/>
        </w:rPr>
        <w:t>разрабатывается ежегодно на один год и утверждается заказчиком в течение десяти рабочих дней после получения им объема прав в денежном выражении на принятие и (или) исполнение обязательств или утверждения плана финансово-хозяйственной деятельности в соответствии с законодательством Российской Федерации;</w:t>
      </w:r>
    </w:p>
    <w:p w:rsidR="00C20C6D" w:rsidRPr="000D673A" w:rsidRDefault="00C20C6D" w:rsidP="00C20C6D">
      <w:pPr>
        <w:pStyle w:val="12"/>
        <w:ind w:firstLine="708"/>
        <w:jc w:val="both"/>
        <w:rPr>
          <w:rFonts w:ascii="Times New Roman" w:hAnsi="Times New Roman" w:cs="Times New Roman"/>
          <w:color w:val="000000"/>
          <w:sz w:val="24"/>
          <w:szCs w:val="24"/>
        </w:rPr>
      </w:pPr>
      <w:r w:rsidRPr="000D673A">
        <w:rPr>
          <w:rFonts w:ascii="Times New Roman" w:hAnsi="Times New Roman" w:cs="Times New Roman"/>
          <w:color w:val="000000"/>
          <w:sz w:val="24"/>
          <w:szCs w:val="24"/>
        </w:rPr>
        <w:t>-п.11 ст.21. заказчики осуществляют закупки в соответствии с информацией, включенной в планы-графики закупок. Закупки, не предусмотренные планами-графиками, не могут быть осуществлены;</w:t>
      </w:r>
    </w:p>
    <w:p w:rsidR="00C20C6D" w:rsidRPr="00521CAB" w:rsidRDefault="00C20C6D" w:rsidP="00C20C6D">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 xml:space="preserve">-п.13ст.21. </w:t>
      </w:r>
      <w:r>
        <w:rPr>
          <w:rFonts w:ascii="Times New Roman" w:hAnsi="Times New Roman" w:cs="Times New Roman"/>
          <w:color w:val="000000"/>
          <w:sz w:val="24"/>
          <w:szCs w:val="24"/>
        </w:rPr>
        <w:t>п</w:t>
      </w:r>
      <w:r w:rsidRPr="00521CAB">
        <w:rPr>
          <w:rFonts w:ascii="Times New Roman" w:hAnsi="Times New Roman" w:cs="Times New Roman"/>
          <w:color w:val="000000"/>
          <w:sz w:val="24"/>
          <w:szCs w:val="24"/>
        </w:rPr>
        <w:t xml:space="preserve">лан-график </w:t>
      </w:r>
      <w:r>
        <w:rPr>
          <w:rFonts w:ascii="Times New Roman" w:hAnsi="Times New Roman" w:cs="Times New Roman"/>
          <w:color w:val="000000"/>
          <w:sz w:val="24"/>
          <w:szCs w:val="24"/>
        </w:rPr>
        <w:t xml:space="preserve">закупок </w:t>
      </w:r>
      <w:r w:rsidRPr="00521CAB">
        <w:rPr>
          <w:rFonts w:ascii="Times New Roman" w:hAnsi="Times New Roman" w:cs="Times New Roman"/>
          <w:color w:val="000000"/>
          <w:sz w:val="24"/>
          <w:szCs w:val="24"/>
        </w:rPr>
        <w:t>подлежит изменению заказчиком в случае внесения изменения в план закупок, а также в следующих случаях:</w:t>
      </w:r>
    </w:p>
    <w:p w:rsidR="00C20C6D" w:rsidRPr="00521CAB" w:rsidRDefault="00C20C6D" w:rsidP="00C20C6D">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1) увеличение или уменьшение начальной (максимальной) цены контракта, цены контракта, заключаемого с единственным поставщиком (подрядчиком, исполнителем);</w:t>
      </w:r>
    </w:p>
    <w:p w:rsidR="00C20C6D" w:rsidRPr="00521CAB" w:rsidRDefault="00C20C6D" w:rsidP="00C20C6D">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2) изменение до начала закупки срока исполнения контракта, порядка оплаты или размера аванса;</w:t>
      </w:r>
    </w:p>
    <w:p w:rsidR="00C20C6D" w:rsidRPr="00521CAB" w:rsidRDefault="00C20C6D" w:rsidP="00C20C6D">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3) изменение даты начала закупки и (или) способа определения поставщика (подрядчика, исполнителя), отмена заказчиком закупки, предусмотренной планом-графиком;</w:t>
      </w:r>
    </w:p>
    <w:p w:rsidR="00C20C6D" w:rsidRPr="00521CAB" w:rsidRDefault="00C20C6D" w:rsidP="00C20C6D">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4) реализация решения, принятого заказчиком по итогам проведенного в соответствии со ст.20 Федерального закона № 44-ФЗ обязательного общественного обсуждения закупок и не требующего внесения изменения в план закупок;</w:t>
      </w:r>
    </w:p>
    <w:p w:rsidR="00C20C6D" w:rsidRPr="00521CAB" w:rsidRDefault="00C20C6D" w:rsidP="00C20C6D">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5) в иных случаях в соответствии с порядком формирования, утверждения и ведения планов-графиков, установленным частями4и5 настоящей статьи</w:t>
      </w:r>
      <w:r>
        <w:rPr>
          <w:rFonts w:ascii="Times New Roman" w:hAnsi="Times New Roman" w:cs="Times New Roman"/>
          <w:color w:val="000000"/>
          <w:sz w:val="24"/>
          <w:szCs w:val="24"/>
        </w:rPr>
        <w:t>;</w:t>
      </w:r>
    </w:p>
    <w:p w:rsidR="00C20C6D" w:rsidRPr="00521CAB" w:rsidRDefault="00C20C6D" w:rsidP="00C20C6D">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 xml:space="preserve">-п.14ст.21 </w:t>
      </w:r>
      <w:r>
        <w:rPr>
          <w:rFonts w:ascii="Times New Roman" w:hAnsi="Times New Roman" w:cs="Times New Roman"/>
          <w:color w:val="000000"/>
          <w:sz w:val="24"/>
          <w:szCs w:val="24"/>
        </w:rPr>
        <w:t>в</w:t>
      </w:r>
      <w:r w:rsidRPr="00521CAB">
        <w:rPr>
          <w:rFonts w:ascii="Times New Roman" w:hAnsi="Times New Roman" w:cs="Times New Roman"/>
          <w:color w:val="000000"/>
          <w:sz w:val="24"/>
          <w:szCs w:val="24"/>
        </w:rPr>
        <w:t xml:space="preserve">несение в соответствии с ч.13 настоящей статьи изменений в план-график </w:t>
      </w:r>
      <w:r>
        <w:rPr>
          <w:rFonts w:ascii="Times New Roman" w:hAnsi="Times New Roman" w:cs="Times New Roman"/>
          <w:color w:val="000000"/>
          <w:sz w:val="24"/>
          <w:szCs w:val="24"/>
        </w:rPr>
        <w:t xml:space="preserve">закупок </w:t>
      </w:r>
      <w:r w:rsidRPr="00521CAB">
        <w:rPr>
          <w:rFonts w:ascii="Times New Roman" w:hAnsi="Times New Roman" w:cs="Times New Roman"/>
          <w:color w:val="000000"/>
          <w:sz w:val="24"/>
          <w:szCs w:val="24"/>
        </w:rPr>
        <w:t>по каждому объекту закупки может осуществляться не позднее чем за десять дней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w:t>
      </w:r>
      <w:r>
        <w:rPr>
          <w:rFonts w:ascii="Times New Roman" w:hAnsi="Times New Roman" w:cs="Times New Roman"/>
          <w:color w:val="000000"/>
          <w:sz w:val="24"/>
          <w:szCs w:val="24"/>
        </w:rPr>
        <w:t>;</w:t>
      </w:r>
    </w:p>
    <w:p w:rsidR="00C20C6D" w:rsidRPr="00521CAB" w:rsidRDefault="00C20C6D" w:rsidP="00C20C6D">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 xml:space="preserve">-п.15ст.21 </w:t>
      </w:r>
      <w:r>
        <w:rPr>
          <w:rFonts w:ascii="Times New Roman" w:hAnsi="Times New Roman" w:cs="Times New Roman"/>
          <w:color w:val="000000"/>
          <w:sz w:val="24"/>
          <w:szCs w:val="24"/>
        </w:rPr>
        <w:t>у</w:t>
      </w:r>
      <w:r w:rsidRPr="00521CAB">
        <w:rPr>
          <w:rFonts w:ascii="Times New Roman" w:hAnsi="Times New Roman" w:cs="Times New Roman"/>
          <w:color w:val="000000"/>
          <w:sz w:val="24"/>
          <w:szCs w:val="24"/>
        </w:rPr>
        <w:t xml:space="preserve">твержденный заказчиком план-график </w:t>
      </w:r>
      <w:r>
        <w:rPr>
          <w:rFonts w:ascii="Times New Roman" w:hAnsi="Times New Roman" w:cs="Times New Roman"/>
          <w:color w:val="000000"/>
          <w:sz w:val="24"/>
          <w:szCs w:val="24"/>
        </w:rPr>
        <w:t xml:space="preserve">закупок </w:t>
      </w:r>
      <w:r w:rsidRPr="00521CAB">
        <w:rPr>
          <w:rFonts w:ascii="Times New Roman" w:hAnsi="Times New Roman" w:cs="Times New Roman"/>
          <w:color w:val="000000"/>
          <w:sz w:val="24"/>
          <w:szCs w:val="24"/>
        </w:rPr>
        <w:t xml:space="preserve">и внесенные в него изменения подлежат размещению в единой информационной системе </w:t>
      </w:r>
      <w:r w:rsidRPr="00F63B03">
        <w:rPr>
          <w:rFonts w:ascii="Times New Roman" w:hAnsi="Times New Roman" w:cs="Times New Roman"/>
          <w:color w:val="000000"/>
          <w:sz w:val="24"/>
          <w:szCs w:val="24"/>
        </w:rPr>
        <w:t>в течение трех рабочих дней с даты утверждения</w:t>
      </w:r>
      <w:r w:rsidRPr="00521CAB">
        <w:rPr>
          <w:rFonts w:ascii="Times New Roman" w:hAnsi="Times New Roman" w:cs="Times New Roman"/>
          <w:color w:val="000000"/>
          <w:sz w:val="24"/>
          <w:szCs w:val="24"/>
        </w:rPr>
        <w:t xml:space="preserve"> или изменения плана-графика, за исключением сведений, составляющих государственную тайну.</w:t>
      </w:r>
    </w:p>
    <w:p w:rsidR="00C20C6D" w:rsidRPr="00D80ADD" w:rsidRDefault="00C20C6D" w:rsidP="00C20C6D">
      <w:pPr>
        <w:spacing w:after="0" w:line="240" w:lineRule="auto"/>
        <w:ind w:firstLine="709"/>
        <w:jc w:val="both"/>
        <w:rPr>
          <w:rFonts w:ascii="Times New Roman" w:hAnsi="Times New Roman" w:cs="Times New Roman"/>
          <w:i/>
          <w:sz w:val="24"/>
          <w:szCs w:val="24"/>
        </w:rPr>
      </w:pPr>
      <w:r w:rsidRPr="00A37444">
        <w:rPr>
          <w:rFonts w:ascii="Times New Roman" w:hAnsi="Times New Roman" w:cs="Times New Roman"/>
          <w:sz w:val="24"/>
          <w:szCs w:val="24"/>
        </w:rPr>
        <w:lastRenderedPageBreak/>
        <w:t xml:space="preserve">План-график </w:t>
      </w:r>
      <w:r>
        <w:rPr>
          <w:rFonts w:ascii="Times New Roman" w:hAnsi="Times New Roman" w:cs="Times New Roman"/>
          <w:sz w:val="24"/>
          <w:szCs w:val="24"/>
        </w:rPr>
        <w:t xml:space="preserve">закупок для нужд  </w:t>
      </w:r>
      <w:r w:rsidRPr="00E500BD">
        <w:rPr>
          <w:rFonts w:ascii="Times New Roman" w:hAnsi="Times New Roman" w:cs="Times New Roman"/>
          <w:sz w:val="24"/>
          <w:szCs w:val="24"/>
        </w:rPr>
        <w:t>МБУК «Советск</w:t>
      </w:r>
      <w:r>
        <w:rPr>
          <w:rFonts w:ascii="Times New Roman" w:hAnsi="Times New Roman" w:cs="Times New Roman"/>
          <w:sz w:val="24"/>
          <w:szCs w:val="24"/>
        </w:rPr>
        <w:t xml:space="preserve">ого РДК» на </w:t>
      </w:r>
      <w:r w:rsidRPr="00A37444">
        <w:rPr>
          <w:rFonts w:ascii="Times New Roman" w:hAnsi="Times New Roman" w:cs="Times New Roman"/>
          <w:sz w:val="24"/>
          <w:szCs w:val="24"/>
        </w:rPr>
        <w:t xml:space="preserve"> 2017год  </w:t>
      </w:r>
      <w:r>
        <w:rPr>
          <w:rFonts w:ascii="Times New Roman" w:hAnsi="Times New Roman" w:cs="Times New Roman"/>
          <w:sz w:val="24"/>
          <w:szCs w:val="24"/>
        </w:rPr>
        <w:t>подписан и утвержден директором Фроловой Е.А. 15</w:t>
      </w:r>
      <w:r w:rsidRPr="00A37444">
        <w:rPr>
          <w:rFonts w:ascii="Times New Roman" w:hAnsi="Times New Roman" w:cs="Times New Roman"/>
          <w:sz w:val="24"/>
          <w:szCs w:val="24"/>
        </w:rPr>
        <w:t xml:space="preserve"> января 2017года и размещен на официальном сайте </w:t>
      </w:r>
      <w:r>
        <w:rPr>
          <w:rFonts w:ascii="Times New Roman" w:hAnsi="Times New Roman" w:cs="Times New Roman"/>
          <w:sz w:val="24"/>
          <w:szCs w:val="24"/>
        </w:rPr>
        <w:t>17</w:t>
      </w:r>
      <w:r w:rsidRPr="00A37444">
        <w:rPr>
          <w:rFonts w:ascii="Times New Roman" w:hAnsi="Times New Roman" w:cs="Times New Roman"/>
          <w:sz w:val="24"/>
          <w:szCs w:val="24"/>
        </w:rPr>
        <w:t>.01.2017г.</w:t>
      </w:r>
      <w:r>
        <w:rPr>
          <w:rFonts w:ascii="Times New Roman" w:hAnsi="Times New Roman" w:cs="Times New Roman"/>
          <w:sz w:val="24"/>
          <w:szCs w:val="24"/>
        </w:rPr>
        <w:t xml:space="preserve"> </w:t>
      </w:r>
      <w:r w:rsidRPr="00A37444">
        <w:rPr>
          <w:rFonts w:ascii="Times New Roman" w:hAnsi="Times New Roman" w:cs="Times New Roman"/>
          <w:sz w:val="24"/>
          <w:szCs w:val="24"/>
        </w:rPr>
        <w:t>в сумме</w:t>
      </w:r>
      <w:r>
        <w:rPr>
          <w:sz w:val="24"/>
          <w:szCs w:val="24"/>
        </w:rPr>
        <w:t xml:space="preserve"> </w:t>
      </w:r>
      <w:r w:rsidRPr="0091419D">
        <w:rPr>
          <w:rFonts w:ascii="Times New Roman" w:hAnsi="Times New Roman" w:cs="Times New Roman"/>
          <w:sz w:val="24"/>
          <w:szCs w:val="24"/>
        </w:rPr>
        <w:t>1406,0тыс</w:t>
      </w:r>
      <w:r w:rsidRPr="0009257A">
        <w:rPr>
          <w:rFonts w:ascii="Times New Roman" w:hAnsi="Times New Roman" w:cs="Times New Roman"/>
          <w:sz w:val="24"/>
          <w:szCs w:val="24"/>
        </w:rPr>
        <w:t>.рублей.</w:t>
      </w:r>
      <w:r w:rsidRPr="00E6547E">
        <w:rPr>
          <w:rFonts w:ascii="Times New Roman" w:hAnsi="Times New Roman" w:cs="Times New Roman"/>
          <w:sz w:val="24"/>
          <w:szCs w:val="24"/>
        </w:rPr>
        <w:t xml:space="preserve"> </w:t>
      </w:r>
      <w:r w:rsidRPr="00D80ADD">
        <w:rPr>
          <w:rFonts w:ascii="Times New Roman" w:hAnsi="Times New Roman" w:cs="Times New Roman"/>
          <w:sz w:val="24"/>
          <w:szCs w:val="24"/>
        </w:rPr>
        <w:t xml:space="preserve">Нарушений по срокам составления  не установлено. </w:t>
      </w:r>
    </w:p>
    <w:p w:rsidR="00C20C6D" w:rsidRDefault="00C20C6D" w:rsidP="00C20C6D">
      <w:pPr>
        <w:pStyle w:val="12"/>
        <w:ind w:firstLine="708"/>
        <w:jc w:val="both"/>
        <w:rPr>
          <w:rFonts w:ascii="Times New Roman" w:hAnsi="Times New Roman" w:cs="Times New Roman"/>
          <w:sz w:val="24"/>
          <w:szCs w:val="24"/>
        </w:rPr>
      </w:pPr>
      <w:r w:rsidRPr="00C621D2">
        <w:rPr>
          <w:rFonts w:ascii="Times New Roman" w:hAnsi="Times New Roman" w:cs="Times New Roman"/>
          <w:sz w:val="24"/>
          <w:szCs w:val="24"/>
          <w:lang w:eastAsia="ru-RU"/>
        </w:rPr>
        <w:t xml:space="preserve">В плане-графике </w:t>
      </w:r>
      <w:r w:rsidRPr="00C621D2">
        <w:rPr>
          <w:rFonts w:ascii="Times New Roman" w:hAnsi="Times New Roman" w:cs="Times New Roman"/>
          <w:sz w:val="24"/>
          <w:szCs w:val="24"/>
        </w:rPr>
        <w:t xml:space="preserve">закупок  для нужд </w:t>
      </w:r>
      <w:r w:rsidRPr="00E500BD">
        <w:rPr>
          <w:rFonts w:ascii="Times New Roman" w:hAnsi="Times New Roman" w:cs="Times New Roman"/>
          <w:sz w:val="24"/>
          <w:szCs w:val="24"/>
        </w:rPr>
        <w:t>МБУК «Советск</w:t>
      </w:r>
      <w:r>
        <w:rPr>
          <w:rFonts w:ascii="Times New Roman" w:hAnsi="Times New Roman" w:cs="Times New Roman"/>
          <w:sz w:val="24"/>
          <w:szCs w:val="24"/>
        </w:rPr>
        <w:t xml:space="preserve">ого РДК» </w:t>
      </w:r>
      <w:r w:rsidRPr="00B03632">
        <w:rPr>
          <w:rFonts w:ascii="Times New Roman" w:hAnsi="Times New Roman" w:cs="Times New Roman"/>
          <w:sz w:val="24"/>
          <w:szCs w:val="24"/>
        </w:rPr>
        <w:t>на 2017год  предусмотрены:</w:t>
      </w:r>
    </w:p>
    <w:p w:rsidR="00C20C6D" w:rsidRPr="0009257A" w:rsidRDefault="00C20C6D" w:rsidP="00C20C6D">
      <w:pPr>
        <w:spacing w:after="0" w:line="240" w:lineRule="auto"/>
        <w:ind w:right="146" w:firstLine="709"/>
        <w:jc w:val="both"/>
        <w:rPr>
          <w:rFonts w:ascii="Times New Roman" w:hAnsi="Times New Roman" w:cs="Times New Roman"/>
          <w:sz w:val="24"/>
          <w:szCs w:val="24"/>
        </w:rPr>
      </w:pPr>
      <w:r>
        <w:rPr>
          <w:rFonts w:ascii="Times New Roman" w:eastAsia="Times New Roman" w:hAnsi="Times New Roman"/>
          <w:sz w:val="24"/>
          <w:szCs w:val="24"/>
          <w:lang w:eastAsia="ru-RU"/>
        </w:rPr>
        <w:t>-закупки, которые планируется осуществить в</w:t>
      </w:r>
      <w:r w:rsidRPr="007D6865">
        <w:rPr>
          <w:rFonts w:ascii="Times New Roman" w:eastAsia="Times New Roman" w:hAnsi="Times New Roman"/>
          <w:sz w:val="24"/>
          <w:szCs w:val="24"/>
          <w:lang w:eastAsia="ru-RU"/>
        </w:rPr>
        <w:t xml:space="preserve"> соответствии с п.4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100 тысяч рублей) на общую сумму </w:t>
      </w:r>
      <w:r>
        <w:rPr>
          <w:rFonts w:ascii="Times New Roman" w:eastAsia="Times New Roman" w:hAnsi="Times New Roman"/>
          <w:sz w:val="24"/>
          <w:szCs w:val="24"/>
          <w:lang w:eastAsia="ru-RU"/>
        </w:rPr>
        <w:t>1406,0</w:t>
      </w:r>
      <w:r w:rsidRPr="0009257A">
        <w:rPr>
          <w:rFonts w:ascii="Times New Roman" w:eastAsia="Times New Roman" w:hAnsi="Times New Roman"/>
          <w:sz w:val="24"/>
          <w:szCs w:val="24"/>
          <w:lang w:eastAsia="ru-RU"/>
        </w:rPr>
        <w:t>тыс.рублей</w:t>
      </w:r>
      <w:r>
        <w:rPr>
          <w:rFonts w:ascii="Times New Roman" w:eastAsia="Times New Roman" w:hAnsi="Times New Roman"/>
          <w:sz w:val="24"/>
          <w:szCs w:val="24"/>
          <w:lang w:eastAsia="ru-RU"/>
        </w:rPr>
        <w:t>.</w:t>
      </w:r>
    </w:p>
    <w:p w:rsidR="00C20C6D" w:rsidRPr="006B5ECB" w:rsidRDefault="00C20C6D" w:rsidP="00C20C6D">
      <w:pPr>
        <w:spacing w:after="0" w:line="240" w:lineRule="auto"/>
        <w:ind w:firstLine="708"/>
        <w:jc w:val="both"/>
        <w:rPr>
          <w:rFonts w:ascii="Times New Roman" w:hAnsi="Times New Roman"/>
          <w:sz w:val="24"/>
          <w:szCs w:val="24"/>
        </w:rPr>
      </w:pPr>
      <w:r>
        <w:rPr>
          <w:rFonts w:ascii="Times New Roman" w:hAnsi="Times New Roman"/>
          <w:sz w:val="24"/>
          <w:szCs w:val="24"/>
        </w:rPr>
        <w:t>Нарушений по срокам формирования, утверждения  и размещения плана-графика на 2017год не установлено.</w:t>
      </w:r>
    </w:p>
    <w:p w:rsidR="00C20C6D" w:rsidRPr="00956F3E" w:rsidRDefault="00C20C6D" w:rsidP="00C20C6D">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Pr>
          <w:rFonts w:ascii="Times New Roman" w:hAnsi="Times New Roman" w:cs="Times New Roman"/>
          <w:sz w:val="24"/>
          <w:szCs w:val="24"/>
        </w:rPr>
        <w:t xml:space="preserve">Пунктом </w:t>
      </w:r>
      <w:r w:rsidRPr="00956F3E">
        <w:rPr>
          <w:rFonts w:ascii="Times New Roman" w:hAnsi="Times New Roman" w:cs="Times New Roman"/>
          <w:sz w:val="24"/>
          <w:szCs w:val="24"/>
        </w:rPr>
        <w:t xml:space="preserve">8Требований к формированию , утверждению и ведению планов закупок товаров, работ, услуг для обеспечения нужд субъекта РФ и муниципальных нужд, утвержденных постановлением Правительства РФ </w:t>
      </w:r>
      <w:r w:rsidRPr="00956F3E">
        <w:rPr>
          <w:rFonts w:ascii="Times New Roman" w:eastAsiaTheme="minorHAnsi" w:hAnsi="Times New Roman" w:cs="Times New Roman"/>
          <w:sz w:val="24"/>
          <w:szCs w:val="24"/>
          <w:lang w:eastAsia="en-US"/>
        </w:rPr>
        <w:t xml:space="preserve"> от 21.11.2013г.№1043 ,п.10</w:t>
      </w:r>
      <w:r w:rsidRPr="00956F3E">
        <w:rPr>
          <w:rFonts w:ascii="Times New Roman" w:hAnsi="Times New Roman" w:cs="Times New Roman"/>
          <w:sz w:val="24"/>
          <w:szCs w:val="24"/>
        </w:rPr>
        <w:t>.</w:t>
      </w:r>
      <w:r w:rsidRPr="00956F3E">
        <w:rPr>
          <w:rFonts w:ascii="Times New Roman" w:eastAsiaTheme="minorHAnsi" w:hAnsi="Times New Roman" w:cs="Times New Roman"/>
          <w:sz w:val="24"/>
          <w:szCs w:val="24"/>
          <w:lang w:eastAsia="en-US"/>
        </w:rPr>
        <w:t>Требований к формированию, утверждению и ведению плана-графика закупок товаров, работ, услуг для обеспечения нужд субъекта РФ и муниципальных нужд, утвержденных постановлением Правительства РФ от 05.06.2015г.№554</w:t>
      </w:r>
      <w:r>
        <w:rPr>
          <w:rFonts w:ascii="Times New Roman" w:eastAsiaTheme="minorHAnsi" w:hAnsi="Times New Roman" w:cs="Times New Roman"/>
          <w:sz w:val="24"/>
          <w:szCs w:val="24"/>
          <w:lang w:eastAsia="en-US"/>
        </w:rPr>
        <w:t xml:space="preserve"> определены основания для внесения изменений в утвержденные планы закупок и планы-графики закупок.</w:t>
      </w:r>
    </w:p>
    <w:p w:rsidR="00C20C6D" w:rsidRPr="00D55B55" w:rsidRDefault="00C20C6D" w:rsidP="00C20C6D">
      <w:pPr>
        <w:suppressAutoHyphens w:val="0"/>
        <w:autoSpaceDE w:val="0"/>
        <w:autoSpaceDN w:val="0"/>
        <w:adjustRightInd w:val="0"/>
        <w:spacing w:after="0" w:line="240" w:lineRule="auto"/>
        <w:ind w:firstLine="708"/>
        <w:jc w:val="both"/>
        <w:rPr>
          <w:rFonts w:ascii="Times New Roman" w:eastAsiaTheme="minorHAnsi" w:hAnsi="Times New Roman" w:cs="Times New Roman"/>
          <w:b/>
          <w:i/>
          <w:sz w:val="24"/>
          <w:szCs w:val="24"/>
          <w:lang w:eastAsia="en-US"/>
        </w:rPr>
      </w:pPr>
      <w:r w:rsidRPr="00E500BD">
        <w:rPr>
          <w:rFonts w:ascii="Times New Roman" w:hAnsi="Times New Roman" w:cs="Times New Roman"/>
          <w:sz w:val="24"/>
          <w:szCs w:val="24"/>
        </w:rPr>
        <w:t>МБУК «Советск</w:t>
      </w:r>
      <w:r>
        <w:rPr>
          <w:rFonts w:ascii="Times New Roman" w:hAnsi="Times New Roman" w:cs="Times New Roman"/>
          <w:sz w:val="24"/>
          <w:szCs w:val="24"/>
        </w:rPr>
        <w:t>им РДК»</w:t>
      </w:r>
      <w:r w:rsidRPr="00E500BD">
        <w:rPr>
          <w:rFonts w:ascii="Times New Roman" w:hAnsi="Times New Roman" w:cs="Times New Roman"/>
          <w:sz w:val="24"/>
          <w:szCs w:val="24"/>
        </w:rPr>
        <w:t xml:space="preserve"> </w:t>
      </w:r>
      <w:r w:rsidRPr="00D55B55">
        <w:rPr>
          <w:rFonts w:ascii="Times New Roman" w:hAnsi="Times New Roman" w:cs="Times New Roman"/>
          <w:b/>
          <w:i/>
          <w:sz w:val="24"/>
          <w:szCs w:val="24"/>
        </w:rPr>
        <w:t xml:space="preserve">нарушены п.8Требований к формированию , утверждению и ведению планов закупок товаров, работ, услуг для обеспечения нужд субъекта РФ и муниципальных нужд, утвержденных постановлением Правительства РФ </w:t>
      </w:r>
      <w:r w:rsidRPr="00D55B55">
        <w:rPr>
          <w:rFonts w:ascii="Times New Roman" w:eastAsiaTheme="minorHAnsi" w:hAnsi="Times New Roman" w:cs="Times New Roman"/>
          <w:b/>
          <w:i/>
          <w:sz w:val="24"/>
          <w:szCs w:val="24"/>
          <w:lang w:eastAsia="en-US"/>
        </w:rPr>
        <w:t xml:space="preserve"> от 21.11.2013г.№1043</w:t>
      </w:r>
      <w:r>
        <w:rPr>
          <w:rFonts w:ascii="Times New Roman" w:eastAsiaTheme="minorHAnsi" w:hAnsi="Times New Roman" w:cs="Times New Roman"/>
          <w:b/>
          <w:i/>
          <w:sz w:val="24"/>
          <w:szCs w:val="24"/>
          <w:lang w:eastAsia="en-US"/>
        </w:rPr>
        <w:t xml:space="preserve"> ,п.10</w:t>
      </w:r>
      <w:r>
        <w:rPr>
          <w:rFonts w:ascii="Times New Roman" w:hAnsi="Times New Roman" w:cs="Times New Roman"/>
          <w:sz w:val="24"/>
          <w:szCs w:val="24"/>
        </w:rPr>
        <w:t>.</w:t>
      </w:r>
      <w:r>
        <w:rPr>
          <w:rFonts w:ascii="Times New Roman" w:eastAsiaTheme="minorHAnsi" w:hAnsi="Times New Roman" w:cs="Times New Roman"/>
          <w:b/>
          <w:i/>
          <w:sz w:val="24"/>
          <w:szCs w:val="24"/>
          <w:lang w:eastAsia="en-US"/>
        </w:rPr>
        <w:t>Требований к формированию, утверждению и ведению плана-графика закупок товаров, работ, услуг для обеспечения нужд субъекта РФ и муниципальных нужд, утвержденных постановлением Правительства РФ от 05.06.2015г.№554  в части отсутствия внесенных изменений в план закупок на 2017год и плановый период 2018 и 2019годов и план-график закупок на 2017год</w:t>
      </w:r>
      <w:r w:rsidRPr="00D55B55">
        <w:rPr>
          <w:rFonts w:ascii="Times New Roman" w:eastAsiaTheme="minorHAnsi" w:hAnsi="Times New Roman" w:cs="Times New Roman"/>
          <w:b/>
          <w:i/>
          <w:sz w:val="24"/>
          <w:szCs w:val="24"/>
          <w:lang w:eastAsia="en-US"/>
        </w:rPr>
        <w:t>.</w:t>
      </w:r>
    </w:p>
    <w:p w:rsidR="00C20C6D" w:rsidRPr="00D80ADD" w:rsidRDefault="00C20C6D" w:rsidP="00C20C6D">
      <w:pPr>
        <w:spacing w:after="0" w:line="240" w:lineRule="auto"/>
        <w:ind w:firstLine="709"/>
        <w:jc w:val="both"/>
        <w:rPr>
          <w:rFonts w:ascii="Times New Roman" w:hAnsi="Times New Roman" w:cs="Times New Roman"/>
          <w:i/>
          <w:sz w:val="24"/>
          <w:szCs w:val="24"/>
        </w:rPr>
      </w:pPr>
      <w:r w:rsidRPr="00A37444">
        <w:rPr>
          <w:rFonts w:ascii="Times New Roman" w:hAnsi="Times New Roman" w:cs="Times New Roman"/>
          <w:sz w:val="24"/>
          <w:szCs w:val="24"/>
        </w:rPr>
        <w:t xml:space="preserve">План-график </w:t>
      </w:r>
      <w:r>
        <w:rPr>
          <w:rFonts w:ascii="Times New Roman" w:hAnsi="Times New Roman" w:cs="Times New Roman"/>
          <w:sz w:val="24"/>
          <w:szCs w:val="24"/>
        </w:rPr>
        <w:t xml:space="preserve">закупок для нужд  </w:t>
      </w:r>
      <w:r w:rsidRPr="00E500BD">
        <w:rPr>
          <w:rFonts w:ascii="Times New Roman" w:hAnsi="Times New Roman" w:cs="Times New Roman"/>
          <w:sz w:val="24"/>
          <w:szCs w:val="24"/>
        </w:rPr>
        <w:t>МБУК «Советск</w:t>
      </w:r>
      <w:r>
        <w:rPr>
          <w:rFonts w:ascii="Times New Roman" w:hAnsi="Times New Roman" w:cs="Times New Roman"/>
          <w:sz w:val="24"/>
          <w:szCs w:val="24"/>
        </w:rPr>
        <w:t xml:space="preserve">ого РДК» на </w:t>
      </w:r>
      <w:r w:rsidRPr="00A37444">
        <w:rPr>
          <w:rFonts w:ascii="Times New Roman" w:hAnsi="Times New Roman" w:cs="Times New Roman"/>
          <w:sz w:val="24"/>
          <w:szCs w:val="24"/>
        </w:rPr>
        <w:t xml:space="preserve"> 201</w:t>
      </w:r>
      <w:r>
        <w:rPr>
          <w:rFonts w:ascii="Times New Roman" w:hAnsi="Times New Roman" w:cs="Times New Roman"/>
          <w:sz w:val="24"/>
          <w:szCs w:val="24"/>
        </w:rPr>
        <w:t>8</w:t>
      </w:r>
      <w:r w:rsidRPr="00A37444">
        <w:rPr>
          <w:rFonts w:ascii="Times New Roman" w:hAnsi="Times New Roman" w:cs="Times New Roman"/>
          <w:sz w:val="24"/>
          <w:szCs w:val="24"/>
        </w:rPr>
        <w:t xml:space="preserve">год  </w:t>
      </w:r>
      <w:r>
        <w:rPr>
          <w:rFonts w:ascii="Times New Roman" w:hAnsi="Times New Roman" w:cs="Times New Roman"/>
          <w:sz w:val="24"/>
          <w:szCs w:val="24"/>
        </w:rPr>
        <w:t>подписан и утвержден директором Фроловой Е.А. 29 декабря</w:t>
      </w:r>
      <w:r w:rsidRPr="00A37444">
        <w:rPr>
          <w:rFonts w:ascii="Times New Roman" w:hAnsi="Times New Roman" w:cs="Times New Roman"/>
          <w:sz w:val="24"/>
          <w:szCs w:val="24"/>
        </w:rPr>
        <w:t xml:space="preserve"> 2017года и размещен на официальном сайте </w:t>
      </w:r>
      <w:r>
        <w:rPr>
          <w:rFonts w:ascii="Times New Roman" w:hAnsi="Times New Roman" w:cs="Times New Roman"/>
          <w:sz w:val="24"/>
          <w:szCs w:val="24"/>
        </w:rPr>
        <w:t>29.12</w:t>
      </w:r>
      <w:r w:rsidRPr="00A37444">
        <w:rPr>
          <w:rFonts w:ascii="Times New Roman" w:hAnsi="Times New Roman" w:cs="Times New Roman"/>
          <w:sz w:val="24"/>
          <w:szCs w:val="24"/>
        </w:rPr>
        <w:t>.2017г.</w:t>
      </w:r>
      <w:r>
        <w:rPr>
          <w:rFonts w:ascii="Times New Roman" w:hAnsi="Times New Roman" w:cs="Times New Roman"/>
          <w:sz w:val="24"/>
          <w:szCs w:val="24"/>
        </w:rPr>
        <w:t xml:space="preserve"> </w:t>
      </w:r>
      <w:r w:rsidRPr="00A37444">
        <w:rPr>
          <w:rFonts w:ascii="Times New Roman" w:hAnsi="Times New Roman" w:cs="Times New Roman"/>
          <w:sz w:val="24"/>
          <w:szCs w:val="24"/>
        </w:rPr>
        <w:t>в сумме</w:t>
      </w:r>
      <w:r>
        <w:rPr>
          <w:sz w:val="24"/>
          <w:szCs w:val="24"/>
        </w:rPr>
        <w:t xml:space="preserve"> </w:t>
      </w:r>
      <w:r w:rsidRPr="00D80B71">
        <w:rPr>
          <w:rFonts w:ascii="Times New Roman" w:hAnsi="Times New Roman" w:cs="Times New Roman"/>
          <w:sz w:val="24"/>
          <w:szCs w:val="24"/>
        </w:rPr>
        <w:t>894,9тыс</w:t>
      </w:r>
      <w:r w:rsidRPr="0009257A">
        <w:rPr>
          <w:rFonts w:ascii="Times New Roman" w:hAnsi="Times New Roman" w:cs="Times New Roman"/>
          <w:sz w:val="24"/>
          <w:szCs w:val="24"/>
        </w:rPr>
        <w:t>.рублей.</w:t>
      </w:r>
      <w:r w:rsidRPr="00E6547E">
        <w:rPr>
          <w:rFonts w:ascii="Times New Roman" w:hAnsi="Times New Roman" w:cs="Times New Roman"/>
          <w:sz w:val="24"/>
          <w:szCs w:val="24"/>
        </w:rPr>
        <w:t xml:space="preserve"> </w:t>
      </w:r>
      <w:r w:rsidRPr="00D80ADD">
        <w:rPr>
          <w:rFonts w:ascii="Times New Roman" w:hAnsi="Times New Roman" w:cs="Times New Roman"/>
          <w:sz w:val="24"/>
          <w:szCs w:val="24"/>
        </w:rPr>
        <w:t xml:space="preserve">Нарушений по срокам составления  не установлено. </w:t>
      </w:r>
    </w:p>
    <w:p w:rsidR="00C20C6D" w:rsidRDefault="00C20C6D" w:rsidP="00C20C6D">
      <w:pPr>
        <w:pStyle w:val="12"/>
        <w:ind w:firstLine="708"/>
        <w:jc w:val="both"/>
        <w:rPr>
          <w:rFonts w:ascii="Times New Roman" w:hAnsi="Times New Roman" w:cs="Times New Roman"/>
          <w:sz w:val="24"/>
          <w:szCs w:val="24"/>
        </w:rPr>
      </w:pPr>
      <w:r w:rsidRPr="00C621D2">
        <w:rPr>
          <w:rFonts w:ascii="Times New Roman" w:hAnsi="Times New Roman" w:cs="Times New Roman"/>
          <w:sz w:val="24"/>
          <w:szCs w:val="24"/>
          <w:lang w:eastAsia="ru-RU"/>
        </w:rPr>
        <w:t xml:space="preserve">В плане-графике </w:t>
      </w:r>
      <w:r w:rsidRPr="00C621D2">
        <w:rPr>
          <w:rFonts w:ascii="Times New Roman" w:hAnsi="Times New Roman" w:cs="Times New Roman"/>
          <w:sz w:val="24"/>
          <w:szCs w:val="24"/>
        </w:rPr>
        <w:t xml:space="preserve">закупок  для нужд </w:t>
      </w:r>
      <w:r w:rsidRPr="00E500BD">
        <w:rPr>
          <w:rFonts w:ascii="Times New Roman" w:hAnsi="Times New Roman" w:cs="Times New Roman"/>
          <w:sz w:val="24"/>
          <w:szCs w:val="24"/>
        </w:rPr>
        <w:t>МБУК «Советск</w:t>
      </w:r>
      <w:r>
        <w:rPr>
          <w:rFonts w:ascii="Times New Roman" w:hAnsi="Times New Roman" w:cs="Times New Roman"/>
          <w:sz w:val="24"/>
          <w:szCs w:val="24"/>
        </w:rPr>
        <w:t xml:space="preserve">ого РДК» </w:t>
      </w:r>
      <w:r w:rsidRPr="00B03632">
        <w:rPr>
          <w:rFonts w:ascii="Times New Roman" w:hAnsi="Times New Roman" w:cs="Times New Roman"/>
          <w:sz w:val="24"/>
          <w:szCs w:val="24"/>
        </w:rPr>
        <w:t>на 201</w:t>
      </w:r>
      <w:r>
        <w:rPr>
          <w:rFonts w:ascii="Times New Roman" w:hAnsi="Times New Roman" w:cs="Times New Roman"/>
          <w:sz w:val="24"/>
          <w:szCs w:val="24"/>
        </w:rPr>
        <w:t>8</w:t>
      </w:r>
      <w:r w:rsidRPr="00B03632">
        <w:rPr>
          <w:rFonts w:ascii="Times New Roman" w:hAnsi="Times New Roman" w:cs="Times New Roman"/>
          <w:sz w:val="24"/>
          <w:szCs w:val="24"/>
        </w:rPr>
        <w:t>год  предусмотрены:</w:t>
      </w:r>
    </w:p>
    <w:p w:rsidR="00C20C6D" w:rsidRDefault="00C20C6D" w:rsidP="00C20C6D">
      <w:pPr>
        <w:spacing w:after="0" w:line="240" w:lineRule="auto"/>
        <w:ind w:right="146" w:firstLine="709"/>
        <w:jc w:val="both"/>
        <w:rPr>
          <w:rFonts w:ascii="Times New Roman" w:hAnsi="Times New Roman" w:cs="Times New Roman"/>
          <w:sz w:val="24"/>
          <w:szCs w:val="24"/>
        </w:rPr>
      </w:pPr>
      <w:r>
        <w:rPr>
          <w:rFonts w:ascii="Times New Roman" w:eastAsia="Times New Roman" w:hAnsi="Times New Roman"/>
          <w:sz w:val="24"/>
          <w:szCs w:val="24"/>
          <w:lang w:eastAsia="ru-RU"/>
        </w:rPr>
        <w:t>-закупки, которые планируется осуществить в</w:t>
      </w:r>
      <w:r w:rsidRPr="007D6865">
        <w:rPr>
          <w:rFonts w:ascii="Times New Roman" w:eastAsia="Times New Roman" w:hAnsi="Times New Roman"/>
          <w:sz w:val="24"/>
          <w:szCs w:val="24"/>
          <w:lang w:eastAsia="ru-RU"/>
        </w:rPr>
        <w:t xml:space="preserve"> соответствии с п.4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100 тысяч рублей) на общую сумму </w:t>
      </w:r>
      <w:r>
        <w:rPr>
          <w:rFonts w:ascii="Times New Roman" w:eastAsia="Times New Roman" w:hAnsi="Times New Roman"/>
          <w:sz w:val="24"/>
          <w:szCs w:val="24"/>
          <w:lang w:eastAsia="ru-RU"/>
        </w:rPr>
        <w:t>350,0</w:t>
      </w:r>
      <w:r w:rsidRPr="00A5604C">
        <w:rPr>
          <w:rFonts w:ascii="Times New Roman" w:eastAsia="Times New Roman" w:hAnsi="Times New Roman"/>
          <w:sz w:val="24"/>
          <w:szCs w:val="24"/>
          <w:lang w:eastAsia="ru-RU"/>
        </w:rPr>
        <w:t>тыс.рублей</w:t>
      </w:r>
      <w:r>
        <w:rPr>
          <w:rFonts w:ascii="Times New Roman" w:hAnsi="Times New Roman" w:cs="Times New Roman"/>
          <w:sz w:val="24"/>
          <w:szCs w:val="24"/>
        </w:rPr>
        <w:t>;</w:t>
      </w:r>
    </w:p>
    <w:p w:rsidR="00C20C6D" w:rsidRPr="0033797C" w:rsidRDefault="00C20C6D" w:rsidP="00C20C6D">
      <w:pPr>
        <w:spacing w:after="0" w:line="240" w:lineRule="auto"/>
        <w:ind w:right="146" w:firstLine="709"/>
        <w:jc w:val="both"/>
        <w:rPr>
          <w:rFonts w:ascii="Times New Roman" w:hAnsi="Times New Roman" w:cs="Times New Roman"/>
          <w:i/>
          <w:sz w:val="24"/>
          <w:szCs w:val="24"/>
        </w:rPr>
      </w:pPr>
      <w:r>
        <w:rPr>
          <w:rFonts w:ascii="Times New Roman" w:hAnsi="Times New Roman" w:cs="Times New Roman"/>
          <w:sz w:val="24"/>
          <w:szCs w:val="24"/>
        </w:rPr>
        <w:t>-</w:t>
      </w:r>
      <w:r>
        <w:rPr>
          <w:rFonts w:ascii="Times New Roman" w:eastAsia="Times New Roman" w:hAnsi="Times New Roman"/>
          <w:sz w:val="24"/>
          <w:szCs w:val="24"/>
          <w:lang w:eastAsia="ru-RU"/>
        </w:rPr>
        <w:t xml:space="preserve">закупки, которые планируется осуществить </w:t>
      </w:r>
      <w:r w:rsidRPr="007D6865">
        <w:rPr>
          <w:rFonts w:ascii="Times New Roman" w:eastAsia="Times New Roman" w:hAnsi="Times New Roman"/>
          <w:sz w:val="24"/>
          <w:szCs w:val="24"/>
          <w:lang w:eastAsia="ru-RU"/>
        </w:rPr>
        <w:t>в соответствии с п.</w:t>
      </w:r>
      <w:r>
        <w:rPr>
          <w:rFonts w:ascii="Times New Roman" w:eastAsia="Times New Roman" w:hAnsi="Times New Roman"/>
          <w:sz w:val="24"/>
          <w:szCs w:val="24"/>
          <w:lang w:eastAsia="ru-RU"/>
        </w:rPr>
        <w:t>5</w:t>
      </w:r>
      <w:r w:rsidRPr="007D6865">
        <w:rPr>
          <w:rFonts w:ascii="Times New Roman" w:eastAsia="Times New Roman" w:hAnsi="Times New Roman"/>
          <w:sz w:val="24"/>
          <w:szCs w:val="24"/>
          <w:lang w:eastAsia="ru-RU"/>
        </w:rPr>
        <w:t xml:space="preserve">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w:t>
      </w:r>
      <w:r>
        <w:rPr>
          <w:rFonts w:ascii="Times New Roman" w:eastAsia="Times New Roman" w:hAnsi="Times New Roman"/>
          <w:sz w:val="24"/>
          <w:szCs w:val="24"/>
          <w:lang w:eastAsia="ru-RU"/>
        </w:rPr>
        <w:t>4</w:t>
      </w:r>
      <w:r w:rsidRPr="007D6865">
        <w:rPr>
          <w:rFonts w:ascii="Times New Roman" w:eastAsia="Times New Roman" w:hAnsi="Times New Roman"/>
          <w:sz w:val="24"/>
          <w:szCs w:val="24"/>
          <w:lang w:eastAsia="ru-RU"/>
        </w:rPr>
        <w:t xml:space="preserve">00 тысяч рублей) на общую сумму </w:t>
      </w:r>
      <w:r>
        <w:rPr>
          <w:rFonts w:ascii="Times New Roman" w:eastAsia="Times New Roman" w:hAnsi="Times New Roman"/>
          <w:sz w:val="24"/>
          <w:szCs w:val="24"/>
          <w:lang w:eastAsia="ru-RU"/>
        </w:rPr>
        <w:t>544,9</w:t>
      </w:r>
      <w:r w:rsidRPr="007D6865">
        <w:rPr>
          <w:rFonts w:ascii="Times New Roman" w:eastAsia="Times New Roman" w:hAnsi="Times New Roman"/>
          <w:sz w:val="24"/>
          <w:szCs w:val="24"/>
          <w:lang w:eastAsia="ru-RU"/>
        </w:rPr>
        <w:t>тыс.руб</w:t>
      </w:r>
      <w:r>
        <w:rPr>
          <w:rFonts w:ascii="Times New Roman" w:eastAsia="Times New Roman" w:hAnsi="Times New Roman"/>
          <w:sz w:val="24"/>
          <w:szCs w:val="24"/>
          <w:lang w:eastAsia="ru-RU"/>
        </w:rPr>
        <w:t>лей.</w:t>
      </w:r>
      <w:r>
        <w:rPr>
          <w:rFonts w:ascii="Times New Roman" w:hAnsi="Times New Roman" w:cs="Times New Roman"/>
          <w:sz w:val="24"/>
          <w:szCs w:val="24"/>
        </w:rPr>
        <w:t xml:space="preserve"> </w:t>
      </w:r>
      <w:r w:rsidRPr="000A44F6">
        <w:rPr>
          <w:rFonts w:ascii="Times New Roman" w:hAnsi="Times New Roman" w:cs="Times New Roman"/>
          <w:b/>
          <w:i/>
          <w:sz w:val="24"/>
          <w:szCs w:val="24"/>
        </w:rPr>
        <w:t xml:space="preserve">Запланированная сумма закупок </w:t>
      </w:r>
      <w:r>
        <w:rPr>
          <w:rFonts w:ascii="Times New Roman" w:hAnsi="Times New Roman" w:cs="Times New Roman"/>
          <w:b/>
          <w:i/>
          <w:sz w:val="24"/>
          <w:szCs w:val="24"/>
        </w:rPr>
        <w:t>544,9</w:t>
      </w:r>
      <w:r w:rsidRPr="000A44F6">
        <w:rPr>
          <w:rFonts w:ascii="Times New Roman" w:eastAsia="Times New Roman" w:hAnsi="Times New Roman"/>
          <w:b/>
          <w:i/>
          <w:sz w:val="24"/>
          <w:szCs w:val="24"/>
          <w:lang w:eastAsia="ru-RU"/>
        </w:rPr>
        <w:t>тыс.рублей</w:t>
      </w:r>
      <w:r w:rsidRPr="000A44F6">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0A44F6">
        <w:rPr>
          <w:rFonts w:ascii="Times New Roman" w:hAnsi="Times New Roman" w:cs="Times New Roman"/>
          <w:b/>
          <w:i/>
          <w:sz w:val="24"/>
          <w:szCs w:val="24"/>
        </w:rPr>
        <w:t xml:space="preserve">превышает норму закона определенную п.5ст.93 Федерального Закона №44-ФЗ: </w:t>
      </w:r>
      <w:r w:rsidRPr="0033797C">
        <w:rPr>
          <w:rFonts w:ascii="Times New Roman" w:hAnsi="Times New Roman" w:cs="Times New Roman"/>
          <w:i/>
          <w:sz w:val="24"/>
          <w:szCs w:val="24"/>
        </w:rPr>
        <w:t>совокупный годовой объем закупок не может превышать 50% совокупного годового объема закупок заказчика и не должен составлять более чем 20 млн.рублей на 97,4тыс.рублей.</w:t>
      </w:r>
    </w:p>
    <w:p w:rsidR="00C20C6D" w:rsidRPr="006B5ECB" w:rsidRDefault="00C20C6D" w:rsidP="00C20C6D">
      <w:pPr>
        <w:spacing w:after="0" w:line="240" w:lineRule="auto"/>
        <w:ind w:firstLine="708"/>
        <w:jc w:val="both"/>
        <w:rPr>
          <w:rFonts w:ascii="Times New Roman" w:hAnsi="Times New Roman"/>
          <w:sz w:val="24"/>
          <w:szCs w:val="24"/>
        </w:rPr>
      </w:pPr>
      <w:r>
        <w:rPr>
          <w:rFonts w:ascii="Times New Roman" w:hAnsi="Times New Roman"/>
          <w:sz w:val="24"/>
          <w:szCs w:val="24"/>
        </w:rPr>
        <w:t>Нарушений по срокам формирования, утверждения  и размещения первоначального плана-графика на 2018год не установлено.</w:t>
      </w:r>
    </w:p>
    <w:p w:rsidR="00C20C6D" w:rsidRPr="00960932" w:rsidRDefault="00C20C6D" w:rsidP="00C20C6D">
      <w:pPr>
        <w:spacing w:after="0" w:line="240" w:lineRule="auto"/>
        <w:ind w:firstLine="708"/>
        <w:jc w:val="both"/>
        <w:rPr>
          <w:rFonts w:ascii="Times New Roman" w:hAnsi="Times New Roman"/>
          <w:sz w:val="24"/>
          <w:szCs w:val="24"/>
        </w:rPr>
      </w:pPr>
      <w:r w:rsidRPr="00960932">
        <w:rPr>
          <w:rFonts w:ascii="Times New Roman" w:hAnsi="Times New Roman"/>
          <w:sz w:val="24"/>
          <w:szCs w:val="24"/>
        </w:rPr>
        <w:t>В течении 2018года дважды вносились изменения в план-график закупок (23.01.2018г.и 28.04.2018г.).</w:t>
      </w:r>
    </w:p>
    <w:p w:rsidR="00C20C6D" w:rsidRPr="00960932" w:rsidRDefault="00C20C6D" w:rsidP="00C20C6D">
      <w:pPr>
        <w:spacing w:after="0" w:line="240" w:lineRule="auto"/>
        <w:ind w:firstLine="708"/>
        <w:jc w:val="both"/>
        <w:rPr>
          <w:rFonts w:ascii="Times New Roman" w:eastAsiaTheme="minorHAnsi" w:hAnsi="Times New Roman" w:cs="Times New Roman"/>
          <w:sz w:val="24"/>
          <w:szCs w:val="24"/>
          <w:lang w:eastAsia="en-US"/>
        </w:rPr>
      </w:pPr>
      <w:r w:rsidRPr="00960932">
        <w:rPr>
          <w:rFonts w:ascii="Times New Roman" w:eastAsiaTheme="minorHAnsi" w:hAnsi="Times New Roman" w:cs="Times New Roman"/>
          <w:sz w:val="24"/>
          <w:szCs w:val="24"/>
          <w:lang w:eastAsia="en-US"/>
        </w:rPr>
        <w:t>С учетом внесенных изменений в план-график закупок (по состоянию на 28.04.218г.) совокупный годовой объем закупок товаров, работ, услуг на 2018 год запланирован в сумме 1034,7 тыс. рублей :</w:t>
      </w:r>
    </w:p>
    <w:p w:rsidR="00C20C6D" w:rsidRPr="00CB1076" w:rsidRDefault="00C20C6D" w:rsidP="00C20C6D">
      <w:pPr>
        <w:spacing w:after="0" w:line="240" w:lineRule="auto"/>
        <w:ind w:right="146" w:firstLine="709"/>
        <w:jc w:val="both"/>
        <w:rPr>
          <w:rFonts w:ascii="Times New Roman" w:hAnsi="Times New Roman" w:cs="Times New Roman"/>
          <w:sz w:val="24"/>
          <w:szCs w:val="24"/>
        </w:rPr>
      </w:pPr>
      <w:r w:rsidRPr="00960932">
        <w:rPr>
          <w:rFonts w:ascii="Times New Roman" w:eastAsia="Times New Roman" w:hAnsi="Times New Roman"/>
          <w:sz w:val="24"/>
          <w:szCs w:val="24"/>
          <w:lang w:eastAsia="ru-RU"/>
        </w:rPr>
        <w:t xml:space="preserve">-закупки, которые планируется осуществить в соответствии с п.4 ч.1 ст.93 Федерального </w:t>
      </w:r>
      <w:r w:rsidRPr="00960932">
        <w:rPr>
          <w:rFonts w:ascii="Times New Roman" w:hAnsi="Times New Roman"/>
          <w:sz w:val="24"/>
          <w:szCs w:val="24"/>
        </w:rPr>
        <w:t xml:space="preserve">Закона №44-ФЗ </w:t>
      </w:r>
      <w:r w:rsidRPr="00960932">
        <w:rPr>
          <w:rFonts w:ascii="Times New Roman" w:eastAsia="Times New Roman" w:hAnsi="Times New Roman"/>
          <w:sz w:val="24"/>
          <w:szCs w:val="24"/>
          <w:lang w:eastAsia="ru-RU"/>
        </w:rPr>
        <w:t xml:space="preserve">(на сумму, не превышающую 100 тысяч рублей) на общую сумму </w:t>
      </w:r>
      <w:r w:rsidRPr="00CB1076">
        <w:rPr>
          <w:rFonts w:ascii="Times New Roman" w:eastAsia="Times New Roman" w:hAnsi="Times New Roman"/>
          <w:sz w:val="24"/>
          <w:szCs w:val="24"/>
          <w:lang w:eastAsia="ru-RU"/>
        </w:rPr>
        <w:t>489,8тыс.рублей</w:t>
      </w:r>
      <w:r w:rsidRPr="00CB1076">
        <w:rPr>
          <w:rFonts w:ascii="Times New Roman" w:hAnsi="Times New Roman" w:cs="Times New Roman"/>
          <w:sz w:val="24"/>
          <w:szCs w:val="24"/>
        </w:rPr>
        <w:t>;</w:t>
      </w:r>
    </w:p>
    <w:p w:rsidR="00C20C6D" w:rsidRPr="000759F7" w:rsidRDefault="00C20C6D" w:rsidP="00C20C6D">
      <w:pPr>
        <w:spacing w:after="0" w:line="240" w:lineRule="auto"/>
        <w:ind w:right="146" w:firstLine="709"/>
        <w:jc w:val="both"/>
        <w:rPr>
          <w:rFonts w:ascii="Times New Roman" w:hAnsi="Times New Roman" w:cs="Times New Roman"/>
          <w:i/>
          <w:sz w:val="24"/>
          <w:szCs w:val="24"/>
        </w:rPr>
      </w:pPr>
      <w:r w:rsidRPr="00960932">
        <w:rPr>
          <w:rFonts w:ascii="Times New Roman" w:hAnsi="Times New Roman" w:cs="Times New Roman"/>
          <w:sz w:val="24"/>
          <w:szCs w:val="24"/>
        </w:rPr>
        <w:lastRenderedPageBreak/>
        <w:t>-</w:t>
      </w:r>
      <w:r w:rsidRPr="00960932">
        <w:rPr>
          <w:rFonts w:ascii="Times New Roman" w:eastAsia="Times New Roman" w:hAnsi="Times New Roman"/>
          <w:sz w:val="24"/>
          <w:szCs w:val="24"/>
          <w:lang w:eastAsia="ru-RU"/>
        </w:rPr>
        <w:t xml:space="preserve">закупки, которые планируется осуществить в соответствии с п.5 ч.1 ст.93 Федерального </w:t>
      </w:r>
      <w:r w:rsidRPr="00960932">
        <w:rPr>
          <w:rFonts w:ascii="Times New Roman" w:hAnsi="Times New Roman"/>
          <w:sz w:val="24"/>
          <w:szCs w:val="24"/>
        </w:rPr>
        <w:t xml:space="preserve">Закона №44-ФЗ </w:t>
      </w:r>
      <w:r w:rsidRPr="00960932">
        <w:rPr>
          <w:rFonts w:ascii="Times New Roman" w:eastAsia="Times New Roman" w:hAnsi="Times New Roman"/>
          <w:sz w:val="24"/>
          <w:szCs w:val="24"/>
          <w:lang w:eastAsia="ru-RU"/>
        </w:rPr>
        <w:t xml:space="preserve">(на сумму, не превышающую 400 тысяч рублей) на общую сумму </w:t>
      </w:r>
      <w:r w:rsidRPr="00F0494D">
        <w:rPr>
          <w:rFonts w:ascii="Times New Roman" w:eastAsia="Times New Roman" w:hAnsi="Times New Roman"/>
          <w:b/>
          <w:sz w:val="24"/>
          <w:szCs w:val="24"/>
          <w:lang w:eastAsia="ru-RU"/>
        </w:rPr>
        <w:t>544,9тыс.рублей</w:t>
      </w:r>
      <w:r w:rsidRPr="00960932">
        <w:rPr>
          <w:rFonts w:ascii="Times New Roman" w:eastAsia="Times New Roman" w:hAnsi="Times New Roman"/>
          <w:sz w:val="24"/>
          <w:szCs w:val="24"/>
          <w:lang w:eastAsia="ru-RU"/>
        </w:rPr>
        <w:t>.</w:t>
      </w:r>
      <w:r w:rsidRPr="00960932">
        <w:rPr>
          <w:rFonts w:ascii="Times New Roman" w:hAnsi="Times New Roman" w:cs="Times New Roman"/>
          <w:sz w:val="24"/>
          <w:szCs w:val="24"/>
        </w:rPr>
        <w:t xml:space="preserve"> </w:t>
      </w:r>
      <w:r w:rsidRPr="00960932">
        <w:rPr>
          <w:rFonts w:ascii="Times New Roman" w:hAnsi="Times New Roman" w:cs="Times New Roman"/>
          <w:b/>
          <w:i/>
          <w:sz w:val="24"/>
          <w:szCs w:val="24"/>
        </w:rPr>
        <w:t>Запланированная сумма закупок 544,9</w:t>
      </w:r>
      <w:r w:rsidRPr="00960932">
        <w:rPr>
          <w:rFonts w:ascii="Times New Roman" w:eastAsia="Times New Roman" w:hAnsi="Times New Roman"/>
          <w:b/>
          <w:i/>
          <w:sz w:val="24"/>
          <w:szCs w:val="24"/>
          <w:lang w:eastAsia="ru-RU"/>
        </w:rPr>
        <w:t>тыс.рублей</w:t>
      </w:r>
      <w:r w:rsidRPr="00960932">
        <w:rPr>
          <w:rFonts w:ascii="Times New Roman" w:hAnsi="Times New Roman" w:cs="Times New Roman"/>
          <w:b/>
          <w:i/>
          <w:sz w:val="24"/>
          <w:szCs w:val="24"/>
        </w:rPr>
        <w:t xml:space="preserve">  превышает норму закона определенную п.5ст.93 Федерального Закона №44-ФЗ: </w:t>
      </w:r>
      <w:r w:rsidRPr="000759F7">
        <w:rPr>
          <w:rFonts w:ascii="Times New Roman" w:hAnsi="Times New Roman" w:cs="Times New Roman"/>
          <w:i/>
          <w:sz w:val="24"/>
          <w:szCs w:val="24"/>
        </w:rPr>
        <w:t>совокупный годовой объем закупок не может превышать 50% совокупного годового объема закупок заказчика и не должен составлять более чем 20 млн.рублей на 27,6тыс.рублей.</w:t>
      </w:r>
    </w:p>
    <w:p w:rsidR="00C20C6D" w:rsidRPr="00960932" w:rsidRDefault="00C20C6D" w:rsidP="00C20C6D">
      <w:pPr>
        <w:spacing w:after="0" w:line="240" w:lineRule="auto"/>
        <w:ind w:firstLine="708"/>
        <w:jc w:val="both"/>
        <w:rPr>
          <w:rFonts w:ascii="Times New Roman" w:eastAsiaTheme="minorHAnsi" w:hAnsi="Times New Roman" w:cs="Times New Roman"/>
          <w:b/>
          <w:i/>
          <w:sz w:val="24"/>
          <w:szCs w:val="24"/>
          <w:lang w:eastAsia="en-US"/>
        </w:rPr>
      </w:pPr>
      <w:r w:rsidRPr="00960932">
        <w:rPr>
          <w:rFonts w:ascii="Times New Roman" w:eastAsiaTheme="minorHAnsi" w:hAnsi="Times New Roman" w:cs="Times New Roman"/>
          <w:b/>
          <w:i/>
          <w:sz w:val="24"/>
          <w:szCs w:val="24"/>
          <w:lang w:eastAsia="en-US"/>
        </w:rPr>
        <w:t xml:space="preserve">В нарушение </w:t>
      </w:r>
      <w:r w:rsidRPr="00960932">
        <w:rPr>
          <w:rFonts w:ascii="Times New Roman" w:hAnsi="Times New Roman" w:cs="Times New Roman"/>
          <w:b/>
          <w:i/>
          <w:color w:val="000000"/>
          <w:sz w:val="24"/>
          <w:szCs w:val="24"/>
        </w:rPr>
        <w:t xml:space="preserve">п.15ст.21 </w:t>
      </w:r>
      <w:r w:rsidRPr="00960932">
        <w:rPr>
          <w:rFonts w:ascii="Times New Roman" w:hAnsi="Times New Roman" w:cs="Times New Roman"/>
          <w:b/>
          <w:i/>
          <w:sz w:val="24"/>
          <w:szCs w:val="24"/>
          <w:lang w:eastAsia="en-US"/>
        </w:rPr>
        <w:t>Федерального закона N 44-ФЗ</w:t>
      </w:r>
      <w:r w:rsidRPr="00960932">
        <w:rPr>
          <w:rFonts w:ascii="Times New Roman" w:eastAsiaTheme="minorHAnsi" w:hAnsi="Times New Roman" w:cs="Times New Roman"/>
          <w:b/>
          <w:i/>
          <w:sz w:val="24"/>
          <w:szCs w:val="24"/>
          <w:lang w:eastAsia="en-US"/>
        </w:rPr>
        <w:t xml:space="preserve"> нарушен срок размещения плана-графика закупок на 2018г. (утвержденного 28.04.2018г. и размещенного </w:t>
      </w:r>
      <w:r w:rsidRPr="00960932">
        <w:rPr>
          <w:rFonts w:ascii="Times New Roman" w:hAnsi="Times New Roman" w:cs="Times New Roman"/>
          <w:b/>
          <w:i/>
          <w:color w:val="000000"/>
          <w:sz w:val="24"/>
          <w:szCs w:val="24"/>
        </w:rPr>
        <w:t>в единой информационной системе 08.06.2018г.) на 22 рабочих дня.</w:t>
      </w:r>
    </w:p>
    <w:p w:rsidR="00C20C6D" w:rsidRDefault="00C20C6D" w:rsidP="00380860">
      <w:pPr>
        <w:pStyle w:val="a9"/>
        <w:widowControl w:val="0"/>
        <w:jc w:val="center"/>
        <w:rPr>
          <w:rFonts w:ascii="Times New Roman" w:hAnsi="Times New Roman"/>
          <w:b/>
          <w:sz w:val="24"/>
          <w:szCs w:val="24"/>
        </w:rPr>
      </w:pPr>
    </w:p>
    <w:p w:rsidR="00380860" w:rsidRPr="00C9687E" w:rsidRDefault="00380860" w:rsidP="00380860">
      <w:pPr>
        <w:pStyle w:val="a9"/>
        <w:widowControl w:val="0"/>
        <w:jc w:val="center"/>
        <w:rPr>
          <w:rFonts w:ascii="Times New Roman" w:hAnsi="Times New Roman"/>
          <w:b/>
          <w:sz w:val="24"/>
          <w:szCs w:val="24"/>
        </w:rPr>
      </w:pPr>
      <w:r w:rsidRPr="00C9687E">
        <w:rPr>
          <w:rFonts w:ascii="Times New Roman" w:hAnsi="Times New Roman"/>
          <w:b/>
          <w:sz w:val="24"/>
          <w:szCs w:val="24"/>
        </w:rPr>
        <w:t>Соблюдение правил нормирования в сфере закупок</w:t>
      </w:r>
    </w:p>
    <w:p w:rsidR="00380860" w:rsidRPr="009560A0" w:rsidRDefault="00380860" w:rsidP="00380860">
      <w:pPr>
        <w:pStyle w:val="a9"/>
        <w:widowControl w:val="0"/>
        <w:ind w:firstLine="709"/>
        <w:jc w:val="both"/>
        <w:rPr>
          <w:rFonts w:ascii="Times New Roman" w:hAnsi="Times New Roman"/>
          <w:sz w:val="24"/>
          <w:szCs w:val="24"/>
        </w:rPr>
      </w:pPr>
      <w:r w:rsidRPr="009560A0">
        <w:rPr>
          <w:rFonts w:ascii="Times New Roman" w:hAnsi="Times New Roman"/>
          <w:sz w:val="24"/>
          <w:szCs w:val="24"/>
        </w:rPr>
        <w:t>В соответствии с ч.1 ст.19 Федерального закона №44-ФЗ под нормированием в сфере закупок понимается установление требований к закупаемым заказчиком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 за исключением казенных учреждений, которым в установленном порядке формируется государственное (муниципальное) задание на оказание государственных (муниципальных) услуг, выполнение работ).</w:t>
      </w:r>
    </w:p>
    <w:p w:rsidR="00380860" w:rsidRDefault="00380860" w:rsidP="00380860">
      <w:pPr>
        <w:pStyle w:val="a9"/>
        <w:widowControl w:val="0"/>
        <w:ind w:firstLine="709"/>
        <w:jc w:val="both"/>
        <w:rPr>
          <w:rFonts w:ascii="Times New Roman" w:hAnsi="Times New Roman"/>
          <w:sz w:val="24"/>
          <w:szCs w:val="24"/>
        </w:rPr>
      </w:pPr>
      <w:r w:rsidRPr="009560A0">
        <w:rPr>
          <w:rFonts w:ascii="Times New Roman" w:hAnsi="Times New Roman"/>
          <w:sz w:val="24"/>
          <w:szCs w:val="24"/>
        </w:rPr>
        <w:t>В соответствии с ч.6 ст.19 Федерального закона №44-ФЗ</w:t>
      </w:r>
      <w:r>
        <w:rPr>
          <w:rFonts w:ascii="Times New Roman" w:hAnsi="Times New Roman"/>
          <w:sz w:val="24"/>
          <w:szCs w:val="24"/>
        </w:rPr>
        <w:t>,</w:t>
      </w:r>
      <w:r w:rsidR="002C5A17">
        <w:rPr>
          <w:rFonts w:ascii="Times New Roman" w:hAnsi="Times New Roman"/>
          <w:sz w:val="24"/>
          <w:szCs w:val="24"/>
        </w:rPr>
        <w:t xml:space="preserve"> </w:t>
      </w:r>
      <w:r w:rsidRPr="009560A0">
        <w:rPr>
          <w:rFonts w:ascii="Times New Roman" w:hAnsi="Times New Roman"/>
          <w:sz w:val="24"/>
          <w:szCs w:val="24"/>
        </w:rPr>
        <w:t>Администрацией Советского района разработаны ,утверждены и размещены</w:t>
      </w:r>
      <w:r>
        <w:rPr>
          <w:rFonts w:ascii="Times New Roman" w:hAnsi="Times New Roman"/>
          <w:sz w:val="24"/>
          <w:szCs w:val="24"/>
        </w:rPr>
        <w:t xml:space="preserve"> на официальном сайте Администрации следующие нормативные правовые акты:</w:t>
      </w:r>
    </w:p>
    <w:p w:rsidR="00380860" w:rsidRDefault="00380860" w:rsidP="00380860">
      <w:pPr>
        <w:pStyle w:val="a9"/>
        <w:widowControl w:val="0"/>
        <w:ind w:firstLine="709"/>
        <w:jc w:val="both"/>
        <w:rPr>
          <w:rFonts w:ascii="Times New Roman" w:hAnsi="Times New Roman"/>
          <w:sz w:val="24"/>
          <w:szCs w:val="24"/>
        </w:rPr>
      </w:pPr>
      <w:r>
        <w:rPr>
          <w:rFonts w:ascii="Times New Roman" w:hAnsi="Times New Roman"/>
          <w:sz w:val="24"/>
          <w:szCs w:val="24"/>
        </w:rPr>
        <w:t>-постановление от 08.12.2015г. №312 «Об утверждении требований к порядку разработки и принятия правовых актов о нормировании в сфере закупок, содержанию указанных актов и обеспечению их использования»;</w:t>
      </w:r>
    </w:p>
    <w:p w:rsidR="00380860" w:rsidRDefault="00380860" w:rsidP="00380860">
      <w:pPr>
        <w:pStyle w:val="a9"/>
        <w:widowControl w:val="0"/>
        <w:ind w:firstLine="709"/>
        <w:jc w:val="both"/>
        <w:rPr>
          <w:rFonts w:ascii="Times New Roman" w:hAnsi="Times New Roman"/>
          <w:sz w:val="24"/>
          <w:szCs w:val="24"/>
        </w:rPr>
      </w:pPr>
      <w:r>
        <w:rPr>
          <w:rFonts w:ascii="Times New Roman" w:hAnsi="Times New Roman"/>
          <w:sz w:val="24"/>
          <w:szCs w:val="24"/>
        </w:rPr>
        <w:t>-постановление от 28.12.2015г. №344 «Об утверждении Правил определения нормативных затрат на обеспечение функций органов местного самоуправления Советского района Ростовской области, в том числе подведомственных им муниципальных казенных учреждений Советского района Ростовской области»;</w:t>
      </w:r>
    </w:p>
    <w:p w:rsidR="00380860" w:rsidRDefault="00380860" w:rsidP="00380860">
      <w:pPr>
        <w:pStyle w:val="a9"/>
        <w:widowControl w:val="0"/>
        <w:ind w:firstLine="709"/>
        <w:jc w:val="both"/>
        <w:rPr>
          <w:rFonts w:ascii="Times New Roman" w:hAnsi="Times New Roman"/>
          <w:sz w:val="24"/>
          <w:szCs w:val="24"/>
        </w:rPr>
      </w:pPr>
      <w:r>
        <w:rPr>
          <w:rFonts w:ascii="Times New Roman" w:hAnsi="Times New Roman"/>
          <w:sz w:val="24"/>
          <w:szCs w:val="24"/>
        </w:rPr>
        <w:t>-постановление от 28.12.2015г. №349 «Об определении требований к закупаемым муниципальными  органами, их территориальными органами и подведомственными им казенными и бюджетными учреждениями отдельным видам товаров, работ, услуг(в том числе предельных цен товаров, работ, услуг)».</w:t>
      </w:r>
    </w:p>
    <w:p w:rsidR="002C5A17" w:rsidRDefault="00826995" w:rsidP="00380860">
      <w:pPr>
        <w:pStyle w:val="a9"/>
        <w:widowControl w:val="0"/>
        <w:ind w:firstLine="709"/>
        <w:jc w:val="both"/>
        <w:rPr>
          <w:rFonts w:ascii="Times New Roman" w:hAnsi="Times New Roman"/>
          <w:sz w:val="24"/>
          <w:szCs w:val="24"/>
        </w:rPr>
      </w:pPr>
      <w:r>
        <w:rPr>
          <w:rFonts w:ascii="Times New Roman" w:hAnsi="Times New Roman"/>
          <w:sz w:val="24"/>
          <w:szCs w:val="24"/>
        </w:rPr>
        <w:t xml:space="preserve">Постановлением Главы Администрации Советского района от 24.05.2016г.№209 «О наделении полномочий в сфере закупок» Отдел </w:t>
      </w:r>
      <w:r w:rsidR="0033797C">
        <w:rPr>
          <w:rFonts w:ascii="Times New Roman" w:hAnsi="Times New Roman"/>
          <w:sz w:val="24"/>
          <w:szCs w:val="24"/>
        </w:rPr>
        <w:t xml:space="preserve">культуры </w:t>
      </w:r>
      <w:r>
        <w:rPr>
          <w:rFonts w:ascii="Times New Roman" w:hAnsi="Times New Roman"/>
          <w:sz w:val="24"/>
          <w:szCs w:val="24"/>
        </w:rPr>
        <w:t>Администрации Советского района наделен полномочиями в сфере закупок:</w:t>
      </w:r>
    </w:p>
    <w:p w:rsidR="00826995" w:rsidRDefault="00826995" w:rsidP="00380860">
      <w:pPr>
        <w:pStyle w:val="a9"/>
        <w:widowControl w:val="0"/>
        <w:ind w:firstLine="709"/>
        <w:jc w:val="both"/>
        <w:rPr>
          <w:rFonts w:ascii="Times New Roman" w:hAnsi="Times New Roman"/>
          <w:sz w:val="24"/>
          <w:szCs w:val="24"/>
        </w:rPr>
      </w:pPr>
      <w:r>
        <w:rPr>
          <w:rFonts w:ascii="Times New Roman" w:hAnsi="Times New Roman"/>
          <w:sz w:val="24"/>
          <w:szCs w:val="24"/>
        </w:rPr>
        <w:t>-заказчика;</w:t>
      </w:r>
    </w:p>
    <w:p w:rsidR="00826995" w:rsidRDefault="00826995" w:rsidP="00380860">
      <w:pPr>
        <w:pStyle w:val="a9"/>
        <w:widowControl w:val="0"/>
        <w:ind w:firstLine="709"/>
        <w:jc w:val="both"/>
        <w:rPr>
          <w:rFonts w:ascii="Times New Roman" w:hAnsi="Times New Roman"/>
          <w:sz w:val="24"/>
          <w:szCs w:val="24"/>
        </w:rPr>
      </w:pPr>
      <w:r>
        <w:rPr>
          <w:rFonts w:ascii="Times New Roman" w:hAnsi="Times New Roman"/>
          <w:sz w:val="24"/>
          <w:szCs w:val="24"/>
        </w:rPr>
        <w:t>-органа,</w:t>
      </w:r>
      <w:r w:rsidR="002C5E35">
        <w:rPr>
          <w:rFonts w:ascii="Times New Roman" w:hAnsi="Times New Roman"/>
          <w:sz w:val="24"/>
          <w:szCs w:val="24"/>
        </w:rPr>
        <w:t xml:space="preserve"> </w:t>
      </w:r>
      <w:r>
        <w:rPr>
          <w:rFonts w:ascii="Times New Roman" w:hAnsi="Times New Roman"/>
          <w:sz w:val="24"/>
          <w:szCs w:val="24"/>
        </w:rPr>
        <w:t>размещающего правила нормирования;</w:t>
      </w:r>
    </w:p>
    <w:p w:rsidR="00826995" w:rsidRDefault="00826995" w:rsidP="00380860">
      <w:pPr>
        <w:pStyle w:val="a9"/>
        <w:widowControl w:val="0"/>
        <w:ind w:firstLine="709"/>
        <w:jc w:val="both"/>
        <w:rPr>
          <w:rFonts w:ascii="Times New Roman" w:hAnsi="Times New Roman"/>
          <w:sz w:val="24"/>
          <w:szCs w:val="24"/>
        </w:rPr>
      </w:pPr>
      <w:r>
        <w:rPr>
          <w:rFonts w:ascii="Times New Roman" w:hAnsi="Times New Roman"/>
          <w:sz w:val="24"/>
          <w:szCs w:val="24"/>
        </w:rPr>
        <w:t>-</w:t>
      </w:r>
      <w:r w:rsidR="002C5E35">
        <w:rPr>
          <w:rFonts w:ascii="Times New Roman" w:hAnsi="Times New Roman"/>
          <w:sz w:val="24"/>
          <w:szCs w:val="24"/>
        </w:rPr>
        <w:t>о</w:t>
      </w:r>
      <w:r>
        <w:rPr>
          <w:rFonts w:ascii="Times New Roman" w:hAnsi="Times New Roman"/>
          <w:sz w:val="24"/>
          <w:szCs w:val="24"/>
        </w:rPr>
        <w:t>ргана ,устанавливающего требования к отдельным видам товаров, работ, услуг и (или)</w:t>
      </w:r>
      <w:r w:rsidR="002C5E35">
        <w:rPr>
          <w:rFonts w:ascii="Times New Roman" w:hAnsi="Times New Roman"/>
          <w:sz w:val="24"/>
          <w:szCs w:val="24"/>
        </w:rPr>
        <w:t>нормативные затраты.</w:t>
      </w:r>
    </w:p>
    <w:p w:rsidR="00944704" w:rsidRDefault="00944704" w:rsidP="00944704">
      <w:pPr>
        <w:pStyle w:val="a9"/>
        <w:widowControl w:val="0"/>
        <w:ind w:firstLine="709"/>
        <w:jc w:val="both"/>
        <w:rPr>
          <w:rFonts w:ascii="Times New Roman" w:hAnsi="Times New Roman"/>
          <w:sz w:val="24"/>
          <w:szCs w:val="24"/>
        </w:rPr>
      </w:pPr>
      <w:r>
        <w:rPr>
          <w:rFonts w:ascii="Times New Roman" w:hAnsi="Times New Roman"/>
          <w:sz w:val="24"/>
          <w:szCs w:val="24"/>
        </w:rPr>
        <w:t xml:space="preserve">Отделом </w:t>
      </w:r>
      <w:r w:rsidR="0033797C">
        <w:rPr>
          <w:rFonts w:ascii="Times New Roman" w:hAnsi="Times New Roman"/>
          <w:sz w:val="24"/>
          <w:szCs w:val="24"/>
        </w:rPr>
        <w:t>культуры</w:t>
      </w:r>
      <w:r>
        <w:rPr>
          <w:rFonts w:ascii="Times New Roman" w:hAnsi="Times New Roman"/>
          <w:sz w:val="24"/>
          <w:szCs w:val="24"/>
        </w:rPr>
        <w:t xml:space="preserve"> Администрации Советского района разработаны</w:t>
      </w:r>
      <w:r w:rsidR="00EC65B8">
        <w:rPr>
          <w:rFonts w:ascii="Times New Roman" w:hAnsi="Times New Roman"/>
          <w:sz w:val="24"/>
          <w:szCs w:val="24"/>
        </w:rPr>
        <w:t xml:space="preserve"> и </w:t>
      </w:r>
      <w:r>
        <w:rPr>
          <w:rFonts w:ascii="Times New Roman" w:hAnsi="Times New Roman"/>
          <w:sz w:val="24"/>
          <w:szCs w:val="24"/>
        </w:rPr>
        <w:t xml:space="preserve"> утверждены нормативные правовые акты</w:t>
      </w:r>
      <w:r w:rsidR="0033797C">
        <w:rPr>
          <w:rFonts w:ascii="Times New Roman" w:hAnsi="Times New Roman"/>
          <w:sz w:val="24"/>
          <w:szCs w:val="24"/>
        </w:rPr>
        <w:t xml:space="preserve"> по нормативным затратам и требованиям к отдельным видам товаров, работ, услуг.</w:t>
      </w:r>
    </w:p>
    <w:p w:rsidR="00E62F3D" w:rsidRPr="00E62F3D" w:rsidRDefault="00EC65B8" w:rsidP="005839D7">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E500BD">
        <w:rPr>
          <w:rFonts w:ascii="Times New Roman" w:hAnsi="Times New Roman" w:cs="Times New Roman"/>
          <w:sz w:val="24"/>
          <w:szCs w:val="24"/>
        </w:rPr>
        <w:t>МБУК «Советск</w:t>
      </w:r>
      <w:r>
        <w:rPr>
          <w:rFonts w:ascii="Times New Roman" w:hAnsi="Times New Roman" w:cs="Times New Roman"/>
          <w:sz w:val="24"/>
          <w:szCs w:val="24"/>
        </w:rPr>
        <w:t xml:space="preserve">ий РДК» </w:t>
      </w:r>
      <w:r w:rsidR="00E62F3D" w:rsidRPr="00E62F3D">
        <w:rPr>
          <w:rFonts w:ascii="Times New Roman" w:eastAsiaTheme="minorHAnsi" w:hAnsi="Times New Roman" w:cs="Times New Roman"/>
          <w:sz w:val="24"/>
          <w:szCs w:val="24"/>
          <w:lang w:eastAsia="en-US"/>
        </w:rPr>
        <w:t xml:space="preserve">является подведомственным учреждением </w:t>
      </w:r>
      <w:r w:rsidR="00BA4498">
        <w:rPr>
          <w:rFonts w:ascii="Times New Roman" w:eastAsiaTheme="minorHAnsi" w:hAnsi="Times New Roman" w:cs="Times New Roman"/>
          <w:sz w:val="24"/>
          <w:szCs w:val="24"/>
          <w:lang w:eastAsia="en-US"/>
        </w:rPr>
        <w:t xml:space="preserve">Отдела </w:t>
      </w:r>
      <w:r>
        <w:rPr>
          <w:rFonts w:ascii="Times New Roman" w:eastAsiaTheme="minorHAnsi" w:hAnsi="Times New Roman" w:cs="Times New Roman"/>
          <w:sz w:val="24"/>
          <w:szCs w:val="24"/>
          <w:lang w:eastAsia="en-US"/>
        </w:rPr>
        <w:t>культуры</w:t>
      </w:r>
      <w:r w:rsidR="00BA4498">
        <w:rPr>
          <w:rFonts w:ascii="Times New Roman" w:eastAsiaTheme="minorHAnsi" w:hAnsi="Times New Roman" w:cs="Times New Roman"/>
          <w:sz w:val="24"/>
          <w:szCs w:val="24"/>
          <w:lang w:eastAsia="en-US"/>
        </w:rPr>
        <w:t xml:space="preserve"> Администрации Советского района </w:t>
      </w:r>
      <w:r w:rsidR="00E62F3D" w:rsidRPr="00E62F3D">
        <w:rPr>
          <w:rFonts w:ascii="Times New Roman" w:eastAsiaTheme="minorHAnsi" w:hAnsi="Times New Roman" w:cs="Times New Roman"/>
          <w:sz w:val="24"/>
          <w:szCs w:val="24"/>
          <w:lang w:eastAsia="en-US"/>
        </w:rPr>
        <w:t>и осуществляет</w:t>
      </w:r>
      <w:r w:rsidR="00BA4498">
        <w:rPr>
          <w:rFonts w:ascii="Times New Roman" w:eastAsiaTheme="minorHAnsi" w:hAnsi="Times New Roman" w:cs="Times New Roman"/>
          <w:sz w:val="24"/>
          <w:szCs w:val="24"/>
          <w:lang w:eastAsia="en-US"/>
        </w:rPr>
        <w:t xml:space="preserve"> </w:t>
      </w:r>
      <w:r w:rsidR="00E62F3D" w:rsidRPr="00E62F3D">
        <w:rPr>
          <w:rFonts w:ascii="Times New Roman" w:eastAsiaTheme="minorHAnsi" w:hAnsi="Times New Roman" w:cs="Times New Roman"/>
          <w:sz w:val="24"/>
          <w:szCs w:val="24"/>
          <w:lang w:eastAsia="en-US"/>
        </w:rPr>
        <w:t xml:space="preserve">закупки в соответствии с утвержденными </w:t>
      </w:r>
      <w:r w:rsidR="00BA4498">
        <w:rPr>
          <w:rFonts w:ascii="Times New Roman" w:eastAsiaTheme="minorHAnsi" w:hAnsi="Times New Roman" w:cs="Times New Roman"/>
          <w:sz w:val="24"/>
          <w:szCs w:val="24"/>
          <w:lang w:eastAsia="en-US"/>
        </w:rPr>
        <w:t xml:space="preserve">Отделом </w:t>
      </w:r>
      <w:r w:rsidR="006B070D">
        <w:rPr>
          <w:rFonts w:ascii="Times New Roman" w:eastAsiaTheme="minorHAnsi" w:hAnsi="Times New Roman" w:cs="Times New Roman"/>
          <w:sz w:val="24"/>
          <w:szCs w:val="24"/>
          <w:lang w:eastAsia="en-US"/>
        </w:rPr>
        <w:t>культуры</w:t>
      </w:r>
      <w:r w:rsidR="00BA4498">
        <w:rPr>
          <w:rFonts w:ascii="Times New Roman" w:eastAsiaTheme="minorHAnsi" w:hAnsi="Times New Roman" w:cs="Times New Roman"/>
          <w:sz w:val="24"/>
          <w:szCs w:val="24"/>
          <w:lang w:eastAsia="en-US"/>
        </w:rPr>
        <w:t xml:space="preserve"> Администрации Советского района </w:t>
      </w:r>
      <w:r w:rsidR="00E62F3D" w:rsidRPr="00E62F3D">
        <w:rPr>
          <w:rFonts w:ascii="Times New Roman" w:eastAsiaTheme="minorHAnsi" w:hAnsi="Times New Roman" w:cs="Times New Roman"/>
          <w:sz w:val="24"/>
          <w:szCs w:val="24"/>
          <w:lang w:eastAsia="en-US"/>
        </w:rPr>
        <w:t>требованиями к отдельным видам товаров, работ, услуг (в том числе предельные цены товаров,</w:t>
      </w:r>
      <w:r w:rsidR="005839D7">
        <w:rPr>
          <w:rFonts w:ascii="Times New Roman" w:eastAsiaTheme="minorHAnsi" w:hAnsi="Times New Roman" w:cs="Times New Roman"/>
          <w:sz w:val="24"/>
          <w:szCs w:val="24"/>
          <w:lang w:eastAsia="en-US"/>
        </w:rPr>
        <w:t xml:space="preserve"> </w:t>
      </w:r>
      <w:r w:rsidR="00E62F3D" w:rsidRPr="00E62F3D">
        <w:rPr>
          <w:rFonts w:ascii="Times New Roman" w:eastAsiaTheme="minorHAnsi" w:hAnsi="Times New Roman" w:cs="Times New Roman"/>
          <w:sz w:val="24"/>
          <w:szCs w:val="24"/>
          <w:lang w:eastAsia="en-US"/>
        </w:rPr>
        <w:t xml:space="preserve">работ, услуг) и нормативными затратами на обеспечение функций </w:t>
      </w:r>
      <w:r w:rsidR="00BA4498">
        <w:rPr>
          <w:rFonts w:ascii="Times New Roman" w:eastAsiaTheme="minorHAnsi" w:hAnsi="Times New Roman" w:cs="Times New Roman"/>
          <w:sz w:val="24"/>
          <w:szCs w:val="24"/>
          <w:lang w:eastAsia="en-US"/>
        </w:rPr>
        <w:t xml:space="preserve">Отдела </w:t>
      </w:r>
      <w:r w:rsidR="006B070D">
        <w:rPr>
          <w:rFonts w:ascii="Times New Roman" w:eastAsiaTheme="minorHAnsi" w:hAnsi="Times New Roman" w:cs="Times New Roman"/>
          <w:sz w:val="24"/>
          <w:szCs w:val="24"/>
          <w:lang w:eastAsia="en-US"/>
        </w:rPr>
        <w:t>культуры</w:t>
      </w:r>
      <w:r w:rsidR="00BA4498">
        <w:rPr>
          <w:rFonts w:ascii="Times New Roman" w:eastAsiaTheme="minorHAnsi" w:hAnsi="Times New Roman" w:cs="Times New Roman"/>
          <w:sz w:val="24"/>
          <w:szCs w:val="24"/>
          <w:lang w:eastAsia="en-US"/>
        </w:rPr>
        <w:t xml:space="preserve"> А</w:t>
      </w:r>
      <w:r w:rsidR="00E62F3D" w:rsidRPr="00E62F3D">
        <w:rPr>
          <w:rFonts w:ascii="Times New Roman" w:eastAsiaTheme="minorHAnsi" w:hAnsi="Times New Roman" w:cs="Times New Roman"/>
          <w:sz w:val="24"/>
          <w:szCs w:val="24"/>
          <w:lang w:eastAsia="en-US"/>
        </w:rPr>
        <w:t>дминистрации С</w:t>
      </w:r>
      <w:r w:rsidR="005839D7">
        <w:rPr>
          <w:rFonts w:ascii="Times New Roman" w:eastAsiaTheme="minorHAnsi" w:hAnsi="Times New Roman" w:cs="Times New Roman"/>
          <w:sz w:val="24"/>
          <w:szCs w:val="24"/>
          <w:lang w:eastAsia="en-US"/>
        </w:rPr>
        <w:t>оветского района</w:t>
      </w:r>
      <w:r w:rsidR="00E62F3D" w:rsidRPr="00E62F3D">
        <w:rPr>
          <w:rFonts w:ascii="Times New Roman" w:eastAsiaTheme="minorHAnsi" w:hAnsi="Times New Roman" w:cs="Times New Roman"/>
          <w:sz w:val="24"/>
          <w:szCs w:val="24"/>
          <w:lang w:eastAsia="en-US"/>
        </w:rPr>
        <w:t xml:space="preserve"> и подведомственных е</w:t>
      </w:r>
      <w:r w:rsidR="006B070D">
        <w:rPr>
          <w:rFonts w:ascii="Times New Roman" w:eastAsiaTheme="minorHAnsi" w:hAnsi="Times New Roman" w:cs="Times New Roman"/>
          <w:sz w:val="24"/>
          <w:szCs w:val="24"/>
          <w:lang w:eastAsia="en-US"/>
        </w:rPr>
        <w:t>му</w:t>
      </w:r>
      <w:r w:rsidR="00E62F3D" w:rsidRPr="00E62F3D">
        <w:rPr>
          <w:rFonts w:ascii="Times New Roman" w:eastAsiaTheme="minorHAnsi" w:hAnsi="Times New Roman" w:cs="Times New Roman"/>
          <w:sz w:val="24"/>
          <w:szCs w:val="24"/>
          <w:lang w:eastAsia="en-US"/>
        </w:rPr>
        <w:t xml:space="preserve"> учреждений.</w:t>
      </w:r>
    </w:p>
    <w:p w:rsidR="00E62F3D" w:rsidRPr="00E62F3D" w:rsidRDefault="00E62F3D" w:rsidP="005839D7">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E62F3D">
        <w:rPr>
          <w:rFonts w:ascii="Times New Roman" w:eastAsiaTheme="minorHAnsi" w:hAnsi="Times New Roman" w:cs="Times New Roman"/>
          <w:sz w:val="24"/>
          <w:szCs w:val="24"/>
          <w:lang w:eastAsia="en-US"/>
        </w:rPr>
        <w:t xml:space="preserve">Закупки, осуществленные </w:t>
      </w:r>
      <w:r w:rsidR="006B070D" w:rsidRPr="00E500BD">
        <w:rPr>
          <w:rFonts w:ascii="Times New Roman" w:hAnsi="Times New Roman" w:cs="Times New Roman"/>
          <w:sz w:val="24"/>
          <w:szCs w:val="24"/>
        </w:rPr>
        <w:t>МБУК «Советск</w:t>
      </w:r>
      <w:r w:rsidR="006B070D">
        <w:rPr>
          <w:rFonts w:ascii="Times New Roman" w:hAnsi="Times New Roman" w:cs="Times New Roman"/>
          <w:sz w:val="24"/>
          <w:szCs w:val="24"/>
        </w:rPr>
        <w:t>им РДК»</w:t>
      </w:r>
      <w:r w:rsidRPr="00E62F3D">
        <w:rPr>
          <w:rFonts w:ascii="Times New Roman" w:eastAsiaTheme="minorHAnsi" w:hAnsi="Times New Roman" w:cs="Times New Roman"/>
          <w:sz w:val="24"/>
          <w:szCs w:val="24"/>
          <w:lang w:eastAsia="en-US"/>
        </w:rPr>
        <w:t xml:space="preserve"> в проверяемом периоде не противоречат данным</w:t>
      </w:r>
      <w:r w:rsidR="005839D7">
        <w:rPr>
          <w:rFonts w:ascii="Times New Roman" w:eastAsiaTheme="minorHAnsi" w:hAnsi="Times New Roman" w:cs="Times New Roman"/>
          <w:sz w:val="24"/>
          <w:szCs w:val="24"/>
          <w:lang w:eastAsia="en-US"/>
        </w:rPr>
        <w:t xml:space="preserve"> </w:t>
      </w:r>
      <w:r w:rsidRPr="00E62F3D">
        <w:rPr>
          <w:rFonts w:ascii="Times New Roman" w:eastAsiaTheme="minorHAnsi" w:hAnsi="Times New Roman" w:cs="Times New Roman"/>
          <w:sz w:val="24"/>
          <w:szCs w:val="24"/>
          <w:lang w:eastAsia="en-US"/>
        </w:rPr>
        <w:t>нормативным актам о нормировании.</w:t>
      </w:r>
    </w:p>
    <w:p w:rsidR="002C5A17" w:rsidRDefault="002C5A17" w:rsidP="002C5A17">
      <w:pPr>
        <w:pStyle w:val="a9"/>
        <w:widowControl w:val="0"/>
        <w:ind w:firstLine="709"/>
        <w:jc w:val="both"/>
        <w:rPr>
          <w:rFonts w:ascii="Times New Roman" w:hAnsi="Times New Roman"/>
          <w:sz w:val="24"/>
          <w:szCs w:val="24"/>
        </w:rPr>
      </w:pPr>
      <w:r w:rsidRPr="00FA12F4">
        <w:rPr>
          <w:rFonts w:ascii="Times New Roman" w:hAnsi="Times New Roman"/>
          <w:sz w:val="24"/>
          <w:szCs w:val="24"/>
        </w:rPr>
        <w:lastRenderedPageBreak/>
        <w:t xml:space="preserve">Проверкой установлено, что </w:t>
      </w:r>
      <w:r>
        <w:rPr>
          <w:rFonts w:ascii="Times New Roman" w:hAnsi="Times New Roman"/>
          <w:sz w:val="24"/>
          <w:szCs w:val="24"/>
        </w:rPr>
        <w:t>договора</w:t>
      </w:r>
      <w:r w:rsidRPr="00FA12F4">
        <w:rPr>
          <w:rFonts w:ascii="Times New Roman" w:hAnsi="Times New Roman"/>
          <w:sz w:val="24"/>
          <w:szCs w:val="24"/>
        </w:rPr>
        <w:t xml:space="preserve"> заключены в соответствии с требованиями к количеству , потребительским свойствам (в том числе характеристикам качества) и иным характеристикам товаров, работ и услуг позволяющие обеспечить муниципальные нужды , но не приводящие к закупкам товаров, работ, услуг, которые имеют избыточные потребительские свойства или являются предметами роскоши в соответствии с законодательством РФ. </w:t>
      </w:r>
    </w:p>
    <w:p w:rsidR="00655730" w:rsidRDefault="00655730" w:rsidP="00655730">
      <w:pPr>
        <w:pStyle w:val="a9"/>
        <w:widowControl w:val="0"/>
        <w:ind w:firstLine="709"/>
        <w:jc w:val="both"/>
        <w:rPr>
          <w:rFonts w:ascii="Times New Roman" w:hAnsi="Times New Roman"/>
          <w:b/>
          <w:sz w:val="24"/>
          <w:szCs w:val="24"/>
        </w:rPr>
      </w:pPr>
      <w:r w:rsidRPr="004732C3">
        <w:rPr>
          <w:rFonts w:ascii="Times New Roman" w:hAnsi="Times New Roman"/>
          <w:b/>
          <w:sz w:val="24"/>
          <w:szCs w:val="24"/>
        </w:rPr>
        <w:t>Проверка завершенных (размещенных) заказов, по которым заключены контракты и гражданско-правовые договора.</w:t>
      </w:r>
    </w:p>
    <w:p w:rsidR="00771670" w:rsidRPr="009514CB" w:rsidRDefault="00771670" w:rsidP="00771670">
      <w:pPr>
        <w:pStyle w:val="12"/>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Согласно абз.2п.3ст.219 Бюджетного Кодекса РФ : получатель бюджетных средств принимает бюджетные обязательства путем заключения государственных (муниципальных) контрактов, иных договоров с физическими и юридическими лицами, индивидуальными предпринимателями или в соответствии с законом, иными правовыми актами, соглашением.</w:t>
      </w:r>
    </w:p>
    <w:p w:rsidR="00771670" w:rsidRPr="00A329AD" w:rsidRDefault="00771670" w:rsidP="00771670">
      <w:pPr>
        <w:pStyle w:val="5"/>
        <w:ind w:firstLine="708"/>
        <w:jc w:val="both"/>
        <w:rPr>
          <w:b w:val="0"/>
        </w:rPr>
      </w:pPr>
      <w:r w:rsidRPr="00A329AD">
        <w:rPr>
          <w:b w:val="0"/>
        </w:rPr>
        <w:t xml:space="preserve">В ходе проведения второго этапа проверки была проведена проверка документов по завершенным заказам для нужд </w:t>
      </w:r>
      <w:r w:rsidRPr="00F87B27">
        <w:rPr>
          <w:b w:val="0"/>
        </w:rPr>
        <w:t>МБУК «Советск</w:t>
      </w:r>
      <w:r>
        <w:rPr>
          <w:b w:val="0"/>
        </w:rPr>
        <w:t>ого</w:t>
      </w:r>
      <w:r w:rsidRPr="00F87B27">
        <w:rPr>
          <w:b w:val="0"/>
        </w:rPr>
        <w:t xml:space="preserve"> РДК»</w:t>
      </w:r>
      <w:r w:rsidRPr="00E500BD">
        <w:t xml:space="preserve"> </w:t>
      </w:r>
      <w:r w:rsidRPr="00542446">
        <w:rPr>
          <w:b w:val="0"/>
        </w:rPr>
        <w:t>договоры</w:t>
      </w:r>
      <w:r w:rsidRPr="00A329AD">
        <w:rPr>
          <w:b w:val="0"/>
        </w:rPr>
        <w:t xml:space="preserve"> по которым заключены, а также документы, регламентирующие деятельность Заказчика в соответствии с Федеральным законом № 44-ФЗ.</w:t>
      </w:r>
    </w:p>
    <w:p w:rsidR="00771670" w:rsidRDefault="00771670" w:rsidP="00771670">
      <w:pPr>
        <w:pStyle w:val="5"/>
        <w:ind w:firstLine="708"/>
        <w:jc w:val="both"/>
        <w:rPr>
          <w:b w:val="0"/>
        </w:rPr>
      </w:pPr>
      <w:r w:rsidRPr="00732AD8">
        <w:rPr>
          <w:b w:val="0"/>
        </w:rPr>
        <w:t xml:space="preserve">На потребность в товарах или услугах в </w:t>
      </w:r>
      <w:r w:rsidRPr="00F87B27">
        <w:rPr>
          <w:b w:val="0"/>
        </w:rPr>
        <w:t>МБУК «Советск</w:t>
      </w:r>
      <w:r>
        <w:rPr>
          <w:b w:val="0"/>
        </w:rPr>
        <w:t>ом</w:t>
      </w:r>
      <w:r w:rsidRPr="00F87B27">
        <w:rPr>
          <w:b w:val="0"/>
        </w:rPr>
        <w:t xml:space="preserve"> РДК»</w:t>
      </w:r>
      <w:r w:rsidRPr="00E500BD">
        <w:t xml:space="preserve"> </w:t>
      </w:r>
      <w:r>
        <w:rPr>
          <w:b w:val="0"/>
        </w:rPr>
        <w:t>составлены</w:t>
      </w:r>
      <w:r w:rsidRPr="00732AD8">
        <w:rPr>
          <w:b w:val="0"/>
        </w:rPr>
        <w:t xml:space="preserve"> служебные записки.</w:t>
      </w:r>
      <w:r>
        <w:rPr>
          <w:b w:val="0"/>
        </w:rPr>
        <w:t xml:space="preserve"> Способ определения поставщика определен</w:t>
      </w:r>
      <w:r w:rsidRPr="00732AD8">
        <w:rPr>
          <w:b w:val="0"/>
        </w:rPr>
        <w:t xml:space="preserve"> приказами </w:t>
      </w:r>
      <w:r>
        <w:rPr>
          <w:b w:val="0"/>
        </w:rPr>
        <w:t>директора</w:t>
      </w:r>
      <w:r w:rsidRPr="00F87B27">
        <w:rPr>
          <w:b w:val="0"/>
        </w:rPr>
        <w:t xml:space="preserve"> МБУК «Советск</w:t>
      </w:r>
      <w:r>
        <w:rPr>
          <w:b w:val="0"/>
        </w:rPr>
        <w:t>ого</w:t>
      </w:r>
      <w:r w:rsidRPr="00F87B27">
        <w:rPr>
          <w:b w:val="0"/>
        </w:rPr>
        <w:t xml:space="preserve"> РДК»</w:t>
      </w:r>
      <w:r>
        <w:t>.</w:t>
      </w:r>
      <w:r>
        <w:rPr>
          <w:b w:val="0"/>
        </w:rPr>
        <w:t xml:space="preserve"> </w:t>
      </w:r>
    </w:p>
    <w:p w:rsidR="00771670" w:rsidRPr="00721292" w:rsidRDefault="00771670" w:rsidP="00771670">
      <w:pPr>
        <w:spacing w:after="0" w:line="240" w:lineRule="auto"/>
        <w:ind w:right="146" w:firstLine="709"/>
        <w:jc w:val="both"/>
        <w:rPr>
          <w:rFonts w:ascii="Times New Roman" w:eastAsia="Times New Roman" w:hAnsi="Times New Roman" w:cs="Times New Roman"/>
          <w:sz w:val="24"/>
          <w:szCs w:val="24"/>
          <w:lang w:eastAsia="ru-RU"/>
        </w:rPr>
      </w:pPr>
      <w:r w:rsidRPr="00E06C0A">
        <w:rPr>
          <w:rFonts w:ascii="Times New Roman" w:eastAsia="Times New Roman" w:hAnsi="Times New Roman"/>
          <w:sz w:val="24"/>
          <w:szCs w:val="24"/>
          <w:lang w:eastAsia="ru-RU"/>
        </w:rPr>
        <w:t>За период с 01.01.201</w:t>
      </w:r>
      <w:r>
        <w:rPr>
          <w:rFonts w:ascii="Times New Roman" w:eastAsia="Times New Roman" w:hAnsi="Times New Roman"/>
          <w:sz w:val="24"/>
          <w:szCs w:val="24"/>
          <w:lang w:eastAsia="ru-RU"/>
        </w:rPr>
        <w:t>7</w:t>
      </w:r>
      <w:r w:rsidRPr="00E06C0A">
        <w:rPr>
          <w:rFonts w:ascii="Times New Roman" w:eastAsia="Times New Roman" w:hAnsi="Times New Roman"/>
          <w:sz w:val="24"/>
          <w:szCs w:val="24"/>
          <w:lang w:eastAsia="ru-RU"/>
        </w:rPr>
        <w:t xml:space="preserve"> по 3</w:t>
      </w:r>
      <w:r>
        <w:rPr>
          <w:rFonts w:ascii="Times New Roman" w:eastAsia="Times New Roman" w:hAnsi="Times New Roman"/>
          <w:sz w:val="24"/>
          <w:szCs w:val="24"/>
          <w:lang w:eastAsia="ru-RU"/>
        </w:rPr>
        <w:t>1.12</w:t>
      </w:r>
      <w:r w:rsidRPr="00E06C0A">
        <w:rPr>
          <w:rFonts w:ascii="Times New Roman" w:eastAsia="Times New Roman" w:hAnsi="Times New Roman"/>
          <w:sz w:val="24"/>
          <w:szCs w:val="24"/>
          <w:lang w:eastAsia="ru-RU"/>
        </w:rPr>
        <w:t>.201</w:t>
      </w:r>
      <w:r>
        <w:rPr>
          <w:rFonts w:ascii="Times New Roman" w:eastAsia="Times New Roman" w:hAnsi="Times New Roman"/>
          <w:sz w:val="24"/>
          <w:szCs w:val="24"/>
          <w:lang w:eastAsia="ru-RU"/>
        </w:rPr>
        <w:t>7</w:t>
      </w:r>
      <w:r w:rsidRPr="00E06C0A">
        <w:rPr>
          <w:rFonts w:ascii="Times New Roman" w:eastAsia="Times New Roman" w:hAnsi="Times New Roman"/>
          <w:sz w:val="24"/>
          <w:szCs w:val="24"/>
          <w:lang w:eastAsia="ru-RU"/>
        </w:rPr>
        <w:t xml:space="preserve"> </w:t>
      </w:r>
      <w:r w:rsidRPr="00B64056">
        <w:rPr>
          <w:rFonts w:ascii="Times New Roman" w:hAnsi="Times New Roman" w:cs="Times New Roman"/>
          <w:sz w:val="24"/>
          <w:szCs w:val="24"/>
        </w:rPr>
        <w:t>МБУК «Советск</w:t>
      </w:r>
      <w:r>
        <w:rPr>
          <w:rFonts w:ascii="Times New Roman" w:hAnsi="Times New Roman" w:cs="Times New Roman"/>
          <w:sz w:val="24"/>
          <w:szCs w:val="24"/>
        </w:rPr>
        <w:t>им</w:t>
      </w:r>
      <w:r w:rsidRPr="00B64056">
        <w:rPr>
          <w:rFonts w:ascii="Times New Roman" w:hAnsi="Times New Roman" w:cs="Times New Roman"/>
          <w:sz w:val="24"/>
          <w:szCs w:val="24"/>
        </w:rPr>
        <w:t xml:space="preserve"> РДК»</w:t>
      </w:r>
      <w:r w:rsidRPr="00E500BD">
        <w:t xml:space="preserve"> </w:t>
      </w:r>
      <w:r>
        <w:rPr>
          <w:rFonts w:ascii="Times New Roman" w:eastAsia="Times New Roman" w:hAnsi="Times New Roman"/>
          <w:sz w:val="24"/>
          <w:szCs w:val="24"/>
          <w:lang w:eastAsia="ru-RU"/>
        </w:rPr>
        <w:t xml:space="preserve">конкурентные процедуры не проводились. Все закупки </w:t>
      </w:r>
      <w:r w:rsidRPr="00E06C0A">
        <w:rPr>
          <w:rFonts w:ascii="Times New Roman" w:eastAsia="Times New Roman" w:hAnsi="Times New Roman"/>
          <w:sz w:val="24"/>
          <w:szCs w:val="24"/>
          <w:lang w:eastAsia="ru-RU"/>
        </w:rPr>
        <w:t>осуществл</w:t>
      </w:r>
      <w:r>
        <w:rPr>
          <w:rFonts w:ascii="Times New Roman" w:eastAsia="Times New Roman" w:hAnsi="Times New Roman"/>
          <w:sz w:val="24"/>
          <w:szCs w:val="24"/>
          <w:lang w:eastAsia="ru-RU"/>
        </w:rPr>
        <w:t>ены</w:t>
      </w:r>
      <w:r w:rsidRPr="00E06C0A">
        <w:rPr>
          <w:rFonts w:ascii="Times New Roman" w:eastAsia="Times New Roman" w:hAnsi="Times New Roman"/>
          <w:sz w:val="24"/>
          <w:szCs w:val="24"/>
          <w:lang w:eastAsia="ru-RU"/>
        </w:rPr>
        <w:t xml:space="preserve"> </w:t>
      </w:r>
      <w:r w:rsidRPr="00721292">
        <w:rPr>
          <w:rFonts w:ascii="Times New Roman" w:eastAsia="Times New Roman" w:hAnsi="Times New Roman" w:cs="Times New Roman"/>
          <w:sz w:val="24"/>
          <w:szCs w:val="24"/>
          <w:lang w:eastAsia="ru-RU"/>
        </w:rPr>
        <w:t>у единственного поставщика (подрядчика, исполнителя):</w:t>
      </w:r>
    </w:p>
    <w:p w:rsidR="00771670" w:rsidRDefault="00771670" w:rsidP="00771670">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Pr>
          <w:rFonts w:ascii="Times New Roman" w:eastAsia="Times New Roman" w:hAnsi="Times New Roman"/>
          <w:sz w:val="24"/>
          <w:szCs w:val="24"/>
          <w:lang w:eastAsia="ru-RU"/>
        </w:rPr>
        <w:t>1.)В</w:t>
      </w:r>
      <w:r w:rsidRPr="00451A25">
        <w:rPr>
          <w:rFonts w:ascii="Times New Roman" w:eastAsia="Times New Roman" w:hAnsi="Times New Roman"/>
          <w:sz w:val="24"/>
          <w:szCs w:val="24"/>
          <w:lang w:eastAsia="ru-RU"/>
        </w:rPr>
        <w:t xml:space="preserve"> соответствии с п.4 ч.1 ст.93 </w:t>
      </w:r>
      <w:r>
        <w:rPr>
          <w:rFonts w:ascii="Times New Roman" w:eastAsia="Times New Roman" w:hAnsi="Times New Roman"/>
          <w:sz w:val="24"/>
          <w:szCs w:val="24"/>
          <w:lang w:eastAsia="ru-RU"/>
        </w:rPr>
        <w:t xml:space="preserve">Федерального </w:t>
      </w:r>
      <w:r w:rsidRPr="00451A25">
        <w:rPr>
          <w:rFonts w:ascii="Times New Roman" w:hAnsi="Times New Roman"/>
          <w:sz w:val="24"/>
          <w:szCs w:val="24"/>
        </w:rPr>
        <w:t xml:space="preserve">Закона №44-ФЗ </w:t>
      </w:r>
      <w:r w:rsidRPr="00451A25">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договора </w:t>
      </w:r>
      <w:r w:rsidRPr="00451A25">
        <w:rPr>
          <w:rFonts w:ascii="Times New Roman" w:eastAsia="Times New Roman" w:hAnsi="Times New Roman"/>
          <w:sz w:val="24"/>
          <w:szCs w:val="24"/>
          <w:lang w:eastAsia="ru-RU"/>
        </w:rPr>
        <w:t>на сумму, не превышающую 100 тысяч рублей</w:t>
      </w:r>
      <w:r>
        <w:rPr>
          <w:rFonts w:ascii="Times New Roman" w:eastAsia="Times New Roman" w:hAnsi="Times New Roman"/>
          <w:sz w:val="24"/>
          <w:szCs w:val="24"/>
          <w:lang w:eastAsia="ru-RU"/>
        </w:rPr>
        <w:t>).</w:t>
      </w:r>
      <w:r w:rsidRPr="006E6BAA">
        <w:rPr>
          <w:rFonts w:ascii="Times New Roman" w:eastAsiaTheme="minorHAnsi" w:hAnsi="Times New Roman" w:cs="Times New Roman"/>
          <w:i/>
          <w:sz w:val="24"/>
          <w:szCs w:val="24"/>
          <w:lang w:eastAsia="en-US"/>
        </w:rPr>
        <w:t xml:space="preserve"> </w:t>
      </w:r>
      <w:r w:rsidRPr="006E6BAA">
        <w:rPr>
          <w:rFonts w:ascii="Times New Roman" w:eastAsiaTheme="minorHAnsi" w:hAnsi="Times New Roman" w:cs="Times New Roman"/>
          <w:sz w:val="24"/>
          <w:szCs w:val="24"/>
          <w:lang w:eastAsia="en-US"/>
        </w:rPr>
        <w:t xml:space="preserve">Согласно п. 4 ч. 1 ст. 93 Закона РФ № 44-ФЗ закупка у единственного поставщика (подрядчика, исполнителя) может осуществляться заказчиком в случае осуществления закупки товара, работы или услуги на сумму, не превышающую ста тысяч рублей. При этом годовой объем закупок, которые заказчик вправе осуществить на основании данного пункта, не должен превышать два миллиона рублей или не должен превышать пять процентов совокупного годового объема закупок заказчика и не должен составлять более чем пятьдесят миллионов рублей. Данное ограничение в 2017г. не нарушено. Годовой объем закупок, осуществленный </w:t>
      </w:r>
      <w:r w:rsidRPr="00B64056">
        <w:rPr>
          <w:rFonts w:ascii="Times New Roman" w:hAnsi="Times New Roman" w:cs="Times New Roman"/>
          <w:sz w:val="24"/>
          <w:szCs w:val="24"/>
        </w:rPr>
        <w:t>МБУК «Советск</w:t>
      </w:r>
      <w:r>
        <w:rPr>
          <w:rFonts w:ascii="Times New Roman" w:hAnsi="Times New Roman" w:cs="Times New Roman"/>
          <w:sz w:val="24"/>
          <w:szCs w:val="24"/>
        </w:rPr>
        <w:t>им</w:t>
      </w:r>
      <w:r w:rsidRPr="00B64056">
        <w:rPr>
          <w:rFonts w:ascii="Times New Roman" w:hAnsi="Times New Roman" w:cs="Times New Roman"/>
          <w:sz w:val="24"/>
          <w:szCs w:val="24"/>
        </w:rPr>
        <w:t xml:space="preserve"> РДК»</w:t>
      </w:r>
      <w:r w:rsidRPr="00E500BD">
        <w:t xml:space="preserve"> </w:t>
      </w:r>
      <w:r w:rsidRPr="006E6BAA">
        <w:rPr>
          <w:rFonts w:ascii="Times New Roman" w:eastAsiaTheme="minorHAnsi" w:hAnsi="Times New Roman" w:cs="Times New Roman"/>
          <w:sz w:val="24"/>
          <w:szCs w:val="24"/>
          <w:lang w:eastAsia="en-US"/>
        </w:rPr>
        <w:t xml:space="preserve">на основании п. 4 ч. 1 ст. 93 Закона РФ № 44-ФЗ в 2017 году составил </w:t>
      </w:r>
      <w:r w:rsidRPr="001E7B01">
        <w:rPr>
          <w:rFonts w:ascii="Times New Roman" w:eastAsiaTheme="minorHAnsi" w:hAnsi="Times New Roman" w:cs="Times New Roman"/>
          <w:sz w:val="24"/>
          <w:szCs w:val="24"/>
          <w:lang w:eastAsia="en-US"/>
        </w:rPr>
        <w:t>609,6 тыс. руб</w:t>
      </w:r>
      <w:r w:rsidRPr="006E6BAA">
        <w:rPr>
          <w:rFonts w:ascii="Times New Roman" w:eastAsiaTheme="minorHAnsi" w:hAnsi="Times New Roman" w:cs="Times New Roman"/>
          <w:sz w:val="24"/>
          <w:szCs w:val="24"/>
          <w:lang w:eastAsia="en-US"/>
        </w:rPr>
        <w:t>. По представленным в ходе проверки материалам, установлено, что по п. 4 ч. 1 ст. 93 Закона РФ № 44-ФЗ</w:t>
      </w:r>
      <w:r w:rsidRPr="000F3C6B">
        <w:rPr>
          <w:rFonts w:ascii="Times New Roman" w:hAnsi="Times New Roman" w:cs="Times New Roman"/>
          <w:sz w:val="24"/>
          <w:szCs w:val="24"/>
        </w:rPr>
        <w:t xml:space="preserve"> </w:t>
      </w:r>
      <w:r w:rsidRPr="00B64056">
        <w:rPr>
          <w:rFonts w:ascii="Times New Roman" w:hAnsi="Times New Roman" w:cs="Times New Roman"/>
          <w:sz w:val="24"/>
          <w:szCs w:val="24"/>
        </w:rPr>
        <w:t>МБУК «Советск</w:t>
      </w:r>
      <w:r>
        <w:rPr>
          <w:rFonts w:ascii="Times New Roman" w:hAnsi="Times New Roman" w:cs="Times New Roman"/>
          <w:sz w:val="24"/>
          <w:szCs w:val="24"/>
        </w:rPr>
        <w:t>им</w:t>
      </w:r>
      <w:r w:rsidRPr="00B64056">
        <w:rPr>
          <w:rFonts w:ascii="Times New Roman" w:hAnsi="Times New Roman" w:cs="Times New Roman"/>
          <w:sz w:val="24"/>
          <w:szCs w:val="24"/>
        </w:rPr>
        <w:t xml:space="preserve"> РДК»</w:t>
      </w:r>
      <w:r w:rsidRPr="00E500BD">
        <w:t xml:space="preserve"> </w:t>
      </w:r>
      <w:r w:rsidRPr="006E6BAA">
        <w:rPr>
          <w:rFonts w:ascii="Times New Roman" w:eastAsiaTheme="minorHAnsi" w:hAnsi="Times New Roman" w:cs="Times New Roman"/>
          <w:sz w:val="24"/>
          <w:szCs w:val="24"/>
          <w:lang w:eastAsia="en-US"/>
        </w:rPr>
        <w:t xml:space="preserve"> в 201</w:t>
      </w:r>
      <w:r>
        <w:rPr>
          <w:rFonts w:ascii="Times New Roman" w:eastAsiaTheme="minorHAnsi" w:hAnsi="Times New Roman" w:cs="Times New Roman"/>
          <w:sz w:val="24"/>
          <w:szCs w:val="24"/>
          <w:lang w:eastAsia="en-US"/>
        </w:rPr>
        <w:t>7</w:t>
      </w:r>
      <w:r w:rsidRPr="006E6BAA">
        <w:rPr>
          <w:rFonts w:ascii="Times New Roman" w:eastAsiaTheme="minorHAnsi" w:hAnsi="Times New Roman" w:cs="Times New Roman"/>
          <w:sz w:val="24"/>
          <w:szCs w:val="24"/>
          <w:lang w:eastAsia="en-US"/>
        </w:rPr>
        <w:t xml:space="preserve"> году заключено </w:t>
      </w:r>
      <w:r>
        <w:rPr>
          <w:rFonts w:ascii="Times New Roman" w:eastAsiaTheme="minorHAnsi" w:hAnsi="Times New Roman" w:cs="Times New Roman"/>
          <w:sz w:val="24"/>
          <w:szCs w:val="24"/>
          <w:lang w:eastAsia="en-US"/>
        </w:rPr>
        <w:t>33</w:t>
      </w:r>
      <w:r w:rsidRPr="006E6BAA">
        <w:rPr>
          <w:rFonts w:ascii="Times New Roman" w:eastAsiaTheme="minorHAnsi" w:hAnsi="Times New Roman" w:cs="Times New Roman"/>
          <w:sz w:val="24"/>
          <w:szCs w:val="24"/>
          <w:lang w:eastAsia="en-US"/>
        </w:rPr>
        <w:t xml:space="preserve"> договор</w:t>
      </w:r>
      <w:r>
        <w:rPr>
          <w:rFonts w:ascii="Times New Roman" w:eastAsiaTheme="minorHAnsi" w:hAnsi="Times New Roman" w:cs="Times New Roman"/>
          <w:sz w:val="24"/>
          <w:szCs w:val="24"/>
          <w:lang w:eastAsia="en-US"/>
        </w:rPr>
        <w:t>а;</w:t>
      </w:r>
    </w:p>
    <w:p w:rsidR="00771670" w:rsidRPr="001E7B01" w:rsidRDefault="00771670" w:rsidP="00771670">
      <w:pPr>
        <w:pStyle w:val="12"/>
        <w:ind w:firstLine="708"/>
        <w:jc w:val="both"/>
        <w:rPr>
          <w:rFonts w:ascii="Times New Roman" w:eastAsia="Times New Roman" w:hAnsi="Times New Roman"/>
          <w:sz w:val="24"/>
          <w:szCs w:val="24"/>
          <w:lang w:eastAsia="ru-RU"/>
        </w:rPr>
      </w:pPr>
      <w:r w:rsidRPr="00F659BB">
        <w:rPr>
          <w:rFonts w:ascii="Times New Roman" w:eastAsia="Times New Roman" w:hAnsi="Times New Roman"/>
          <w:sz w:val="24"/>
          <w:szCs w:val="24"/>
          <w:lang w:eastAsia="ru-RU"/>
        </w:rPr>
        <w:t xml:space="preserve">В плане-графике закупок на 2017год закупки по п.4 ч.1 ст.93 Федерального </w:t>
      </w:r>
      <w:r w:rsidRPr="00F659BB">
        <w:rPr>
          <w:rFonts w:ascii="Times New Roman" w:hAnsi="Times New Roman"/>
          <w:sz w:val="24"/>
          <w:szCs w:val="24"/>
        </w:rPr>
        <w:t xml:space="preserve">Закона №44-ФЗ  запланированы </w:t>
      </w:r>
      <w:r>
        <w:rPr>
          <w:rFonts w:ascii="Times New Roman" w:hAnsi="Times New Roman"/>
          <w:sz w:val="24"/>
          <w:szCs w:val="24"/>
        </w:rPr>
        <w:t xml:space="preserve">закупки </w:t>
      </w:r>
      <w:r w:rsidRPr="00F659BB">
        <w:rPr>
          <w:rFonts w:ascii="Times New Roman" w:hAnsi="Times New Roman"/>
          <w:sz w:val="24"/>
          <w:szCs w:val="24"/>
        </w:rPr>
        <w:t xml:space="preserve">в сумме </w:t>
      </w:r>
      <w:r w:rsidRPr="001E7B01">
        <w:rPr>
          <w:rFonts w:ascii="Times New Roman" w:hAnsi="Times New Roman"/>
          <w:sz w:val="24"/>
          <w:szCs w:val="24"/>
        </w:rPr>
        <w:t>1406,0тыс.рублей</w:t>
      </w:r>
      <w:r w:rsidRPr="001E7B01">
        <w:rPr>
          <w:rFonts w:ascii="Times New Roman" w:eastAsia="Times New Roman" w:hAnsi="Times New Roman"/>
          <w:sz w:val="24"/>
          <w:szCs w:val="24"/>
          <w:lang w:eastAsia="ru-RU"/>
        </w:rPr>
        <w:t>.</w:t>
      </w:r>
    </w:p>
    <w:p w:rsidR="00771670" w:rsidRDefault="00771670" w:rsidP="00771670">
      <w:pPr>
        <w:spacing w:after="0" w:line="240" w:lineRule="auto"/>
        <w:ind w:right="146" w:firstLine="709"/>
        <w:jc w:val="both"/>
        <w:rPr>
          <w:rFonts w:ascii="Times New Roman" w:eastAsiaTheme="minorHAnsi" w:hAnsi="Times New Roman" w:cs="Times New Roman"/>
          <w:sz w:val="24"/>
          <w:szCs w:val="24"/>
          <w:lang w:eastAsia="en-US"/>
        </w:rPr>
      </w:pPr>
      <w:r>
        <w:rPr>
          <w:rFonts w:ascii="Times New Roman" w:eastAsia="Times New Roman" w:hAnsi="Times New Roman"/>
          <w:sz w:val="24"/>
          <w:szCs w:val="24"/>
          <w:lang w:eastAsia="ru-RU"/>
        </w:rPr>
        <w:t xml:space="preserve">2)В соответствии с </w:t>
      </w:r>
      <w:r w:rsidRPr="007D6865">
        <w:rPr>
          <w:rFonts w:ascii="Times New Roman" w:eastAsia="Times New Roman" w:hAnsi="Times New Roman"/>
          <w:sz w:val="24"/>
          <w:szCs w:val="24"/>
          <w:lang w:eastAsia="ru-RU"/>
        </w:rPr>
        <w:t>п.</w:t>
      </w:r>
      <w:r>
        <w:rPr>
          <w:rFonts w:ascii="Times New Roman" w:eastAsia="Times New Roman" w:hAnsi="Times New Roman"/>
          <w:sz w:val="24"/>
          <w:szCs w:val="24"/>
          <w:lang w:eastAsia="ru-RU"/>
        </w:rPr>
        <w:t>5</w:t>
      </w:r>
      <w:r w:rsidRPr="007D6865">
        <w:rPr>
          <w:rFonts w:ascii="Times New Roman" w:eastAsia="Times New Roman" w:hAnsi="Times New Roman"/>
          <w:sz w:val="24"/>
          <w:szCs w:val="24"/>
          <w:lang w:eastAsia="ru-RU"/>
        </w:rPr>
        <w:t xml:space="preserve">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w:t>
      </w:r>
      <w:r>
        <w:rPr>
          <w:rFonts w:ascii="Times New Roman" w:eastAsia="Times New Roman" w:hAnsi="Times New Roman"/>
          <w:sz w:val="24"/>
          <w:szCs w:val="24"/>
          <w:lang w:eastAsia="ru-RU"/>
        </w:rPr>
        <w:t>4</w:t>
      </w:r>
      <w:r w:rsidRPr="007D6865">
        <w:rPr>
          <w:rFonts w:ascii="Times New Roman" w:eastAsia="Times New Roman" w:hAnsi="Times New Roman"/>
          <w:sz w:val="24"/>
          <w:szCs w:val="24"/>
          <w:lang w:eastAsia="ru-RU"/>
        </w:rPr>
        <w:t>00 тысяч рублей)</w:t>
      </w:r>
      <w:r>
        <w:rPr>
          <w:rFonts w:ascii="Times New Roman" w:eastAsia="Times New Roman" w:hAnsi="Times New Roman"/>
          <w:sz w:val="24"/>
          <w:szCs w:val="24"/>
          <w:lang w:eastAsia="ru-RU"/>
        </w:rPr>
        <w:t>.</w:t>
      </w:r>
      <w:r w:rsidRPr="000B53C3">
        <w:rPr>
          <w:rFonts w:ascii="Times New Roman" w:eastAsiaTheme="minorHAnsi" w:hAnsi="Times New Roman" w:cs="Times New Roman"/>
          <w:sz w:val="24"/>
          <w:szCs w:val="24"/>
          <w:lang w:eastAsia="en-US"/>
        </w:rPr>
        <w:t xml:space="preserve"> </w:t>
      </w:r>
    </w:p>
    <w:p w:rsidR="00771670" w:rsidRPr="006E6BAA" w:rsidRDefault="00771670" w:rsidP="00771670">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6E6BAA">
        <w:rPr>
          <w:rFonts w:ascii="Times New Roman" w:eastAsiaTheme="minorHAnsi" w:hAnsi="Times New Roman" w:cs="Times New Roman"/>
          <w:sz w:val="24"/>
          <w:szCs w:val="24"/>
          <w:lang w:eastAsia="en-US"/>
        </w:rPr>
        <w:t xml:space="preserve"> Годовой объем закупок, осуществленный на основании п. </w:t>
      </w:r>
      <w:r>
        <w:rPr>
          <w:rFonts w:ascii="Times New Roman" w:eastAsiaTheme="minorHAnsi" w:hAnsi="Times New Roman" w:cs="Times New Roman"/>
          <w:sz w:val="24"/>
          <w:szCs w:val="24"/>
          <w:lang w:eastAsia="en-US"/>
        </w:rPr>
        <w:t>5</w:t>
      </w:r>
      <w:r w:rsidRPr="006E6BAA">
        <w:rPr>
          <w:rFonts w:ascii="Times New Roman" w:eastAsiaTheme="minorHAnsi" w:hAnsi="Times New Roman" w:cs="Times New Roman"/>
          <w:sz w:val="24"/>
          <w:szCs w:val="24"/>
          <w:lang w:eastAsia="en-US"/>
        </w:rPr>
        <w:t xml:space="preserve"> ч. 1 ст. 93 Закона РФ № 44-ФЗ в 2017 году составил </w:t>
      </w:r>
      <w:r w:rsidRPr="001E7B01">
        <w:rPr>
          <w:rFonts w:ascii="Times New Roman" w:eastAsiaTheme="minorHAnsi" w:hAnsi="Times New Roman" w:cs="Times New Roman"/>
          <w:sz w:val="24"/>
          <w:szCs w:val="24"/>
          <w:lang w:eastAsia="en-US"/>
        </w:rPr>
        <w:t>342,7 тыс. руб.</w:t>
      </w:r>
      <w:r w:rsidRPr="006E6BAA">
        <w:rPr>
          <w:rFonts w:ascii="Times New Roman" w:eastAsiaTheme="minorHAnsi" w:hAnsi="Times New Roman" w:cs="Times New Roman"/>
          <w:sz w:val="24"/>
          <w:szCs w:val="24"/>
          <w:lang w:eastAsia="en-US"/>
        </w:rPr>
        <w:t xml:space="preserve"> По представленным в ходе проверки материалам, установлено, что по п. </w:t>
      </w:r>
      <w:r>
        <w:rPr>
          <w:rFonts w:ascii="Times New Roman" w:eastAsiaTheme="minorHAnsi" w:hAnsi="Times New Roman" w:cs="Times New Roman"/>
          <w:sz w:val="24"/>
          <w:szCs w:val="24"/>
          <w:lang w:eastAsia="en-US"/>
        </w:rPr>
        <w:t>5</w:t>
      </w:r>
      <w:r w:rsidRPr="006E6BAA">
        <w:rPr>
          <w:rFonts w:ascii="Times New Roman" w:eastAsiaTheme="minorHAnsi" w:hAnsi="Times New Roman" w:cs="Times New Roman"/>
          <w:sz w:val="24"/>
          <w:szCs w:val="24"/>
          <w:lang w:eastAsia="en-US"/>
        </w:rPr>
        <w:t xml:space="preserve"> ч. 1 ст. 93 </w:t>
      </w:r>
      <w:r>
        <w:rPr>
          <w:rFonts w:ascii="Times New Roman" w:eastAsiaTheme="minorHAnsi" w:hAnsi="Times New Roman" w:cs="Times New Roman"/>
          <w:sz w:val="24"/>
          <w:szCs w:val="24"/>
          <w:lang w:eastAsia="en-US"/>
        </w:rPr>
        <w:t xml:space="preserve">Федерального </w:t>
      </w:r>
      <w:r w:rsidRPr="006E6BAA">
        <w:rPr>
          <w:rFonts w:ascii="Times New Roman" w:eastAsiaTheme="minorHAnsi" w:hAnsi="Times New Roman" w:cs="Times New Roman"/>
          <w:sz w:val="24"/>
          <w:szCs w:val="24"/>
          <w:lang w:eastAsia="en-US"/>
        </w:rPr>
        <w:t xml:space="preserve">Закона </w:t>
      </w:r>
      <w:r>
        <w:rPr>
          <w:rFonts w:ascii="Times New Roman" w:eastAsiaTheme="minorHAnsi" w:hAnsi="Times New Roman" w:cs="Times New Roman"/>
          <w:sz w:val="24"/>
          <w:szCs w:val="24"/>
          <w:lang w:eastAsia="en-US"/>
        </w:rPr>
        <w:t>44</w:t>
      </w:r>
      <w:r w:rsidRPr="006E6BAA">
        <w:rPr>
          <w:rFonts w:ascii="Times New Roman" w:eastAsiaTheme="minorHAnsi" w:hAnsi="Times New Roman" w:cs="Times New Roman"/>
          <w:sz w:val="24"/>
          <w:szCs w:val="24"/>
          <w:lang w:eastAsia="en-US"/>
        </w:rPr>
        <w:t xml:space="preserve">-ФЗ </w:t>
      </w:r>
      <w:r w:rsidRPr="00E500BD">
        <w:t xml:space="preserve"> </w:t>
      </w:r>
      <w:r w:rsidRPr="006E6BAA">
        <w:rPr>
          <w:rFonts w:ascii="Times New Roman" w:eastAsiaTheme="minorHAnsi" w:hAnsi="Times New Roman" w:cs="Times New Roman"/>
          <w:sz w:val="24"/>
          <w:szCs w:val="24"/>
          <w:lang w:eastAsia="en-US"/>
        </w:rPr>
        <w:t>в 201</w:t>
      </w:r>
      <w:r>
        <w:rPr>
          <w:rFonts w:ascii="Times New Roman" w:eastAsiaTheme="minorHAnsi" w:hAnsi="Times New Roman" w:cs="Times New Roman"/>
          <w:sz w:val="24"/>
          <w:szCs w:val="24"/>
          <w:lang w:eastAsia="en-US"/>
        </w:rPr>
        <w:t>7</w:t>
      </w:r>
      <w:r w:rsidRPr="006E6BAA">
        <w:rPr>
          <w:rFonts w:ascii="Times New Roman" w:eastAsiaTheme="minorHAnsi" w:hAnsi="Times New Roman" w:cs="Times New Roman"/>
          <w:sz w:val="24"/>
          <w:szCs w:val="24"/>
          <w:lang w:eastAsia="en-US"/>
        </w:rPr>
        <w:t xml:space="preserve"> году заключено </w:t>
      </w:r>
      <w:r>
        <w:rPr>
          <w:rFonts w:ascii="Times New Roman" w:eastAsiaTheme="minorHAnsi" w:hAnsi="Times New Roman" w:cs="Times New Roman"/>
          <w:sz w:val="24"/>
          <w:szCs w:val="24"/>
          <w:lang w:eastAsia="en-US"/>
        </w:rPr>
        <w:t>2</w:t>
      </w:r>
      <w:r w:rsidRPr="006E6BAA">
        <w:rPr>
          <w:rFonts w:ascii="Times New Roman" w:eastAsiaTheme="minorHAnsi" w:hAnsi="Times New Roman" w:cs="Times New Roman"/>
          <w:sz w:val="24"/>
          <w:szCs w:val="24"/>
          <w:lang w:eastAsia="en-US"/>
        </w:rPr>
        <w:t xml:space="preserve"> договора. </w:t>
      </w:r>
    </w:p>
    <w:p w:rsidR="00771670" w:rsidRPr="00AA4E95" w:rsidRDefault="00771670" w:rsidP="00771670">
      <w:pPr>
        <w:pStyle w:val="12"/>
        <w:ind w:firstLine="708"/>
        <w:jc w:val="both"/>
        <w:rPr>
          <w:rFonts w:ascii="Times New Roman" w:hAnsi="Times New Roman" w:cs="Times New Roman"/>
          <w:sz w:val="24"/>
          <w:szCs w:val="24"/>
        </w:rPr>
      </w:pPr>
      <w:r w:rsidRPr="00AA4E95">
        <w:rPr>
          <w:rFonts w:ascii="Times New Roman" w:hAnsi="Times New Roman" w:cs="Times New Roman"/>
          <w:sz w:val="24"/>
          <w:szCs w:val="24"/>
        </w:rPr>
        <w:t>Согласно ч.1ст.21</w:t>
      </w:r>
      <w:r w:rsidRPr="00AA4E95">
        <w:rPr>
          <w:rFonts w:ascii="Arial" w:hAnsi="Arial" w:cs="Arial"/>
        </w:rPr>
        <w:t xml:space="preserve"> </w:t>
      </w:r>
      <w:r w:rsidRPr="00AA4E95">
        <w:rPr>
          <w:rFonts w:ascii="Times New Roman" w:eastAsia="Times New Roman" w:hAnsi="Times New Roman"/>
          <w:sz w:val="24"/>
          <w:szCs w:val="24"/>
          <w:lang w:eastAsia="ru-RU"/>
        </w:rPr>
        <w:t xml:space="preserve">Федерального </w:t>
      </w:r>
      <w:r w:rsidRPr="00AA4E95">
        <w:rPr>
          <w:rFonts w:ascii="Times New Roman" w:hAnsi="Times New Roman"/>
          <w:sz w:val="24"/>
          <w:szCs w:val="24"/>
        </w:rPr>
        <w:t>Закона №44-ФЗ, п</w:t>
      </w:r>
      <w:r w:rsidRPr="00AA4E95">
        <w:rPr>
          <w:rFonts w:ascii="Times New Roman" w:hAnsi="Times New Roman" w:cs="Times New Roman"/>
          <w:sz w:val="24"/>
          <w:szCs w:val="24"/>
        </w:rPr>
        <w:t>ланы-графики содержат перечень закупок товаров, работ, услуг для обеспечения государственных и муниципальных нужд на финансовый год и являются основанием для осуществления закупок.</w:t>
      </w:r>
    </w:p>
    <w:p w:rsidR="00771670" w:rsidRPr="000F3C6B" w:rsidRDefault="00771670" w:rsidP="00771670">
      <w:pPr>
        <w:pStyle w:val="12"/>
        <w:ind w:firstLine="708"/>
        <w:jc w:val="both"/>
        <w:rPr>
          <w:rFonts w:ascii="Times New Roman" w:eastAsia="Times New Roman" w:hAnsi="Times New Roman"/>
          <w:b/>
          <w:i/>
          <w:sz w:val="24"/>
          <w:szCs w:val="24"/>
          <w:lang w:eastAsia="ru-RU"/>
        </w:rPr>
      </w:pPr>
      <w:r w:rsidRPr="000F3C6B">
        <w:rPr>
          <w:rFonts w:ascii="Times New Roman" w:eastAsia="Times New Roman" w:hAnsi="Times New Roman"/>
          <w:b/>
          <w:i/>
          <w:sz w:val="24"/>
          <w:szCs w:val="24"/>
          <w:lang w:eastAsia="ru-RU"/>
        </w:rPr>
        <w:t xml:space="preserve">В нарушение </w:t>
      </w:r>
      <w:r w:rsidRPr="000F3C6B">
        <w:rPr>
          <w:rFonts w:ascii="Times New Roman" w:hAnsi="Times New Roman" w:cs="Times New Roman"/>
          <w:b/>
          <w:i/>
          <w:sz w:val="24"/>
          <w:szCs w:val="24"/>
        </w:rPr>
        <w:t>ч.1ст.21</w:t>
      </w:r>
      <w:r w:rsidRPr="000F3C6B">
        <w:rPr>
          <w:rFonts w:ascii="Arial" w:hAnsi="Arial" w:cs="Arial"/>
          <w:b/>
          <w:i/>
        </w:rPr>
        <w:t xml:space="preserve"> </w:t>
      </w:r>
      <w:r w:rsidRPr="000F3C6B">
        <w:rPr>
          <w:rFonts w:ascii="Times New Roman" w:eastAsia="Times New Roman" w:hAnsi="Times New Roman"/>
          <w:b/>
          <w:i/>
          <w:sz w:val="24"/>
          <w:szCs w:val="24"/>
          <w:lang w:eastAsia="ru-RU"/>
        </w:rPr>
        <w:t xml:space="preserve">Федерального </w:t>
      </w:r>
      <w:r w:rsidRPr="000F3C6B">
        <w:rPr>
          <w:rFonts w:ascii="Times New Roman" w:hAnsi="Times New Roman"/>
          <w:b/>
          <w:i/>
          <w:sz w:val="24"/>
          <w:szCs w:val="24"/>
        </w:rPr>
        <w:t>Закона №44-Ф</w:t>
      </w:r>
      <w:r w:rsidRPr="000F3C6B">
        <w:rPr>
          <w:rFonts w:ascii="Times New Roman" w:hAnsi="Times New Roman" w:cs="Times New Roman"/>
          <w:b/>
          <w:i/>
          <w:sz w:val="24"/>
          <w:szCs w:val="24"/>
        </w:rPr>
        <w:t xml:space="preserve"> МБУК «Советским РДК»</w:t>
      </w:r>
      <w:r w:rsidRPr="000F3C6B">
        <w:rPr>
          <w:b/>
          <w:i/>
        </w:rPr>
        <w:t xml:space="preserve"> </w:t>
      </w:r>
      <w:r w:rsidRPr="000F3C6B">
        <w:rPr>
          <w:rFonts w:ascii="Times New Roman" w:hAnsi="Times New Roman"/>
          <w:b/>
          <w:i/>
          <w:sz w:val="24"/>
          <w:szCs w:val="24"/>
        </w:rPr>
        <w:t xml:space="preserve">осуществлены закупки товаров, работ, услуг (договора до </w:t>
      </w:r>
      <w:r>
        <w:rPr>
          <w:rFonts w:ascii="Times New Roman" w:hAnsi="Times New Roman"/>
          <w:b/>
          <w:i/>
          <w:sz w:val="24"/>
          <w:szCs w:val="24"/>
        </w:rPr>
        <w:t>4</w:t>
      </w:r>
      <w:r w:rsidRPr="000F3C6B">
        <w:rPr>
          <w:rFonts w:ascii="Times New Roman" w:hAnsi="Times New Roman"/>
          <w:b/>
          <w:i/>
          <w:sz w:val="24"/>
          <w:szCs w:val="24"/>
        </w:rPr>
        <w:t xml:space="preserve">00тыс.рублей) на сумму </w:t>
      </w:r>
      <w:r>
        <w:rPr>
          <w:rFonts w:ascii="Times New Roman" w:hAnsi="Times New Roman"/>
          <w:b/>
          <w:i/>
          <w:sz w:val="24"/>
          <w:szCs w:val="24"/>
        </w:rPr>
        <w:t>342,7</w:t>
      </w:r>
      <w:r w:rsidRPr="000F3C6B">
        <w:rPr>
          <w:rFonts w:ascii="Times New Roman" w:hAnsi="Times New Roman"/>
          <w:b/>
          <w:i/>
          <w:sz w:val="24"/>
          <w:szCs w:val="24"/>
        </w:rPr>
        <w:t xml:space="preserve">тыс.рублей,которые не включены </w:t>
      </w:r>
      <w:r w:rsidRPr="000F3C6B">
        <w:rPr>
          <w:rFonts w:ascii="Times New Roman" w:hAnsi="Times New Roman" w:cs="Times New Roman"/>
          <w:b/>
          <w:i/>
          <w:sz w:val="24"/>
          <w:szCs w:val="24"/>
        </w:rPr>
        <w:t>МБУК «Советским РДК»</w:t>
      </w:r>
      <w:r w:rsidRPr="00E500BD">
        <w:t xml:space="preserve"> </w:t>
      </w:r>
      <w:r w:rsidRPr="006E6BAA">
        <w:rPr>
          <w:rFonts w:ascii="Times New Roman" w:eastAsiaTheme="minorHAnsi" w:hAnsi="Times New Roman" w:cs="Times New Roman"/>
          <w:sz w:val="24"/>
          <w:szCs w:val="24"/>
          <w:lang w:eastAsia="en-US"/>
        </w:rPr>
        <w:t xml:space="preserve"> </w:t>
      </w:r>
      <w:r w:rsidRPr="000F3C6B">
        <w:rPr>
          <w:rFonts w:ascii="Times New Roman" w:hAnsi="Times New Roman"/>
          <w:b/>
          <w:i/>
          <w:sz w:val="24"/>
          <w:szCs w:val="24"/>
        </w:rPr>
        <w:t xml:space="preserve">в </w:t>
      </w:r>
      <w:r>
        <w:rPr>
          <w:rFonts w:ascii="Times New Roman" w:hAnsi="Times New Roman"/>
          <w:b/>
          <w:i/>
          <w:sz w:val="24"/>
          <w:szCs w:val="24"/>
        </w:rPr>
        <w:t xml:space="preserve">план закупок и </w:t>
      </w:r>
      <w:r w:rsidRPr="000F3C6B">
        <w:rPr>
          <w:rFonts w:ascii="Times New Roman" w:hAnsi="Times New Roman"/>
          <w:b/>
          <w:i/>
          <w:sz w:val="24"/>
          <w:szCs w:val="24"/>
        </w:rPr>
        <w:t>план-график закупок на 2017год.</w:t>
      </w:r>
    </w:p>
    <w:p w:rsidR="00771670" w:rsidRPr="001D7C8D" w:rsidRDefault="00771670" w:rsidP="00771670">
      <w:pPr>
        <w:pStyle w:val="12"/>
        <w:ind w:firstLine="708"/>
        <w:jc w:val="both"/>
        <w:rPr>
          <w:rFonts w:ascii="Times New Roman" w:hAnsi="Times New Roman" w:cs="Times New Roman"/>
          <w:sz w:val="24"/>
          <w:szCs w:val="24"/>
        </w:rPr>
      </w:pPr>
      <w:r w:rsidRPr="001D7C8D">
        <w:rPr>
          <w:rFonts w:ascii="Times New Roman" w:hAnsi="Times New Roman" w:cs="Times New Roman"/>
          <w:sz w:val="24"/>
          <w:szCs w:val="24"/>
        </w:rPr>
        <w:lastRenderedPageBreak/>
        <w:t>В соответствии с ч.2 ст.72 Бюджетного кодекса Российской Федерации муниципальные контракты необходимо заключать в соответствии с планом- графиком закупок товаров, работ, услуг для обеспечения муниципальных нужд, сформированным и утвержденным в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и оплачиваются в пределах лимитов бюджетных обязательств.</w:t>
      </w:r>
    </w:p>
    <w:p w:rsidR="00771670" w:rsidRPr="00F0494D" w:rsidRDefault="00771670" w:rsidP="00771670">
      <w:pPr>
        <w:spacing w:after="0" w:line="240" w:lineRule="auto"/>
        <w:ind w:firstLine="708"/>
        <w:jc w:val="both"/>
        <w:rPr>
          <w:rFonts w:ascii="Times New Roman" w:hAnsi="Times New Roman" w:cs="Times New Roman"/>
          <w:b/>
          <w:i/>
          <w:sz w:val="24"/>
          <w:szCs w:val="24"/>
        </w:rPr>
      </w:pPr>
      <w:r w:rsidRPr="00F0494D">
        <w:rPr>
          <w:rFonts w:ascii="Times New Roman" w:hAnsi="Times New Roman" w:cs="Times New Roman"/>
          <w:b/>
          <w:i/>
          <w:sz w:val="24"/>
          <w:szCs w:val="24"/>
        </w:rPr>
        <w:t>В нарушение ч.2 ст.72 Бюджетного кодекса Российской Федерации МБУК «Советский РДК»</w:t>
      </w:r>
      <w:r w:rsidRPr="00F0494D">
        <w:rPr>
          <w:b/>
          <w:i/>
        </w:rPr>
        <w:t xml:space="preserve"> </w:t>
      </w:r>
      <w:r w:rsidRPr="00F0494D">
        <w:rPr>
          <w:rFonts w:ascii="Times New Roman" w:eastAsiaTheme="minorHAnsi" w:hAnsi="Times New Roman" w:cs="Times New Roman"/>
          <w:b/>
          <w:i/>
          <w:sz w:val="24"/>
          <w:szCs w:val="24"/>
          <w:lang w:eastAsia="en-US"/>
        </w:rPr>
        <w:t xml:space="preserve"> </w:t>
      </w:r>
      <w:r w:rsidRPr="00F0494D">
        <w:rPr>
          <w:rFonts w:ascii="Times New Roman" w:hAnsi="Times New Roman" w:cs="Times New Roman"/>
          <w:b/>
          <w:i/>
          <w:sz w:val="24"/>
          <w:szCs w:val="24"/>
        </w:rPr>
        <w:t>заключил 2 договора ,закупка которых не была запланирована в плане закупок и плане-графике закупок. Несоблюдение правил бюджетного учета составило 342,7тыс.рублей.</w:t>
      </w:r>
    </w:p>
    <w:p w:rsidR="00771670" w:rsidRPr="00721292" w:rsidRDefault="00771670" w:rsidP="00771670">
      <w:pPr>
        <w:suppressAutoHyphens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heme="minorHAnsi" w:hAnsi="Times New Roman" w:cs="Times New Roman"/>
          <w:sz w:val="24"/>
          <w:szCs w:val="24"/>
          <w:lang w:eastAsia="en-US"/>
        </w:rPr>
        <w:t xml:space="preserve"> </w:t>
      </w:r>
      <w:r w:rsidRPr="00E06C0A">
        <w:rPr>
          <w:rFonts w:ascii="Times New Roman" w:eastAsia="Times New Roman" w:hAnsi="Times New Roman"/>
          <w:sz w:val="24"/>
          <w:szCs w:val="24"/>
          <w:lang w:eastAsia="ru-RU"/>
        </w:rPr>
        <w:t xml:space="preserve">За </w:t>
      </w:r>
      <w:r>
        <w:rPr>
          <w:rFonts w:ascii="Times New Roman" w:eastAsia="Times New Roman" w:hAnsi="Times New Roman"/>
          <w:sz w:val="24"/>
          <w:szCs w:val="24"/>
          <w:lang w:eastAsia="ru-RU"/>
        </w:rPr>
        <w:t>текущий период 2018г.</w:t>
      </w:r>
      <w:r w:rsidRPr="00E06C0A">
        <w:rPr>
          <w:rFonts w:ascii="Times New Roman" w:eastAsia="Times New Roman" w:hAnsi="Times New Roman"/>
          <w:sz w:val="24"/>
          <w:szCs w:val="24"/>
          <w:lang w:eastAsia="ru-RU"/>
        </w:rPr>
        <w:t xml:space="preserve"> </w:t>
      </w:r>
      <w:r w:rsidRPr="00B64056">
        <w:rPr>
          <w:rFonts w:ascii="Times New Roman" w:hAnsi="Times New Roman" w:cs="Times New Roman"/>
          <w:sz w:val="24"/>
          <w:szCs w:val="24"/>
        </w:rPr>
        <w:t>МБУК «Советск</w:t>
      </w:r>
      <w:r>
        <w:rPr>
          <w:rFonts w:ascii="Times New Roman" w:hAnsi="Times New Roman" w:cs="Times New Roman"/>
          <w:sz w:val="24"/>
          <w:szCs w:val="24"/>
        </w:rPr>
        <w:t>им</w:t>
      </w:r>
      <w:r w:rsidRPr="00B64056">
        <w:rPr>
          <w:rFonts w:ascii="Times New Roman" w:hAnsi="Times New Roman" w:cs="Times New Roman"/>
          <w:sz w:val="24"/>
          <w:szCs w:val="24"/>
        </w:rPr>
        <w:t xml:space="preserve"> РДК»</w:t>
      </w:r>
      <w:r w:rsidRPr="00E500BD">
        <w:t xml:space="preserve"> </w:t>
      </w:r>
      <w:r w:rsidRPr="006E6BAA">
        <w:rPr>
          <w:rFonts w:ascii="Times New Roman" w:eastAsiaTheme="minorHAnsi" w:hAnsi="Times New Roman" w:cs="Times New Roman"/>
          <w:sz w:val="24"/>
          <w:szCs w:val="24"/>
          <w:lang w:eastAsia="en-US"/>
        </w:rPr>
        <w:t xml:space="preserve"> </w:t>
      </w:r>
      <w:r w:rsidRPr="00E06C0A">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конкурентные процедуры не проводились. Все закупки </w:t>
      </w:r>
      <w:r w:rsidRPr="00E06C0A">
        <w:rPr>
          <w:rFonts w:ascii="Times New Roman" w:eastAsia="Times New Roman" w:hAnsi="Times New Roman"/>
          <w:sz w:val="24"/>
          <w:szCs w:val="24"/>
          <w:lang w:eastAsia="ru-RU"/>
        </w:rPr>
        <w:t>осуществл</w:t>
      </w:r>
      <w:r>
        <w:rPr>
          <w:rFonts w:ascii="Times New Roman" w:eastAsia="Times New Roman" w:hAnsi="Times New Roman"/>
          <w:sz w:val="24"/>
          <w:szCs w:val="24"/>
          <w:lang w:eastAsia="ru-RU"/>
        </w:rPr>
        <w:t>ены</w:t>
      </w:r>
      <w:r w:rsidRPr="00E06C0A">
        <w:rPr>
          <w:rFonts w:ascii="Times New Roman" w:eastAsia="Times New Roman" w:hAnsi="Times New Roman"/>
          <w:sz w:val="24"/>
          <w:szCs w:val="24"/>
          <w:lang w:eastAsia="ru-RU"/>
        </w:rPr>
        <w:t xml:space="preserve"> </w:t>
      </w:r>
      <w:r w:rsidRPr="00721292">
        <w:rPr>
          <w:rFonts w:ascii="Times New Roman" w:eastAsia="Times New Roman" w:hAnsi="Times New Roman" w:cs="Times New Roman"/>
          <w:sz w:val="24"/>
          <w:szCs w:val="24"/>
          <w:lang w:eastAsia="ru-RU"/>
        </w:rPr>
        <w:t>у единственного поставщика (подрядчика, исполнителя):</w:t>
      </w:r>
    </w:p>
    <w:p w:rsidR="00771670" w:rsidRPr="001E7B01" w:rsidRDefault="00771670" w:rsidP="00771670">
      <w:pPr>
        <w:spacing w:after="0" w:line="240" w:lineRule="auto"/>
        <w:ind w:right="146" w:firstLine="709"/>
        <w:jc w:val="both"/>
        <w:rPr>
          <w:rFonts w:ascii="Times New Roman" w:hAnsi="Times New Roman" w:cs="Times New Roman"/>
          <w:sz w:val="24"/>
          <w:szCs w:val="24"/>
        </w:rPr>
      </w:pPr>
      <w:r w:rsidRPr="00A27555">
        <w:rPr>
          <w:rFonts w:ascii="Times New Roman" w:eastAsia="Times New Roman" w:hAnsi="Times New Roman"/>
          <w:sz w:val="24"/>
          <w:szCs w:val="24"/>
          <w:lang w:eastAsia="ru-RU"/>
        </w:rPr>
        <w:t xml:space="preserve">1.)В соответствии с п.4 ч.1 ст.93 Федерального </w:t>
      </w:r>
      <w:r w:rsidRPr="00A27555">
        <w:rPr>
          <w:rFonts w:ascii="Times New Roman" w:hAnsi="Times New Roman"/>
          <w:sz w:val="24"/>
          <w:szCs w:val="24"/>
        </w:rPr>
        <w:t xml:space="preserve">Закона №44-ФЗ </w:t>
      </w:r>
      <w:r w:rsidRPr="00A27555">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договора </w:t>
      </w:r>
      <w:r w:rsidRPr="00A27555">
        <w:rPr>
          <w:rFonts w:ascii="Times New Roman" w:eastAsia="Times New Roman" w:hAnsi="Times New Roman"/>
          <w:sz w:val="24"/>
          <w:szCs w:val="24"/>
          <w:lang w:eastAsia="ru-RU"/>
        </w:rPr>
        <w:t>на сумму, не превышающую 100 тысяч рублей в</w:t>
      </w:r>
      <w:r w:rsidRPr="00A27555">
        <w:rPr>
          <w:rFonts w:ascii="Times New Roman" w:eastAsiaTheme="minorHAnsi" w:hAnsi="Times New Roman" w:cs="Times New Roman"/>
          <w:sz w:val="24"/>
          <w:szCs w:val="24"/>
          <w:lang w:eastAsia="en-US"/>
        </w:rPr>
        <w:t xml:space="preserve"> текущем периоде 2018г.</w:t>
      </w:r>
      <w:r>
        <w:rPr>
          <w:rFonts w:ascii="Times New Roman" w:hAnsi="Times New Roman"/>
          <w:sz w:val="24"/>
          <w:szCs w:val="24"/>
        </w:rPr>
        <w:t xml:space="preserve"> заключен</w:t>
      </w:r>
      <w:r w:rsidRPr="00A27555">
        <w:rPr>
          <w:rFonts w:ascii="Times New Roman" w:hAnsi="Times New Roman"/>
          <w:sz w:val="24"/>
          <w:szCs w:val="24"/>
        </w:rPr>
        <w:t xml:space="preserve"> </w:t>
      </w:r>
      <w:r>
        <w:rPr>
          <w:rFonts w:ascii="Times New Roman" w:hAnsi="Times New Roman"/>
          <w:sz w:val="24"/>
          <w:szCs w:val="24"/>
        </w:rPr>
        <w:t xml:space="preserve">21 договор на сумму </w:t>
      </w:r>
      <w:r w:rsidRPr="001E7B01">
        <w:rPr>
          <w:rFonts w:ascii="Times New Roman" w:hAnsi="Times New Roman"/>
          <w:sz w:val="24"/>
          <w:szCs w:val="24"/>
        </w:rPr>
        <w:t>428,5тыс.рублей.</w:t>
      </w:r>
    </w:p>
    <w:p w:rsidR="00771670" w:rsidRDefault="00771670" w:rsidP="0077167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С</w:t>
      </w:r>
      <w:r w:rsidRPr="00414561">
        <w:rPr>
          <w:rFonts w:ascii="Times New Roman" w:hAnsi="Times New Roman" w:cs="Times New Roman"/>
          <w:sz w:val="24"/>
          <w:szCs w:val="24"/>
        </w:rPr>
        <w:t xml:space="preserve">умма заключенных </w:t>
      </w:r>
      <w:r>
        <w:rPr>
          <w:rFonts w:ascii="Times New Roman" w:hAnsi="Times New Roman" w:cs="Times New Roman"/>
          <w:sz w:val="24"/>
          <w:szCs w:val="24"/>
        </w:rPr>
        <w:t>договоров</w:t>
      </w:r>
      <w:r w:rsidRPr="00414561">
        <w:rPr>
          <w:rFonts w:ascii="Times New Roman" w:hAnsi="Times New Roman" w:cs="Times New Roman"/>
          <w:sz w:val="24"/>
          <w:szCs w:val="24"/>
        </w:rPr>
        <w:t xml:space="preserve"> </w:t>
      </w:r>
      <w:r>
        <w:rPr>
          <w:rFonts w:ascii="Times New Roman" w:hAnsi="Times New Roman" w:cs="Times New Roman"/>
          <w:sz w:val="24"/>
          <w:szCs w:val="24"/>
        </w:rPr>
        <w:t xml:space="preserve">в </w:t>
      </w:r>
      <w:r w:rsidRPr="00B64056">
        <w:rPr>
          <w:rFonts w:ascii="Times New Roman" w:hAnsi="Times New Roman" w:cs="Times New Roman"/>
          <w:sz w:val="24"/>
          <w:szCs w:val="24"/>
        </w:rPr>
        <w:t>МБУК «Советск</w:t>
      </w:r>
      <w:r>
        <w:rPr>
          <w:rFonts w:ascii="Times New Roman" w:hAnsi="Times New Roman" w:cs="Times New Roman"/>
          <w:sz w:val="24"/>
          <w:szCs w:val="24"/>
        </w:rPr>
        <w:t>ом</w:t>
      </w:r>
      <w:r w:rsidRPr="00B64056">
        <w:rPr>
          <w:rFonts w:ascii="Times New Roman" w:hAnsi="Times New Roman" w:cs="Times New Roman"/>
          <w:sz w:val="24"/>
          <w:szCs w:val="24"/>
        </w:rPr>
        <w:t xml:space="preserve"> РДК»</w:t>
      </w:r>
      <w:r w:rsidRPr="00E500BD">
        <w:t xml:space="preserve"> </w:t>
      </w:r>
      <w:r w:rsidRPr="00414561">
        <w:rPr>
          <w:rFonts w:ascii="Times New Roman" w:hAnsi="Times New Roman" w:cs="Times New Roman"/>
          <w:sz w:val="24"/>
          <w:szCs w:val="24"/>
        </w:rPr>
        <w:t>не превышает доведенные лимиты бюджетных обязательств</w:t>
      </w:r>
      <w:r>
        <w:rPr>
          <w:rFonts w:ascii="Times New Roman" w:hAnsi="Times New Roman" w:cs="Times New Roman"/>
          <w:sz w:val="24"/>
          <w:szCs w:val="24"/>
        </w:rPr>
        <w:t>.</w:t>
      </w:r>
    </w:p>
    <w:p w:rsidR="00771670" w:rsidRPr="001E7B01" w:rsidRDefault="00771670" w:rsidP="00771670">
      <w:pPr>
        <w:spacing w:after="0" w:line="240" w:lineRule="auto"/>
        <w:ind w:right="146" w:firstLine="709"/>
        <w:jc w:val="both"/>
        <w:rPr>
          <w:rFonts w:ascii="Times New Roman" w:eastAsiaTheme="minorHAnsi" w:hAnsi="Times New Roman" w:cs="Times New Roman"/>
          <w:sz w:val="24"/>
          <w:szCs w:val="24"/>
          <w:lang w:eastAsia="en-US"/>
        </w:rPr>
      </w:pPr>
      <w:r>
        <w:rPr>
          <w:rFonts w:ascii="Times New Roman" w:hAnsi="Times New Roman" w:cs="Times New Roman"/>
          <w:sz w:val="24"/>
          <w:szCs w:val="24"/>
        </w:rPr>
        <w:t>2.)</w:t>
      </w:r>
      <w:r>
        <w:rPr>
          <w:rFonts w:ascii="Times New Roman" w:eastAsia="Times New Roman" w:hAnsi="Times New Roman"/>
          <w:sz w:val="24"/>
          <w:szCs w:val="24"/>
          <w:lang w:eastAsia="ru-RU"/>
        </w:rPr>
        <w:t xml:space="preserve">В соответствии с </w:t>
      </w:r>
      <w:r w:rsidRPr="007D6865">
        <w:rPr>
          <w:rFonts w:ascii="Times New Roman" w:eastAsia="Times New Roman" w:hAnsi="Times New Roman"/>
          <w:sz w:val="24"/>
          <w:szCs w:val="24"/>
          <w:lang w:eastAsia="ru-RU"/>
        </w:rPr>
        <w:t>п.</w:t>
      </w:r>
      <w:r>
        <w:rPr>
          <w:rFonts w:ascii="Times New Roman" w:eastAsia="Times New Roman" w:hAnsi="Times New Roman"/>
          <w:sz w:val="24"/>
          <w:szCs w:val="24"/>
          <w:lang w:eastAsia="ru-RU"/>
        </w:rPr>
        <w:t>5</w:t>
      </w:r>
      <w:r w:rsidRPr="007D6865">
        <w:rPr>
          <w:rFonts w:ascii="Times New Roman" w:eastAsia="Times New Roman" w:hAnsi="Times New Roman"/>
          <w:sz w:val="24"/>
          <w:szCs w:val="24"/>
          <w:lang w:eastAsia="ru-RU"/>
        </w:rPr>
        <w:t xml:space="preserve">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w:t>
      </w:r>
      <w:r>
        <w:rPr>
          <w:rFonts w:ascii="Times New Roman" w:eastAsia="Times New Roman" w:hAnsi="Times New Roman"/>
          <w:sz w:val="24"/>
          <w:szCs w:val="24"/>
          <w:lang w:eastAsia="ru-RU"/>
        </w:rPr>
        <w:t>4</w:t>
      </w:r>
      <w:r w:rsidRPr="007D6865">
        <w:rPr>
          <w:rFonts w:ascii="Times New Roman" w:eastAsia="Times New Roman" w:hAnsi="Times New Roman"/>
          <w:sz w:val="24"/>
          <w:szCs w:val="24"/>
          <w:lang w:eastAsia="ru-RU"/>
        </w:rPr>
        <w:t>00 тысяч рублей)</w:t>
      </w:r>
      <w:r w:rsidRPr="00D636B8">
        <w:rPr>
          <w:rFonts w:ascii="Times New Roman" w:eastAsia="Times New Roman" w:hAnsi="Times New Roman"/>
          <w:sz w:val="24"/>
          <w:szCs w:val="24"/>
          <w:lang w:eastAsia="ru-RU"/>
        </w:rPr>
        <w:t xml:space="preserve"> </w:t>
      </w:r>
      <w:r w:rsidRPr="00A27555">
        <w:rPr>
          <w:rFonts w:ascii="Times New Roman" w:eastAsia="Times New Roman" w:hAnsi="Times New Roman"/>
          <w:sz w:val="24"/>
          <w:szCs w:val="24"/>
          <w:lang w:eastAsia="ru-RU"/>
        </w:rPr>
        <w:t>в</w:t>
      </w:r>
      <w:r w:rsidRPr="00A27555">
        <w:rPr>
          <w:rFonts w:ascii="Times New Roman" w:eastAsiaTheme="minorHAnsi" w:hAnsi="Times New Roman" w:cs="Times New Roman"/>
          <w:sz w:val="24"/>
          <w:szCs w:val="24"/>
          <w:lang w:eastAsia="en-US"/>
        </w:rPr>
        <w:t xml:space="preserve"> текущем периоде 2018г.</w:t>
      </w:r>
      <w:r>
        <w:rPr>
          <w:rFonts w:ascii="Times New Roman" w:hAnsi="Times New Roman"/>
          <w:sz w:val="24"/>
          <w:szCs w:val="24"/>
        </w:rPr>
        <w:t xml:space="preserve"> заключены</w:t>
      </w:r>
      <w:r w:rsidRPr="00A27555">
        <w:rPr>
          <w:rFonts w:ascii="Times New Roman" w:hAnsi="Times New Roman"/>
          <w:sz w:val="24"/>
          <w:szCs w:val="24"/>
        </w:rPr>
        <w:t xml:space="preserve"> </w:t>
      </w:r>
      <w:r>
        <w:rPr>
          <w:rFonts w:ascii="Times New Roman" w:hAnsi="Times New Roman"/>
          <w:sz w:val="24"/>
          <w:szCs w:val="24"/>
        </w:rPr>
        <w:t xml:space="preserve">2договора на сумму </w:t>
      </w:r>
      <w:r w:rsidRPr="001E7B01">
        <w:rPr>
          <w:rFonts w:ascii="Times New Roman" w:hAnsi="Times New Roman"/>
          <w:sz w:val="24"/>
          <w:szCs w:val="24"/>
        </w:rPr>
        <w:t>526,0тыс.рублей</w:t>
      </w:r>
      <w:r w:rsidRPr="001E7B01">
        <w:rPr>
          <w:rFonts w:ascii="Times New Roman" w:eastAsia="Times New Roman" w:hAnsi="Times New Roman"/>
          <w:sz w:val="24"/>
          <w:szCs w:val="24"/>
          <w:lang w:eastAsia="ru-RU"/>
        </w:rPr>
        <w:t>.</w:t>
      </w:r>
      <w:r w:rsidRPr="001E7B01">
        <w:rPr>
          <w:rFonts w:ascii="Times New Roman" w:eastAsiaTheme="minorHAnsi" w:hAnsi="Times New Roman" w:cs="Times New Roman"/>
          <w:sz w:val="24"/>
          <w:szCs w:val="24"/>
          <w:lang w:eastAsia="en-US"/>
        </w:rPr>
        <w:t xml:space="preserve"> </w:t>
      </w:r>
    </w:p>
    <w:p w:rsidR="00771670" w:rsidRDefault="00771670" w:rsidP="0077167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С</w:t>
      </w:r>
      <w:r w:rsidRPr="00414561">
        <w:rPr>
          <w:rFonts w:ascii="Times New Roman" w:hAnsi="Times New Roman" w:cs="Times New Roman"/>
          <w:sz w:val="24"/>
          <w:szCs w:val="24"/>
        </w:rPr>
        <w:t xml:space="preserve">умма заключенных </w:t>
      </w:r>
      <w:r>
        <w:rPr>
          <w:rFonts w:ascii="Times New Roman" w:hAnsi="Times New Roman" w:cs="Times New Roman"/>
          <w:sz w:val="24"/>
          <w:szCs w:val="24"/>
        </w:rPr>
        <w:t>договоров</w:t>
      </w:r>
      <w:r w:rsidRPr="00414561">
        <w:rPr>
          <w:rFonts w:ascii="Times New Roman" w:hAnsi="Times New Roman" w:cs="Times New Roman"/>
          <w:sz w:val="24"/>
          <w:szCs w:val="24"/>
        </w:rPr>
        <w:t xml:space="preserve"> </w:t>
      </w:r>
      <w:r>
        <w:rPr>
          <w:rFonts w:ascii="Times New Roman" w:hAnsi="Times New Roman" w:cs="Times New Roman"/>
          <w:sz w:val="24"/>
          <w:szCs w:val="24"/>
        </w:rPr>
        <w:t xml:space="preserve">в </w:t>
      </w:r>
      <w:r w:rsidRPr="00B64056">
        <w:rPr>
          <w:rFonts w:ascii="Times New Roman" w:hAnsi="Times New Roman" w:cs="Times New Roman"/>
          <w:sz w:val="24"/>
          <w:szCs w:val="24"/>
        </w:rPr>
        <w:t>МБУК «Советск</w:t>
      </w:r>
      <w:r>
        <w:rPr>
          <w:rFonts w:ascii="Times New Roman" w:hAnsi="Times New Roman" w:cs="Times New Roman"/>
          <w:sz w:val="24"/>
          <w:szCs w:val="24"/>
        </w:rPr>
        <w:t>ом</w:t>
      </w:r>
      <w:r w:rsidRPr="00B64056">
        <w:rPr>
          <w:rFonts w:ascii="Times New Roman" w:hAnsi="Times New Roman" w:cs="Times New Roman"/>
          <w:sz w:val="24"/>
          <w:szCs w:val="24"/>
        </w:rPr>
        <w:t xml:space="preserve"> РДК»</w:t>
      </w:r>
      <w:r w:rsidRPr="00E500BD">
        <w:t xml:space="preserve"> </w:t>
      </w:r>
      <w:r w:rsidRPr="00414561">
        <w:rPr>
          <w:rFonts w:ascii="Times New Roman" w:hAnsi="Times New Roman" w:cs="Times New Roman"/>
          <w:sz w:val="24"/>
          <w:szCs w:val="24"/>
        </w:rPr>
        <w:t>не превышает доведенные лимиты бюджетных обязательств</w:t>
      </w:r>
      <w:r>
        <w:rPr>
          <w:rFonts w:ascii="Times New Roman" w:hAnsi="Times New Roman" w:cs="Times New Roman"/>
          <w:sz w:val="24"/>
          <w:szCs w:val="24"/>
        </w:rPr>
        <w:t>.</w:t>
      </w:r>
    </w:p>
    <w:p w:rsidR="00771670" w:rsidRPr="009F63F5" w:rsidRDefault="00771670" w:rsidP="00771670">
      <w:pPr>
        <w:pStyle w:val="a8"/>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Все заключенные договора в 2017году и текущем периоде 2018 года зарегистрированы в </w:t>
      </w:r>
      <w:r w:rsidRPr="009F63F5">
        <w:rPr>
          <w:rFonts w:ascii="Times New Roman" w:hAnsi="Times New Roman"/>
          <w:sz w:val="24"/>
          <w:szCs w:val="24"/>
        </w:rPr>
        <w:t>Журнале ре</w:t>
      </w:r>
      <w:r>
        <w:rPr>
          <w:rFonts w:ascii="Times New Roman" w:hAnsi="Times New Roman"/>
          <w:sz w:val="24"/>
          <w:szCs w:val="24"/>
        </w:rPr>
        <w:t>гистрации заключенных договоров.</w:t>
      </w:r>
    </w:p>
    <w:p w:rsidR="00771670" w:rsidRDefault="00771670" w:rsidP="00771670">
      <w:pPr>
        <w:pStyle w:val="31"/>
        <w:ind w:left="0" w:firstLine="708"/>
        <w:jc w:val="both"/>
        <w:rPr>
          <w:rFonts w:ascii="Times New Roman" w:hAnsi="Times New Roman" w:cs="Times New Roman"/>
          <w:sz w:val="24"/>
          <w:szCs w:val="24"/>
        </w:rPr>
      </w:pPr>
      <w:r w:rsidRPr="001F343A">
        <w:rPr>
          <w:rFonts w:ascii="Times New Roman" w:hAnsi="Times New Roman" w:cs="Times New Roman"/>
          <w:sz w:val="24"/>
          <w:szCs w:val="24"/>
        </w:rPr>
        <w:t xml:space="preserve">Заказ признается размещенным со дня заключения муниципального контракта или гражданско-правового договора при условии его заключения в порядке предусмотренном Гражданским кодексом Российской Федерации. В ходе проведения контрольного мероприятия проверялось соответствие заключенных гражданско-правовых договоров требованиям Гражданского </w:t>
      </w:r>
      <w:r>
        <w:rPr>
          <w:rFonts w:ascii="Times New Roman" w:hAnsi="Times New Roman" w:cs="Times New Roman"/>
          <w:sz w:val="24"/>
          <w:szCs w:val="24"/>
        </w:rPr>
        <w:t>и</w:t>
      </w:r>
      <w:r w:rsidRPr="001F343A">
        <w:rPr>
          <w:rFonts w:ascii="Times New Roman" w:hAnsi="Times New Roman" w:cs="Times New Roman"/>
          <w:sz w:val="24"/>
          <w:szCs w:val="24"/>
        </w:rPr>
        <w:t xml:space="preserve"> Бюджетного кодекса, Федерального закона  № </w:t>
      </w:r>
      <w:r>
        <w:rPr>
          <w:rFonts w:ascii="Times New Roman" w:hAnsi="Times New Roman" w:cs="Times New Roman"/>
          <w:sz w:val="24"/>
          <w:szCs w:val="24"/>
        </w:rPr>
        <w:t>4</w:t>
      </w:r>
      <w:r w:rsidRPr="001F343A">
        <w:rPr>
          <w:rFonts w:ascii="Times New Roman" w:hAnsi="Times New Roman" w:cs="Times New Roman"/>
          <w:sz w:val="24"/>
          <w:szCs w:val="24"/>
        </w:rPr>
        <w:t xml:space="preserve">4-ФЗ и иным федеральным законам. </w:t>
      </w:r>
    </w:p>
    <w:p w:rsidR="00771670" w:rsidRDefault="00771670" w:rsidP="00771670">
      <w:pPr>
        <w:spacing w:after="0" w:line="240" w:lineRule="auto"/>
        <w:ind w:firstLine="709"/>
        <w:jc w:val="both"/>
        <w:rPr>
          <w:rFonts w:ascii="Times New Roman" w:hAnsi="Times New Roman" w:cs="Times New Roman"/>
          <w:b/>
          <w:i/>
          <w:sz w:val="24"/>
          <w:szCs w:val="24"/>
        </w:rPr>
      </w:pPr>
      <w:r w:rsidRPr="00012997">
        <w:rPr>
          <w:rFonts w:ascii="Times New Roman" w:hAnsi="Times New Roman" w:cs="Times New Roman"/>
          <w:b/>
          <w:i/>
          <w:sz w:val="24"/>
          <w:szCs w:val="24"/>
        </w:rPr>
        <w:t>В ходе выборочной проверки заключен</w:t>
      </w:r>
      <w:r>
        <w:rPr>
          <w:rFonts w:ascii="Times New Roman" w:hAnsi="Times New Roman" w:cs="Times New Roman"/>
          <w:b/>
          <w:i/>
          <w:sz w:val="24"/>
          <w:szCs w:val="24"/>
        </w:rPr>
        <w:t>ных</w:t>
      </w:r>
      <w:r w:rsidRPr="00012997">
        <w:rPr>
          <w:rFonts w:ascii="Times New Roman" w:hAnsi="Times New Roman" w:cs="Times New Roman"/>
          <w:b/>
          <w:i/>
          <w:sz w:val="24"/>
          <w:szCs w:val="24"/>
        </w:rPr>
        <w:t xml:space="preserve"> договор</w:t>
      </w:r>
      <w:r>
        <w:rPr>
          <w:rFonts w:ascii="Times New Roman" w:hAnsi="Times New Roman" w:cs="Times New Roman"/>
          <w:b/>
          <w:i/>
          <w:sz w:val="24"/>
          <w:szCs w:val="24"/>
        </w:rPr>
        <w:t>ов установлено следующее.</w:t>
      </w:r>
    </w:p>
    <w:p w:rsidR="00771670" w:rsidRPr="00027DDC" w:rsidRDefault="00771670" w:rsidP="00771670">
      <w:pPr>
        <w:pStyle w:val="12"/>
        <w:ind w:firstLine="708"/>
        <w:jc w:val="both"/>
        <w:rPr>
          <w:rFonts w:ascii="Times New Roman" w:hAnsi="Times New Roman" w:cs="Times New Roman"/>
          <w:sz w:val="24"/>
          <w:szCs w:val="24"/>
        </w:rPr>
      </w:pPr>
      <w:r w:rsidRPr="00027DDC">
        <w:rPr>
          <w:rFonts w:ascii="Times New Roman" w:hAnsi="Times New Roman" w:cs="Times New Roman"/>
          <w:sz w:val="24"/>
          <w:szCs w:val="24"/>
        </w:rPr>
        <w:t>Проверкой установлено, что условия договоров соблюдены, меры ответственности со стороны Заказчика и Поставщиков не применялись.</w:t>
      </w:r>
    </w:p>
    <w:p w:rsidR="00771670" w:rsidRDefault="00771670" w:rsidP="00771670">
      <w:pPr>
        <w:suppressAutoHyphens w:val="0"/>
        <w:autoSpaceDE w:val="0"/>
        <w:autoSpaceDN w:val="0"/>
        <w:adjustRightInd w:val="0"/>
        <w:spacing w:after="0" w:line="240" w:lineRule="auto"/>
        <w:ind w:firstLine="708"/>
        <w:jc w:val="both"/>
        <w:rPr>
          <w:rFonts w:ascii="Times New Roman" w:eastAsiaTheme="minorHAnsi" w:hAnsi="Times New Roman" w:cs="Times New Roman"/>
          <w:bCs/>
          <w:sz w:val="24"/>
          <w:szCs w:val="24"/>
          <w:lang w:eastAsia="en-US"/>
        </w:rPr>
      </w:pPr>
      <w:r w:rsidRPr="00B64056">
        <w:rPr>
          <w:rFonts w:ascii="Times New Roman" w:hAnsi="Times New Roman" w:cs="Times New Roman"/>
          <w:sz w:val="24"/>
          <w:szCs w:val="24"/>
        </w:rPr>
        <w:t>МБУК «Советск</w:t>
      </w:r>
      <w:r>
        <w:rPr>
          <w:rFonts w:ascii="Times New Roman" w:hAnsi="Times New Roman" w:cs="Times New Roman"/>
          <w:sz w:val="24"/>
          <w:szCs w:val="24"/>
        </w:rPr>
        <w:t>им</w:t>
      </w:r>
      <w:r w:rsidRPr="00B64056">
        <w:rPr>
          <w:rFonts w:ascii="Times New Roman" w:hAnsi="Times New Roman" w:cs="Times New Roman"/>
          <w:sz w:val="24"/>
          <w:szCs w:val="24"/>
        </w:rPr>
        <w:t xml:space="preserve"> РДК»</w:t>
      </w:r>
      <w:r>
        <w:rPr>
          <w:rFonts w:ascii="Times New Roman" w:hAnsi="Times New Roman" w:cs="Times New Roman"/>
          <w:sz w:val="24"/>
          <w:szCs w:val="24"/>
        </w:rPr>
        <w:t xml:space="preserve"> в договорах отражен порядок применения мер ответственности к заказчику и поставщику за неисполнение, ненадлежащее исполнение условий договоров установленный постановлением Правительства РФ от 25.11.2013 №1063 «Об утверждении правил определения размера штрафа, начисляемого в случае ненадлежащего исполнения заказчиком, поставщиком(подрядчиком, исполнителем) обязательств, предусмотренных контрактом (за исключением просрочки исполнения обязательств заказчиком, поставщиком(подрядчиком,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которое утратило силу в связи с принятием </w:t>
      </w:r>
      <w:r w:rsidRPr="00840BEF">
        <w:rPr>
          <w:rFonts w:ascii="Times New Roman" w:eastAsiaTheme="minorHAnsi" w:hAnsi="Times New Roman" w:cs="Times New Roman"/>
          <w:bCs/>
          <w:sz w:val="24"/>
          <w:szCs w:val="24"/>
          <w:lang w:eastAsia="en-US"/>
        </w:rPr>
        <w:t>постановления</w:t>
      </w:r>
      <w:r>
        <w:rPr>
          <w:rFonts w:ascii="Times New Roman" w:eastAsiaTheme="minorHAnsi" w:hAnsi="Times New Roman" w:cs="Times New Roman"/>
          <w:bCs/>
          <w:sz w:val="24"/>
          <w:szCs w:val="24"/>
          <w:lang w:eastAsia="en-US"/>
        </w:rPr>
        <w:t xml:space="preserve"> Правительства РФ от 30 августа 2017г.№1042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контрактом(за исключением просрочки исполнения обязательств заказчиком, поставщиком(подрядчиком, исполнителем), и размера пени, начисляемой за каждый день просрочки исполнения </w:t>
      </w:r>
      <w:r>
        <w:rPr>
          <w:rFonts w:ascii="Times New Roman" w:eastAsiaTheme="minorHAnsi" w:hAnsi="Times New Roman" w:cs="Times New Roman"/>
          <w:bCs/>
          <w:sz w:val="24"/>
          <w:szCs w:val="24"/>
          <w:lang w:eastAsia="en-US"/>
        </w:rPr>
        <w:lastRenderedPageBreak/>
        <w:t>поставщиком (подрядчиком, исполнителем) обязательства, предусмотренного контрактом, о внесении изменений в постановление Правительства Российской Федерации от 15 мая 2017г.№570 и признании утратившим силу постановления Правительства Российской Федерации от 25ноября 2013г.№1063».</w:t>
      </w:r>
    </w:p>
    <w:p w:rsidR="00771670" w:rsidRPr="007B5093" w:rsidRDefault="00771670" w:rsidP="00771670">
      <w:pPr>
        <w:suppressAutoHyphens w:val="0"/>
        <w:autoSpaceDE w:val="0"/>
        <w:autoSpaceDN w:val="0"/>
        <w:adjustRightInd w:val="0"/>
        <w:spacing w:after="0" w:line="240" w:lineRule="auto"/>
        <w:ind w:firstLine="708"/>
        <w:jc w:val="both"/>
        <w:rPr>
          <w:rFonts w:ascii="Times New Roman" w:eastAsiaTheme="minorHAnsi" w:hAnsi="Times New Roman" w:cs="Times New Roman"/>
          <w:b/>
          <w:bCs/>
          <w:sz w:val="24"/>
          <w:szCs w:val="24"/>
          <w:lang w:eastAsia="en-US"/>
        </w:rPr>
      </w:pPr>
      <w:r w:rsidRPr="007B5093">
        <w:rPr>
          <w:rFonts w:ascii="Times New Roman" w:eastAsiaTheme="minorHAnsi" w:hAnsi="Times New Roman" w:cs="Times New Roman"/>
          <w:b/>
          <w:bCs/>
          <w:sz w:val="24"/>
          <w:szCs w:val="24"/>
          <w:lang w:eastAsia="en-US"/>
        </w:rPr>
        <w:t>Соответстви</w:t>
      </w:r>
      <w:r>
        <w:rPr>
          <w:rFonts w:ascii="Times New Roman" w:eastAsiaTheme="minorHAnsi" w:hAnsi="Times New Roman" w:cs="Times New Roman"/>
          <w:b/>
          <w:bCs/>
          <w:sz w:val="24"/>
          <w:szCs w:val="24"/>
          <w:lang w:eastAsia="en-US"/>
        </w:rPr>
        <w:t>е</w:t>
      </w:r>
      <w:r w:rsidRPr="007B5093">
        <w:rPr>
          <w:rFonts w:ascii="Times New Roman" w:eastAsiaTheme="minorHAnsi" w:hAnsi="Times New Roman" w:cs="Times New Roman"/>
          <w:b/>
          <w:bCs/>
          <w:sz w:val="24"/>
          <w:szCs w:val="24"/>
          <w:lang w:eastAsia="en-US"/>
        </w:rPr>
        <w:t xml:space="preserve"> поставленного товара, выполненной работы (ее результата) или</w:t>
      </w:r>
      <w:r>
        <w:rPr>
          <w:rFonts w:ascii="Times New Roman" w:eastAsiaTheme="minorHAnsi" w:hAnsi="Times New Roman" w:cs="Times New Roman"/>
          <w:b/>
          <w:bCs/>
          <w:sz w:val="24"/>
          <w:szCs w:val="24"/>
          <w:lang w:eastAsia="en-US"/>
        </w:rPr>
        <w:t xml:space="preserve"> </w:t>
      </w:r>
      <w:r w:rsidRPr="007B5093">
        <w:rPr>
          <w:rFonts w:ascii="Times New Roman" w:eastAsiaTheme="minorHAnsi" w:hAnsi="Times New Roman" w:cs="Times New Roman"/>
          <w:b/>
          <w:bCs/>
          <w:sz w:val="24"/>
          <w:szCs w:val="24"/>
          <w:lang w:eastAsia="en-US"/>
        </w:rPr>
        <w:t>оказан</w:t>
      </w:r>
      <w:r>
        <w:rPr>
          <w:rFonts w:ascii="Times New Roman" w:eastAsiaTheme="minorHAnsi" w:hAnsi="Times New Roman" w:cs="Times New Roman"/>
          <w:b/>
          <w:bCs/>
          <w:sz w:val="24"/>
          <w:szCs w:val="24"/>
          <w:lang w:eastAsia="en-US"/>
        </w:rPr>
        <w:t>ной услуги условиям  гражданско-правового договора.</w:t>
      </w:r>
    </w:p>
    <w:p w:rsidR="00771670" w:rsidRDefault="00771670" w:rsidP="00771670">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7B5093">
        <w:rPr>
          <w:rFonts w:ascii="Times New Roman" w:eastAsiaTheme="minorHAnsi" w:hAnsi="Times New Roman" w:cs="Times New Roman"/>
          <w:sz w:val="24"/>
          <w:szCs w:val="24"/>
          <w:lang w:eastAsia="en-US"/>
        </w:rPr>
        <w:t xml:space="preserve">В соответствии с частью 3 статьи 94 </w:t>
      </w:r>
      <w:r>
        <w:rPr>
          <w:rFonts w:ascii="Times New Roman" w:eastAsiaTheme="minorHAnsi" w:hAnsi="Times New Roman" w:cs="Times New Roman"/>
          <w:sz w:val="24"/>
          <w:szCs w:val="24"/>
          <w:lang w:eastAsia="en-US"/>
        </w:rPr>
        <w:t xml:space="preserve">Федерального </w:t>
      </w:r>
      <w:r w:rsidRPr="007B5093">
        <w:rPr>
          <w:rFonts w:ascii="Times New Roman" w:eastAsiaTheme="minorHAnsi" w:hAnsi="Times New Roman" w:cs="Times New Roman"/>
          <w:sz w:val="24"/>
          <w:szCs w:val="24"/>
          <w:lang w:eastAsia="en-US"/>
        </w:rPr>
        <w:t>Закона РФ № 44-ФЗ для проверки предоставленных</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поставщиком (подрядчиком, исполнителем) результатов, предусмотренных контрактом, в части их</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xml:space="preserve">соответствия условиям контракта заказчик обязан провести экспертизу. </w:t>
      </w:r>
    </w:p>
    <w:p w:rsidR="00771670" w:rsidRPr="007B5093" w:rsidRDefault="00771670" w:rsidP="00771670">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7B5093">
        <w:rPr>
          <w:rFonts w:ascii="Times New Roman" w:eastAsiaTheme="minorHAnsi" w:hAnsi="Times New Roman" w:cs="Times New Roman"/>
          <w:sz w:val="24"/>
          <w:szCs w:val="24"/>
          <w:lang w:eastAsia="en-US"/>
        </w:rPr>
        <w:t>Экспертиза результатов,</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предусмотренных контрактом, может проводиться заказчиком своими силами или к ее</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xml:space="preserve">проведению могут привлекаться эксперты, экспертные организации на основании </w:t>
      </w:r>
      <w:r>
        <w:rPr>
          <w:rFonts w:ascii="Times New Roman" w:eastAsiaTheme="minorHAnsi" w:hAnsi="Times New Roman" w:cs="Times New Roman"/>
          <w:sz w:val="24"/>
          <w:szCs w:val="24"/>
          <w:lang w:eastAsia="en-US"/>
        </w:rPr>
        <w:t>договоров</w:t>
      </w:r>
      <w:r w:rsidRPr="007B5093">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xml:space="preserve">заключенных в соответствии с </w:t>
      </w:r>
      <w:r>
        <w:rPr>
          <w:rFonts w:ascii="Times New Roman" w:eastAsiaTheme="minorHAnsi" w:hAnsi="Times New Roman" w:cs="Times New Roman"/>
          <w:sz w:val="24"/>
          <w:szCs w:val="24"/>
          <w:lang w:eastAsia="en-US"/>
        </w:rPr>
        <w:t xml:space="preserve">Федеральным </w:t>
      </w:r>
      <w:r w:rsidRPr="007B5093">
        <w:rPr>
          <w:rFonts w:ascii="Times New Roman" w:eastAsiaTheme="minorHAnsi" w:hAnsi="Times New Roman" w:cs="Times New Roman"/>
          <w:sz w:val="24"/>
          <w:szCs w:val="24"/>
          <w:lang w:eastAsia="en-US"/>
        </w:rPr>
        <w:t xml:space="preserve">Законом РФ № 44-ФЗ. В соответствии с частью 7 статьи 94 </w:t>
      </w:r>
      <w:r>
        <w:rPr>
          <w:rFonts w:ascii="Times New Roman" w:eastAsiaTheme="minorHAnsi" w:hAnsi="Times New Roman" w:cs="Times New Roman"/>
          <w:sz w:val="24"/>
          <w:szCs w:val="24"/>
          <w:lang w:eastAsia="en-US"/>
        </w:rPr>
        <w:t xml:space="preserve">Федерального </w:t>
      </w:r>
      <w:r w:rsidRPr="007B5093">
        <w:rPr>
          <w:rFonts w:ascii="Times New Roman" w:eastAsiaTheme="minorHAnsi" w:hAnsi="Times New Roman" w:cs="Times New Roman"/>
          <w:sz w:val="24"/>
          <w:szCs w:val="24"/>
          <w:lang w:eastAsia="en-US"/>
        </w:rPr>
        <w:t>Закона</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44-ФЗ приемка результатов отдельного этапа исполнения контракта, а также поставленного</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товара, выполненной работы или оказанной услуги осуществляется в порядке и в сроки, которые</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установлены контрактом, и оформляется документом о приемке, который подписывается</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заказчиком (в случае создания приемочной комиссии подписывается всеми членами приемочной</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комиссии и утверждается заказчиком), либо поставщику (подрядчику, исполнителю) в те же сроки</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заказчиком направляется в письменной форме мотивированный отказ от подписания такого</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документа. В случае привлечения заказчиком для проведения указанной экспертизы экспертов,</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экспертных организаций при принятии решения о приемке или об отказе в приемке результатов</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отдельного этапа исполнения контракта либо поставленного товара, выполненной работы или</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оказанной услуги приемочная комиссия должна учитывать отраженные в заключении по</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результатам указанной экспертизы предложения экспертов, экспертных организаций,</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привлеченных для ее проведения.</w:t>
      </w:r>
    </w:p>
    <w:p w:rsidR="00771670" w:rsidRDefault="00771670" w:rsidP="0077167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 договорам заключенным в соответствии с ч.1ст.93Федерального закона №44-ФЗ(единственный поставщик) </w:t>
      </w:r>
      <w:r w:rsidRPr="00664BF2">
        <w:rPr>
          <w:rFonts w:ascii="Times New Roman" w:hAnsi="Times New Roman" w:cs="Times New Roman"/>
          <w:sz w:val="24"/>
          <w:szCs w:val="24"/>
        </w:rPr>
        <w:t>заказчик не обязан привлекать экспертов, но закон не отменяет проведение экспертизы поставленного товара, выполненной работы или оказанной услуги приемочной комиссий, созданной по решению заказчика.</w:t>
      </w:r>
    </w:p>
    <w:p w:rsidR="00771670" w:rsidRDefault="00771670" w:rsidP="0077167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Приказами директора </w:t>
      </w:r>
      <w:r w:rsidRPr="00B64056">
        <w:rPr>
          <w:rFonts w:ascii="Times New Roman" w:hAnsi="Times New Roman" w:cs="Times New Roman"/>
          <w:sz w:val="24"/>
          <w:szCs w:val="24"/>
        </w:rPr>
        <w:t>МБУК «Советск</w:t>
      </w:r>
      <w:r>
        <w:rPr>
          <w:rFonts w:ascii="Times New Roman" w:hAnsi="Times New Roman" w:cs="Times New Roman"/>
          <w:sz w:val="24"/>
          <w:szCs w:val="24"/>
        </w:rPr>
        <w:t>ий</w:t>
      </w:r>
      <w:r w:rsidRPr="00B64056">
        <w:rPr>
          <w:rFonts w:ascii="Times New Roman" w:hAnsi="Times New Roman" w:cs="Times New Roman"/>
          <w:sz w:val="24"/>
          <w:szCs w:val="24"/>
        </w:rPr>
        <w:t xml:space="preserve"> РДК»</w:t>
      </w:r>
      <w:r w:rsidRPr="00E500BD">
        <w:t xml:space="preserve"> </w:t>
      </w:r>
      <w:r>
        <w:rPr>
          <w:rFonts w:ascii="Times New Roman" w:hAnsi="Times New Roman" w:cs="Times New Roman"/>
          <w:sz w:val="24"/>
          <w:szCs w:val="24"/>
        </w:rPr>
        <w:t>от 09.01.2018г.№9 «Об утверждении приемочной комиссии» и от 09.01.2018г.№10«Об утверждении состава экспертной комиссии» созданы комиссии уполномоченные на осуществление приемки товаров (выполнение работ, услуг), проведении экспертизы результатов, предусмотренных контрактом в количестве 5человек  и утверждено Положение о приемочной комиссии и проведении экспертизы при премке товаров, выполнении работ, оказании услуг.</w:t>
      </w:r>
    </w:p>
    <w:p w:rsidR="00771670" w:rsidRDefault="00771670" w:rsidP="00771670">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7B5093">
        <w:rPr>
          <w:rFonts w:ascii="Times New Roman" w:eastAsiaTheme="minorHAnsi" w:hAnsi="Times New Roman" w:cs="Times New Roman"/>
          <w:sz w:val="24"/>
          <w:szCs w:val="24"/>
          <w:lang w:eastAsia="en-US"/>
        </w:rPr>
        <w:t xml:space="preserve">Экспертиза результатов, предусмотренных </w:t>
      </w:r>
      <w:r>
        <w:rPr>
          <w:rFonts w:ascii="Times New Roman" w:eastAsiaTheme="minorHAnsi" w:hAnsi="Times New Roman" w:cs="Times New Roman"/>
          <w:sz w:val="24"/>
          <w:szCs w:val="24"/>
          <w:lang w:eastAsia="en-US"/>
        </w:rPr>
        <w:t>д</w:t>
      </w:r>
      <w:r w:rsidRPr="007B5093">
        <w:rPr>
          <w:rFonts w:ascii="Times New Roman" w:eastAsiaTheme="minorHAnsi" w:hAnsi="Times New Roman" w:cs="Times New Roman"/>
          <w:sz w:val="24"/>
          <w:szCs w:val="24"/>
          <w:lang w:eastAsia="en-US"/>
        </w:rPr>
        <w:t xml:space="preserve">оговорами </w:t>
      </w:r>
      <w:r>
        <w:rPr>
          <w:rFonts w:ascii="Times New Roman" w:eastAsiaTheme="minorHAnsi" w:hAnsi="Times New Roman" w:cs="Times New Roman"/>
          <w:sz w:val="24"/>
          <w:szCs w:val="24"/>
          <w:lang w:eastAsia="en-US"/>
        </w:rPr>
        <w:t xml:space="preserve">в 2017году и  текущем периоде 2018г. </w:t>
      </w:r>
      <w:r w:rsidRPr="007B5093">
        <w:rPr>
          <w:rFonts w:ascii="Times New Roman" w:eastAsiaTheme="minorHAnsi" w:hAnsi="Times New Roman" w:cs="Times New Roman"/>
          <w:sz w:val="24"/>
          <w:szCs w:val="24"/>
          <w:lang w:eastAsia="en-US"/>
        </w:rPr>
        <w:t>проводи</w:t>
      </w:r>
      <w:r>
        <w:rPr>
          <w:rFonts w:ascii="Times New Roman" w:eastAsiaTheme="minorHAnsi" w:hAnsi="Times New Roman" w:cs="Times New Roman"/>
          <w:sz w:val="24"/>
          <w:szCs w:val="24"/>
          <w:lang w:eastAsia="en-US"/>
        </w:rPr>
        <w:t xml:space="preserve">лась </w:t>
      </w:r>
      <w:r w:rsidRPr="007B5093">
        <w:rPr>
          <w:rFonts w:ascii="Times New Roman" w:eastAsiaTheme="minorHAnsi" w:hAnsi="Times New Roman" w:cs="Times New Roman"/>
          <w:sz w:val="24"/>
          <w:szCs w:val="24"/>
          <w:lang w:eastAsia="en-US"/>
        </w:rPr>
        <w:t>силами</w:t>
      </w:r>
      <w:r>
        <w:rPr>
          <w:rFonts w:ascii="Times New Roman" w:eastAsiaTheme="minorHAnsi" w:hAnsi="Times New Roman" w:cs="Times New Roman"/>
          <w:sz w:val="24"/>
          <w:szCs w:val="24"/>
          <w:lang w:eastAsia="en-US"/>
        </w:rPr>
        <w:t xml:space="preserve"> работников </w:t>
      </w:r>
      <w:r w:rsidRPr="00B64056">
        <w:rPr>
          <w:rFonts w:ascii="Times New Roman" w:hAnsi="Times New Roman" w:cs="Times New Roman"/>
          <w:sz w:val="24"/>
          <w:szCs w:val="24"/>
        </w:rPr>
        <w:t>МБУК «Советск</w:t>
      </w:r>
      <w:r>
        <w:rPr>
          <w:rFonts w:ascii="Times New Roman" w:hAnsi="Times New Roman" w:cs="Times New Roman"/>
          <w:sz w:val="24"/>
          <w:szCs w:val="24"/>
        </w:rPr>
        <w:t>ого</w:t>
      </w:r>
      <w:r w:rsidRPr="00B64056">
        <w:rPr>
          <w:rFonts w:ascii="Times New Roman" w:hAnsi="Times New Roman" w:cs="Times New Roman"/>
          <w:sz w:val="24"/>
          <w:szCs w:val="24"/>
        </w:rPr>
        <w:t xml:space="preserve"> РДК»</w:t>
      </w:r>
      <w:r w:rsidRPr="00E500BD">
        <w:t xml:space="preserve"> </w:t>
      </w:r>
      <w:r w:rsidRPr="007B5093">
        <w:rPr>
          <w:rFonts w:ascii="Times New Roman" w:eastAsiaTheme="minorHAnsi" w:hAnsi="Times New Roman" w:cs="Times New Roman"/>
          <w:sz w:val="24"/>
          <w:szCs w:val="24"/>
          <w:lang w:eastAsia="en-US"/>
        </w:rPr>
        <w:t xml:space="preserve">, путем </w:t>
      </w:r>
      <w:r>
        <w:rPr>
          <w:rFonts w:ascii="Times New Roman" w:eastAsiaTheme="minorHAnsi" w:hAnsi="Times New Roman" w:cs="Times New Roman"/>
          <w:sz w:val="24"/>
          <w:szCs w:val="24"/>
          <w:lang w:eastAsia="en-US"/>
        </w:rPr>
        <w:t xml:space="preserve">составления и </w:t>
      </w:r>
      <w:r w:rsidRPr="007B5093">
        <w:rPr>
          <w:rFonts w:ascii="Times New Roman" w:eastAsiaTheme="minorHAnsi" w:hAnsi="Times New Roman" w:cs="Times New Roman"/>
          <w:sz w:val="24"/>
          <w:szCs w:val="24"/>
          <w:lang w:eastAsia="en-US"/>
        </w:rPr>
        <w:t xml:space="preserve">подписания </w:t>
      </w:r>
      <w:r>
        <w:rPr>
          <w:rFonts w:ascii="Times New Roman" w:eastAsiaTheme="minorHAnsi" w:hAnsi="Times New Roman" w:cs="Times New Roman"/>
          <w:sz w:val="24"/>
          <w:szCs w:val="24"/>
          <w:lang w:eastAsia="en-US"/>
        </w:rPr>
        <w:t xml:space="preserve"> Экспертных заключений и Заключений приемочной комиссии </w:t>
      </w:r>
    </w:p>
    <w:p w:rsidR="00364F2D" w:rsidRPr="00C235D9" w:rsidRDefault="00364F2D" w:rsidP="00364F2D">
      <w:pPr>
        <w:pStyle w:val="12"/>
        <w:ind w:firstLine="708"/>
        <w:jc w:val="both"/>
        <w:rPr>
          <w:rFonts w:ascii="Times New Roman" w:hAnsi="Times New Roman" w:cs="Times New Roman"/>
          <w:sz w:val="24"/>
          <w:szCs w:val="24"/>
        </w:rPr>
      </w:pPr>
      <w:r w:rsidRPr="00C235D9">
        <w:rPr>
          <w:rFonts w:ascii="Times New Roman" w:hAnsi="Times New Roman" w:cs="Times New Roman"/>
          <w:sz w:val="24"/>
          <w:szCs w:val="24"/>
        </w:rPr>
        <w:t>Проверкой соответствия использования поставленного товара, выполненной работы (её результата) или оказанной услуги целям осуществления закупки  нарушений не установлено.</w:t>
      </w:r>
    </w:p>
    <w:p w:rsidR="00771670" w:rsidRDefault="00771670" w:rsidP="00655730">
      <w:pPr>
        <w:pStyle w:val="a9"/>
        <w:widowControl w:val="0"/>
        <w:ind w:firstLine="709"/>
        <w:jc w:val="both"/>
        <w:rPr>
          <w:rFonts w:ascii="Times New Roman" w:hAnsi="Times New Roman"/>
          <w:b/>
          <w:sz w:val="24"/>
          <w:szCs w:val="24"/>
        </w:rPr>
      </w:pPr>
    </w:p>
    <w:p w:rsidR="00380860" w:rsidRPr="00CD6529" w:rsidRDefault="00380860" w:rsidP="00915AA7">
      <w:pPr>
        <w:pStyle w:val="a9"/>
        <w:widowControl w:val="0"/>
        <w:ind w:firstLine="708"/>
        <w:jc w:val="both"/>
        <w:rPr>
          <w:rFonts w:ascii="Times New Roman" w:hAnsi="Times New Roman"/>
          <w:b/>
          <w:sz w:val="24"/>
          <w:szCs w:val="24"/>
        </w:rPr>
      </w:pPr>
      <w:r w:rsidRPr="00CD6529">
        <w:rPr>
          <w:rFonts w:ascii="Times New Roman" w:hAnsi="Times New Roman"/>
          <w:b/>
          <w:sz w:val="24"/>
          <w:szCs w:val="24"/>
        </w:rPr>
        <w:t xml:space="preserve">Своевременность, полнота и достоверность отражения в документах </w:t>
      </w:r>
      <w:r w:rsidR="00B36DD3">
        <w:rPr>
          <w:rFonts w:ascii="Times New Roman" w:hAnsi="Times New Roman"/>
          <w:b/>
          <w:sz w:val="24"/>
          <w:szCs w:val="24"/>
        </w:rPr>
        <w:t xml:space="preserve">бухгалтерского </w:t>
      </w:r>
      <w:r w:rsidRPr="00CD6529">
        <w:rPr>
          <w:rFonts w:ascii="Times New Roman" w:hAnsi="Times New Roman"/>
          <w:b/>
          <w:sz w:val="24"/>
          <w:szCs w:val="24"/>
        </w:rPr>
        <w:t>учета поставленного товара, выполненной работы (её результата) или оказанной услуги</w:t>
      </w:r>
      <w:r w:rsidR="00B36DD3">
        <w:rPr>
          <w:rFonts w:ascii="Times New Roman" w:hAnsi="Times New Roman"/>
          <w:b/>
          <w:sz w:val="24"/>
          <w:szCs w:val="24"/>
        </w:rPr>
        <w:t>.</w:t>
      </w:r>
    </w:p>
    <w:p w:rsidR="00380860" w:rsidRDefault="00380860" w:rsidP="000E4D90">
      <w:pPr>
        <w:pStyle w:val="af4"/>
        <w:spacing w:before="0" w:after="0"/>
        <w:ind w:firstLine="708"/>
        <w:jc w:val="both"/>
      </w:pPr>
      <w:r w:rsidRPr="0028479C">
        <w:t xml:space="preserve">В ходе проверки заключенных договоров было проверено наличие соответствующих документов, подтверждающих фактическое исполнение контрактов. Необходимо отметить, что за весь проверяемый период окончательная оплата исполненных муниципальных контрактов производилась обоснованно и только при наличии оправдательных документов, подтверждающих исполнение муниципальных </w:t>
      </w:r>
      <w:r w:rsidRPr="0028479C">
        <w:lastRenderedPageBreak/>
        <w:t>контрактов, гражданско-правовых договоров (счетов-фактур, накладных, актов приемки выполненных работ).</w:t>
      </w:r>
      <w:r>
        <w:t xml:space="preserve"> В ходе проверки установлено соответствие поставленного товара, выполненной работы или оказанной услуги условиям контракта, своевременность, полнота и достоверность отражения в бухгалтерских документах поставленных товаров, выполненных работ, оказанных услуг, соответствие использования  поставленного товара, выполненной работы или оказанной услуги целям осуществления закупок. </w:t>
      </w:r>
    </w:p>
    <w:p w:rsidR="0043062F" w:rsidRPr="006A5EBA" w:rsidRDefault="0043062F" w:rsidP="0029770F">
      <w:pPr>
        <w:pStyle w:val="12"/>
        <w:ind w:firstLine="708"/>
        <w:jc w:val="both"/>
        <w:rPr>
          <w:rFonts w:ascii="Times New Roman" w:hAnsi="Times New Roman" w:cs="Times New Roman"/>
          <w:sz w:val="24"/>
          <w:szCs w:val="24"/>
          <w:lang w:eastAsia="en-US"/>
        </w:rPr>
      </w:pPr>
      <w:r w:rsidRPr="006A5EBA">
        <w:rPr>
          <w:rFonts w:ascii="Times New Roman" w:hAnsi="Times New Roman" w:cs="Times New Roman"/>
          <w:sz w:val="24"/>
          <w:szCs w:val="24"/>
          <w:lang w:eastAsia="en-US"/>
        </w:rPr>
        <w:t>Проверка своевременности, полноты и достоверности отражения в бухгалтерском учете поставленных товаров, оказанных услуг и выполненных работ проведена в рамках проверяемых договоров путем сопоставления первичных учетных документов с данными «Журнала расчетов с поставщиками  и подрядчиками», «Журнала операций с безналичными денежными средствами» и др.</w:t>
      </w:r>
    </w:p>
    <w:p w:rsidR="0043062F" w:rsidRPr="006A5EBA" w:rsidRDefault="0043062F" w:rsidP="0029770F">
      <w:pPr>
        <w:pStyle w:val="12"/>
        <w:ind w:firstLine="708"/>
        <w:jc w:val="both"/>
        <w:rPr>
          <w:rFonts w:ascii="Times New Roman" w:hAnsi="Times New Roman" w:cs="Times New Roman"/>
          <w:sz w:val="24"/>
          <w:szCs w:val="24"/>
          <w:lang w:eastAsia="en-US"/>
        </w:rPr>
      </w:pPr>
      <w:r w:rsidRPr="006A5EBA">
        <w:rPr>
          <w:rFonts w:ascii="Times New Roman" w:hAnsi="Times New Roman" w:cs="Times New Roman"/>
          <w:sz w:val="24"/>
          <w:szCs w:val="24"/>
          <w:lang w:eastAsia="en-US"/>
        </w:rPr>
        <w:t xml:space="preserve">Проверкой правомерности принятия к учету первичных документов, идентичности сведений, отраженных в регистрах бухгалтерского учета, сведениям, отраженных в первичных учетных документах, составленных при исполнении </w:t>
      </w:r>
      <w:r w:rsidR="00915AA7">
        <w:rPr>
          <w:rFonts w:ascii="Times New Roman" w:hAnsi="Times New Roman" w:cs="Times New Roman"/>
          <w:sz w:val="24"/>
          <w:szCs w:val="24"/>
          <w:lang w:eastAsia="en-US"/>
        </w:rPr>
        <w:t>договоров</w:t>
      </w:r>
      <w:r w:rsidRPr="006A5EBA">
        <w:rPr>
          <w:rFonts w:ascii="Times New Roman" w:hAnsi="Times New Roman" w:cs="Times New Roman"/>
          <w:sz w:val="24"/>
          <w:szCs w:val="24"/>
          <w:lang w:eastAsia="en-US"/>
        </w:rPr>
        <w:t>, своевременности отражения в бухгалтерском учете поставленных товаров, нарушений не установлено.</w:t>
      </w:r>
    </w:p>
    <w:p w:rsidR="00380860" w:rsidRPr="0017647A" w:rsidRDefault="00380860" w:rsidP="00380860">
      <w:pPr>
        <w:pStyle w:val="af4"/>
        <w:shd w:val="clear" w:color="auto" w:fill="FFFFFF"/>
        <w:spacing w:before="0" w:after="0"/>
        <w:jc w:val="both"/>
      </w:pPr>
      <w:r w:rsidRPr="00915AA7">
        <w:rPr>
          <w:color w:val="FF0000"/>
        </w:rPr>
        <w:t xml:space="preserve">      </w:t>
      </w:r>
      <w:r w:rsidRPr="0017647A">
        <w:t>В соответствии с ч. 1 ст. 9 Закона № 402-ФЗ каждый факт хозяйственной жизни подлежит оформлению первичным учетным документом. На основании первичных документов ведется бухгалтерский учет. Первичный учетный документ должен быть составлен в момент совершения операции, а если это не представляется возможным - непосредственно после ее окончания (ч. 3 ст. 9 Закона № 402-ФЗ). Принятие товара, услуги к учету должно производиться на дату подписания накладной (акта выполненных работ). Отражение в документах учета поставленного товара, выполненной работы (ее результата), оказанной услуги в журналах операций осуществляются по мере совершения операций, но не позднее следующего дня после получения первичного учетного документа.</w:t>
      </w:r>
    </w:p>
    <w:p w:rsidR="00380860" w:rsidRPr="00E30FCA" w:rsidRDefault="00380860" w:rsidP="00F7482E">
      <w:pPr>
        <w:pStyle w:val="12"/>
        <w:ind w:firstLine="708"/>
        <w:jc w:val="both"/>
        <w:rPr>
          <w:rFonts w:ascii="Times New Roman" w:hAnsi="Times New Roman" w:cs="Times New Roman"/>
          <w:b/>
          <w:i/>
          <w:sz w:val="24"/>
          <w:szCs w:val="24"/>
        </w:rPr>
      </w:pPr>
      <w:r w:rsidRPr="00E30FCA">
        <w:rPr>
          <w:rFonts w:ascii="Times New Roman" w:hAnsi="Times New Roman" w:cs="Times New Roman"/>
          <w:b/>
          <w:i/>
          <w:sz w:val="24"/>
          <w:szCs w:val="24"/>
        </w:rPr>
        <w:t>В ходе проверки установлено, что МБ</w:t>
      </w:r>
      <w:r w:rsidR="000E4D90">
        <w:rPr>
          <w:rFonts w:ascii="Times New Roman" w:hAnsi="Times New Roman" w:cs="Times New Roman"/>
          <w:b/>
          <w:i/>
          <w:sz w:val="24"/>
          <w:szCs w:val="24"/>
        </w:rPr>
        <w:t>УК «Советским РДК»</w:t>
      </w:r>
      <w:r w:rsidRPr="00E30FCA">
        <w:rPr>
          <w:rFonts w:ascii="Times New Roman" w:hAnsi="Times New Roman" w:cs="Times New Roman"/>
          <w:b/>
          <w:i/>
          <w:sz w:val="24"/>
          <w:szCs w:val="24"/>
        </w:rPr>
        <w:t xml:space="preserve"> допускается несоблюдение требований ст.9 Федерального закона от 06.12.2011г. №402-ФЗ «О бухгалтерском учете», п.8Инструкции по применению единого плана счетов бухгалтерского учета, утвержденной приказом Министерства Финансов Российской Федерации от  01.12.2010 № 157н, </w:t>
      </w:r>
      <w:r w:rsidR="004B103D" w:rsidRPr="00E30FCA">
        <w:rPr>
          <w:rFonts w:ascii="Times New Roman" w:hAnsi="Times New Roman" w:cs="Times New Roman"/>
          <w:b/>
          <w:i/>
          <w:sz w:val="24"/>
          <w:szCs w:val="24"/>
        </w:rPr>
        <w:t>в части</w:t>
      </w:r>
      <w:r w:rsidRPr="00E30FCA">
        <w:rPr>
          <w:rFonts w:ascii="Times New Roman" w:hAnsi="Times New Roman" w:cs="Times New Roman"/>
          <w:b/>
          <w:i/>
          <w:sz w:val="24"/>
          <w:szCs w:val="24"/>
        </w:rPr>
        <w:t xml:space="preserve"> ненадлежаще</w:t>
      </w:r>
      <w:r w:rsidR="004B103D" w:rsidRPr="00E30FCA">
        <w:rPr>
          <w:rFonts w:ascii="Times New Roman" w:hAnsi="Times New Roman" w:cs="Times New Roman"/>
          <w:b/>
          <w:i/>
          <w:sz w:val="24"/>
          <w:szCs w:val="24"/>
        </w:rPr>
        <w:t>го</w:t>
      </w:r>
      <w:r w:rsidRPr="00E30FCA">
        <w:rPr>
          <w:rFonts w:ascii="Times New Roman" w:hAnsi="Times New Roman" w:cs="Times New Roman"/>
          <w:b/>
          <w:i/>
          <w:sz w:val="24"/>
          <w:szCs w:val="24"/>
        </w:rPr>
        <w:t xml:space="preserve"> оформлени</w:t>
      </w:r>
      <w:r w:rsidR="004B103D" w:rsidRPr="00E30FCA">
        <w:rPr>
          <w:rFonts w:ascii="Times New Roman" w:hAnsi="Times New Roman" w:cs="Times New Roman"/>
          <w:b/>
          <w:i/>
          <w:sz w:val="24"/>
          <w:szCs w:val="24"/>
        </w:rPr>
        <w:t>я</w:t>
      </w:r>
      <w:r w:rsidRPr="00E30FCA">
        <w:rPr>
          <w:rFonts w:ascii="Times New Roman" w:hAnsi="Times New Roman" w:cs="Times New Roman"/>
          <w:b/>
          <w:i/>
          <w:sz w:val="24"/>
          <w:szCs w:val="24"/>
        </w:rPr>
        <w:t xml:space="preserve"> первичных документов</w:t>
      </w:r>
      <w:r w:rsidR="004B103D" w:rsidRPr="00E30FCA">
        <w:rPr>
          <w:rFonts w:ascii="Times New Roman" w:hAnsi="Times New Roman" w:cs="Times New Roman"/>
          <w:b/>
          <w:i/>
          <w:sz w:val="24"/>
          <w:szCs w:val="24"/>
        </w:rPr>
        <w:t>-</w:t>
      </w:r>
      <w:r w:rsidRPr="00E30FCA">
        <w:rPr>
          <w:rFonts w:ascii="Times New Roman" w:hAnsi="Times New Roman" w:cs="Times New Roman"/>
          <w:b/>
          <w:i/>
          <w:sz w:val="24"/>
          <w:szCs w:val="24"/>
        </w:rPr>
        <w:t xml:space="preserve"> неполное заполнение форм первичных документов:</w:t>
      </w:r>
    </w:p>
    <w:p w:rsidR="000E4D90" w:rsidRDefault="00380860" w:rsidP="00E30FCA">
      <w:pPr>
        <w:pStyle w:val="12"/>
        <w:ind w:firstLine="708"/>
        <w:jc w:val="both"/>
        <w:rPr>
          <w:rFonts w:ascii="Times New Roman" w:hAnsi="Times New Roman" w:cs="Times New Roman"/>
          <w:sz w:val="24"/>
          <w:szCs w:val="24"/>
        </w:rPr>
      </w:pPr>
      <w:r w:rsidRPr="00F7482E">
        <w:rPr>
          <w:rFonts w:ascii="Times New Roman" w:hAnsi="Times New Roman" w:cs="Times New Roman"/>
          <w:sz w:val="24"/>
          <w:szCs w:val="24"/>
        </w:rPr>
        <w:t>-в товарн</w:t>
      </w:r>
      <w:r w:rsidR="000E4D90">
        <w:rPr>
          <w:rFonts w:ascii="Times New Roman" w:hAnsi="Times New Roman" w:cs="Times New Roman"/>
          <w:sz w:val="24"/>
          <w:szCs w:val="24"/>
        </w:rPr>
        <w:t>ых</w:t>
      </w:r>
      <w:r w:rsidRPr="00F7482E">
        <w:rPr>
          <w:rFonts w:ascii="Times New Roman" w:hAnsi="Times New Roman" w:cs="Times New Roman"/>
          <w:sz w:val="24"/>
          <w:szCs w:val="24"/>
        </w:rPr>
        <w:t xml:space="preserve"> накладн</w:t>
      </w:r>
      <w:r w:rsidR="000E4D90">
        <w:rPr>
          <w:rFonts w:ascii="Times New Roman" w:hAnsi="Times New Roman" w:cs="Times New Roman"/>
          <w:sz w:val="24"/>
          <w:szCs w:val="24"/>
        </w:rPr>
        <w:t>ых от 31.05.2018г.</w:t>
      </w:r>
      <w:r w:rsidR="00CB1491" w:rsidRPr="00CB1491">
        <w:rPr>
          <w:rFonts w:ascii="Times New Roman" w:hAnsi="Times New Roman" w:cs="Times New Roman"/>
          <w:sz w:val="24"/>
          <w:szCs w:val="24"/>
        </w:rPr>
        <w:t xml:space="preserve"> </w:t>
      </w:r>
      <w:r w:rsidR="00CB1491">
        <w:rPr>
          <w:rFonts w:ascii="Times New Roman" w:hAnsi="Times New Roman" w:cs="Times New Roman"/>
          <w:sz w:val="24"/>
          <w:szCs w:val="24"/>
        </w:rPr>
        <w:t>.№НПТЭ18011631</w:t>
      </w:r>
      <w:r w:rsidR="000E4D90">
        <w:rPr>
          <w:rFonts w:ascii="Times New Roman" w:hAnsi="Times New Roman" w:cs="Times New Roman"/>
          <w:sz w:val="24"/>
          <w:szCs w:val="24"/>
        </w:rPr>
        <w:t>на сумму 7,8тыс.рублей</w:t>
      </w:r>
      <w:r w:rsidR="000E4D90" w:rsidRPr="000E4D90">
        <w:rPr>
          <w:rFonts w:ascii="Times New Roman" w:hAnsi="Times New Roman" w:cs="Times New Roman"/>
          <w:sz w:val="24"/>
          <w:szCs w:val="24"/>
        </w:rPr>
        <w:t xml:space="preserve"> </w:t>
      </w:r>
      <w:r w:rsidR="000E4D90">
        <w:rPr>
          <w:rFonts w:ascii="Times New Roman" w:hAnsi="Times New Roman" w:cs="Times New Roman"/>
          <w:sz w:val="24"/>
          <w:szCs w:val="24"/>
        </w:rPr>
        <w:t xml:space="preserve">, от 30.06.2018г.№НПТЭ18013823 </w:t>
      </w:r>
      <w:r w:rsidR="00CB1491">
        <w:rPr>
          <w:rFonts w:ascii="Times New Roman" w:hAnsi="Times New Roman" w:cs="Times New Roman"/>
          <w:sz w:val="24"/>
          <w:szCs w:val="24"/>
        </w:rPr>
        <w:t xml:space="preserve">на сумму 2,3тыс.рублей </w:t>
      </w:r>
      <w:r w:rsidR="000E4D90">
        <w:rPr>
          <w:rFonts w:ascii="Times New Roman" w:hAnsi="Times New Roman" w:cs="Times New Roman"/>
          <w:sz w:val="24"/>
          <w:szCs w:val="24"/>
        </w:rPr>
        <w:t>на получение бензина АИ-92 от ООО «Эталон МК» отсутствуют подписи и печати поставщика и получателя материальных ценностей;</w:t>
      </w:r>
    </w:p>
    <w:p w:rsidR="000E4D90" w:rsidRDefault="000E4D90" w:rsidP="00E30FCA">
      <w:pPr>
        <w:pStyle w:val="12"/>
        <w:ind w:firstLine="708"/>
        <w:jc w:val="both"/>
        <w:rPr>
          <w:rFonts w:ascii="Times New Roman" w:hAnsi="Times New Roman" w:cs="Times New Roman"/>
          <w:sz w:val="24"/>
          <w:szCs w:val="24"/>
        </w:rPr>
      </w:pPr>
      <w:r>
        <w:rPr>
          <w:rFonts w:ascii="Times New Roman" w:hAnsi="Times New Roman" w:cs="Times New Roman"/>
          <w:sz w:val="24"/>
          <w:szCs w:val="24"/>
        </w:rPr>
        <w:t>-</w:t>
      </w:r>
      <w:r w:rsidRPr="000E4D90">
        <w:rPr>
          <w:rFonts w:ascii="Times New Roman" w:hAnsi="Times New Roman" w:cs="Times New Roman"/>
          <w:sz w:val="24"/>
          <w:szCs w:val="24"/>
        </w:rPr>
        <w:t xml:space="preserve"> </w:t>
      </w:r>
      <w:r w:rsidRPr="00F7482E">
        <w:rPr>
          <w:rFonts w:ascii="Times New Roman" w:hAnsi="Times New Roman" w:cs="Times New Roman"/>
          <w:sz w:val="24"/>
          <w:szCs w:val="24"/>
        </w:rPr>
        <w:t>в товарн</w:t>
      </w:r>
      <w:r>
        <w:rPr>
          <w:rFonts w:ascii="Times New Roman" w:hAnsi="Times New Roman" w:cs="Times New Roman"/>
          <w:sz w:val="24"/>
          <w:szCs w:val="24"/>
        </w:rPr>
        <w:t>ой</w:t>
      </w:r>
      <w:r w:rsidRPr="00F7482E">
        <w:rPr>
          <w:rFonts w:ascii="Times New Roman" w:hAnsi="Times New Roman" w:cs="Times New Roman"/>
          <w:sz w:val="24"/>
          <w:szCs w:val="24"/>
        </w:rPr>
        <w:t xml:space="preserve"> накладн</w:t>
      </w:r>
      <w:r>
        <w:rPr>
          <w:rFonts w:ascii="Times New Roman" w:hAnsi="Times New Roman" w:cs="Times New Roman"/>
          <w:sz w:val="24"/>
          <w:szCs w:val="24"/>
        </w:rPr>
        <w:t xml:space="preserve">ой от 14.06.2018г.№58 на получение оборудования от ООО «Музыкальная планета Ростов» отсутствует подпись , печать </w:t>
      </w:r>
      <w:r w:rsidR="00CB1491">
        <w:rPr>
          <w:rFonts w:ascii="Times New Roman" w:hAnsi="Times New Roman" w:cs="Times New Roman"/>
          <w:sz w:val="24"/>
          <w:szCs w:val="24"/>
        </w:rPr>
        <w:t>и дата получения товара.</w:t>
      </w:r>
    </w:p>
    <w:p w:rsidR="0039438A" w:rsidRDefault="00241AA6" w:rsidP="00380860">
      <w:pPr>
        <w:pStyle w:val="12"/>
        <w:ind w:firstLine="426"/>
        <w:jc w:val="both"/>
        <w:rPr>
          <w:rFonts w:ascii="Times New Roman" w:hAnsi="Times New Roman" w:cs="Times New Roman"/>
          <w:sz w:val="24"/>
          <w:szCs w:val="24"/>
        </w:rPr>
      </w:pPr>
      <w:r w:rsidRPr="000F772B">
        <w:rPr>
          <w:rFonts w:ascii="Times New Roman" w:hAnsi="Times New Roman" w:cs="Times New Roman"/>
          <w:sz w:val="24"/>
          <w:szCs w:val="24"/>
        </w:rPr>
        <w:t xml:space="preserve">При определении ответственности сторон при исполнении договорных обязательств,  </w:t>
      </w:r>
      <w:r w:rsidR="005F4431">
        <w:rPr>
          <w:rFonts w:ascii="Times New Roman" w:hAnsi="Times New Roman" w:cs="Times New Roman"/>
          <w:sz w:val="24"/>
          <w:szCs w:val="24"/>
        </w:rPr>
        <w:t>применялось</w:t>
      </w:r>
      <w:r>
        <w:rPr>
          <w:rFonts w:ascii="Times New Roman" w:hAnsi="Times New Roman" w:cs="Times New Roman"/>
          <w:b/>
          <w:i/>
          <w:sz w:val="24"/>
          <w:szCs w:val="24"/>
        </w:rPr>
        <w:t xml:space="preserve"> </w:t>
      </w:r>
      <w:r w:rsidR="00D75B3A" w:rsidRPr="005F4431">
        <w:rPr>
          <w:rFonts w:ascii="Times New Roman" w:hAnsi="Times New Roman" w:cs="Times New Roman"/>
          <w:sz w:val="24"/>
          <w:szCs w:val="24"/>
        </w:rPr>
        <w:t>постановление Правительства РФ от 25.11.2013 №1063</w:t>
      </w:r>
      <w:r w:rsidR="00D75B3A">
        <w:rPr>
          <w:rFonts w:ascii="Times New Roman" w:hAnsi="Times New Roman" w:cs="Times New Roman"/>
          <w:sz w:val="24"/>
          <w:szCs w:val="24"/>
        </w:rPr>
        <w:t xml:space="preserve"> «Об утверждении правил определения размера штрафа, начисляемого в случае ненадлежащего исполнения заказчиком, поставщиком(подрядчиком, исполнителем) обязательств, предусмотренных контрактом (за исключением просрочки исполнения обязательств заказчиком, поставщиком(подрядчиком,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w:t>
      </w:r>
      <w:r w:rsidR="000F772B">
        <w:rPr>
          <w:rFonts w:ascii="Times New Roman" w:hAnsi="Times New Roman" w:cs="Times New Roman"/>
          <w:sz w:val="24"/>
          <w:szCs w:val="24"/>
        </w:rPr>
        <w:t xml:space="preserve"> </w:t>
      </w:r>
      <w:r w:rsidR="00D75B3A" w:rsidRPr="005F4431">
        <w:rPr>
          <w:rFonts w:ascii="Times New Roman" w:hAnsi="Times New Roman" w:cs="Times New Roman"/>
          <w:sz w:val="24"/>
          <w:szCs w:val="24"/>
        </w:rPr>
        <w:t xml:space="preserve">которое утратило силу в связи с принятием нового постановления Правительства РФ от 30.08.2017 №1042 </w:t>
      </w:r>
      <w:r w:rsidR="00D75B3A">
        <w:rPr>
          <w:rFonts w:ascii="Times New Roman" w:hAnsi="Times New Roman" w:cs="Times New Roman"/>
          <w:sz w:val="24"/>
          <w:szCs w:val="24"/>
        </w:rPr>
        <w:t xml:space="preserve">«Об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поставщиком(подрядчиком, исполнителем) обязательств, предусмотренных контрактом (за исключением размера пени, начисляемой за каждый день просрочки исполнения поставщиком(подрядчиком, исполнителем) обязательства, предусмотренного контрактом, о внесении изменений в </w:t>
      </w:r>
      <w:r w:rsidR="00D75B3A">
        <w:rPr>
          <w:rFonts w:ascii="Times New Roman" w:hAnsi="Times New Roman" w:cs="Times New Roman"/>
          <w:sz w:val="24"/>
          <w:szCs w:val="24"/>
        </w:rPr>
        <w:lastRenderedPageBreak/>
        <w:t>постановление Правительства РФ от 15мая 2017г.№570 и признании утратившим силу постановление Правительства РФ от 25ноября 2013г.№1063»</w:t>
      </w:r>
      <w:r w:rsidR="005F4431">
        <w:rPr>
          <w:rFonts w:ascii="Times New Roman" w:hAnsi="Times New Roman" w:cs="Times New Roman"/>
          <w:sz w:val="24"/>
          <w:szCs w:val="24"/>
        </w:rPr>
        <w:t>.</w:t>
      </w:r>
    </w:p>
    <w:p w:rsidR="00380860" w:rsidRDefault="00380860" w:rsidP="00380860">
      <w:pPr>
        <w:pStyle w:val="12"/>
        <w:ind w:firstLine="426"/>
        <w:jc w:val="both"/>
        <w:rPr>
          <w:rFonts w:ascii="Times New Roman" w:hAnsi="Times New Roman" w:cs="Times New Roman"/>
          <w:sz w:val="24"/>
          <w:szCs w:val="24"/>
        </w:rPr>
      </w:pPr>
      <w:r>
        <w:rPr>
          <w:rFonts w:ascii="Times New Roman" w:hAnsi="Times New Roman" w:cs="Times New Roman"/>
          <w:sz w:val="24"/>
          <w:szCs w:val="24"/>
        </w:rPr>
        <w:t xml:space="preserve">В ходе выборочной проверки нарушений сроков оплаты за </w:t>
      </w:r>
      <w:r w:rsidR="00FD5C60">
        <w:rPr>
          <w:rFonts w:ascii="Times New Roman" w:hAnsi="Times New Roman" w:cs="Times New Roman"/>
          <w:sz w:val="24"/>
          <w:szCs w:val="24"/>
        </w:rPr>
        <w:t>полученные</w:t>
      </w:r>
      <w:r>
        <w:rPr>
          <w:rFonts w:ascii="Times New Roman" w:hAnsi="Times New Roman" w:cs="Times New Roman"/>
          <w:sz w:val="24"/>
          <w:szCs w:val="24"/>
        </w:rPr>
        <w:t xml:space="preserve"> услуги не выявлено, что могло привести к </w:t>
      </w:r>
      <w:r w:rsidRPr="00272787">
        <w:rPr>
          <w:rFonts w:ascii="Times New Roman" w:hAnsi="Times New Roman" w:cs="Times New Roman"/>
          <w:sz w:val="24"/>
          <w:szCs w:val="24"/>
        </w:rPr>
        <w:t>неэффективному расходованию бюджетных средств</w:t>
      </w:r>
      <w:r>
        <w:rPr>
          <w:rFonts w:ascii="Times New Roman" w:hAnsi="Times New Roman" w:cs="Times New Roman"/>
          <w:sz w:val="24"/>
          <w:szCs w:val="24"/>
        </w:rPr>
        <w:t>.</w:t>
      </w:r>
    </w:p>
    <w:p w:rsidR="00030DA5" w:rsidRPr="009636AB" w:rsidRDefault="00030DA5" w:rsidP="00030DA5">
      <w:pPr>
        <w:pStyle w:val="31"/>
        <w:ind w:left="0" w:firstLine="708"/>
        <w:jc w:val="both"/>
        <w:rPr>
          <w:rFonts w:ascii="Times New Roman" w:hAnsi="Times New Roman" w:cs="Times New Roman"/>
          <w:b/>
          <w:sz w:val="24"/>
          <w:szCs w:val="24"/>
        </w:rPr>
      </w:pPr>
      <w:r w:rsidRPr="009636AB">
        <w:rPr>
          <w:rFonts w:ascii="Times New Roman" w:eastAsia="Times New Roman" w:hAnsi="Times New Roman" w:cs="Times New Roman"/>
          <w:b/>
          <w:sz w:val="24"/>
          <w:szCs w:val="24"/>
          <w:lang w:eastAsia="ru-RU"/>
        </w:rPr>
        <w:t xml:space="preserve">Проверка осуществления закупок у субъектов малого предпринимательства ,социально ориентированных некоммерческих организаций </w:t>
      </w:r>
      <w:r w:rsidRPr="009636AB">
        <w:rPr>
          <w:rFonts w:ascii="Times New Roman" w:hAnsi="Times New Roman" w:cs="Times New Roman"/>
          <w:b/>
          <w:sz w:val="24"/>
          <w:szCs w:val="24"/>
        </w:rPr>
        <w:t>своевременности составления и размещения Отчета об объемах закупок у субъектов малого предпринимательства.</w:t>
      </w:r>
    </w:p>
    <w:p w:rsidR="00F84B20" w:rsidRPr="00334443" w:rsidRDefault="00F84B20" w:rsidP="00F84B20">
      <w:pPr>
        <w:pStyle w:val="af4"/>
        <w:shd w:val="clear" w:color="auto" w:fill="FFFFFF"/>
        <w:spacing w:before="0" w:after="0"/>
        <w:ind w:firstLine="708"/>
        <w:jc w:val="both"/>
        <w:rPr>
          <w:color w:val="333333"/>
        </w:rPr>
      </w:pPr>
      <w:r w:rsidRPr="00334443">
        <w:rPr>
          <w:color w:val="333333"/>
        </w:rPr>
        <w:t xml:space="preserve">В соответствии с п.1 ст.30 </w:t>
      </w:r>
      <w:r w:rsidRPr="00796F3F">
        <w:t>Федерального Закона № 44-ФЗ</w:t>
      </w:r>
      <w:r w:rsidRPr="00E70689">
        <w:t xml:space="preserve"> </w:t>
      </w:r>
      <w:r>
        <w:t>з</w:t>
      </w:r>
      <w:r w:rsidRPr="00334443">
        <w:rPr>
          <w:color w:val="333333"/>
        </w:rPr>
        <w:t xml:space="preserve">аказчики обязаны осуществлять закупки у субъектов малого предпринимательства, СОНКО в объеме не менее чем пятнадцать процентов совокупного годового объема закупок, рассчитанного с учетом части 1.1. ст.30 № 44-ФЗ, </w:t>
      </w:r>
      <w:r w:rsidRPr="002C5146">
        <w:rPr>
          <w:b/>
          <w:i/>
          <w:color w:val="333333"/>
        </w:rPr>
        <w:t>путем проведения конкурентных способов закупки</w:t>
      </w:r>
      <w:r w:rsidRPr="00334443">
        <w:rPr>
          <w:color w:val="333333"/>
        </w:rPr>
        <w:t xml:space="preserve">. </w:t>
      </w:r>
      <w:r w:rsidRPr="00BA7112">
        <w:t xml:space="preserve">Согласно </w:t>
      </w:r>
      <w:hyperlink r:id="rId30" w:history="1">
        <w:r w:rsidRPr="00BA7112">
          <w:rPr>
            <w:rStyle w:val="a3"/>
            <w:color w:val="000000"/>
            <w:u w:val="none"/>
          </w:rPr>
          <w:t>части 1.1 статьи 30</w:t>
        </w:r>
      </w:hyperlink>
      <w:r w:rsidRPr="00BA7112">
        <w:rPr>
          <w:color w:val="000000"/>
        </w:rPr>
        <w:t xml:space="preserve"> Закона № 44-ФЗ при определении объема закупок у</w:t>
      </w:r>
      <w:r>
        <w:t xml:space="preserve"> </w:t>
      </w:r>
      <w:r w:rsidRPr="002C5146">
        <w:rPr>
          <w:color w:val="333333"/>
        </w:rPr>
        <w:t xml:space="preserve"> субъектов малого предпринимательства</w:t>
      </w:r>
      <w:r w:rsidRPr="00BA7112">
        <w:rPr>
          <w:color w:val="000000"/>
        </w:rPr>
        <w:t xml:space="preserve"> и СОНО в расчет совокупного годового объема закупок не включаются закупки у</w:t>
      </w:r>
      <w:r>
        <w:rPr>
          <w:color w:val="000000"/>
        </w:rPr>
        <w:t xml:space="preserve"> </w:t>
      </w:r>
      <w:r w:rsidRPr="00BA7112">
        <w:rPr>
          <w:color w:val="000000"/>
        </w:rPr>
        <w:t xml:space="preserve">единственного поставщика (подрядчика, исполнителя) в соответствии с </w:t>
      </w:r>
      <w:hyperlink r:id="rId31" w:history="1">
        <w:r w:rsidRPr="00BA7112">
          <w:rPr>
            <w:rStyle w:val="a3"/>
            <w:color w:val="000000"/>
            <w:u w:val="none"/>
          </w:rPr>
          <w:t>частью 1 статьи 93</w:t>
        </w:r>
      </w:hyperlink>
      <w:r>
        <w:t xml:space="preserve"> </w:t>
      </w:r>
      <w:r w:rsidRPr="002C5146">
        <w:t xml:space="preserve">Федерального </w:t>
      </w:r>
      <w:r w:rsidRPr="00BA7112">
        <w:t>Закона</w:t>
      </w:r>
      <w:r>
        <w:t xml:space="preserve"> №44-ФЗ</w:t>
      </w:r>
      <w:r w:rsidRPr="00BA7112">
        <w:t>.</w:t>
      </w:r>
      <w:r>
        <w:t xml:space="preserve"> </w:t>
      </w:r>
    </w:p>
    <w:p w:rsidR="00F84B20" w:rsidRPr="009706B5" w:rsidRDefault="00F84B20" w:rsidP="00F84B20">
      <w:pPr>
        <w:pStyle w:val="31"/>
        <w:ind w:left="0" w:firstLine="283"/>
        <w:jc w:val="both"/>
        <w:rPr>
          <w:rFonts w:ascii="Times New Roman" w:hAnsi="Times New Roman" w:cs="Times New Roman"/>
          <w:bCs/>
          <w:sz w:val="24"/>
          <w:szCs w:val="24"/>
        </w:rPr>
      </w:pPr>
      <w:r w:rsidRPr="001A7E39">
        <w:rPr>
          <w:rFonts w:ascii="Times New Roman" w:hAnsi="Times New Roman" w:cs="Times New Roman"/>
          <w:sz w:val="24"/>
          <w:szCs w:val="24"/>
        </w:rPr>
        <w:t>МБУК «Советским РДК»</w:t>
      </w:r>
      <w:r w:rsidRPr="00E500BD">
        <w:rPr>
          <w:rFonts w:ascii="Times New Roman" w:hAnsi="Times New Roman" w:cs="Times New Roman"/>
          <w:sz w:val="24"/>
          <w:szCs w:val="24"/>
        </w:rPr>
        <w:t xml:space="preserve"> </w:t>
      </w:r>
      <w:r>
        <w:rPr>
          <w:rFonts w:ascii="Times New Roman" w:hAnsi="Times New Roman" w:cs="Times New Roman"/>
          <w:sz w:val="24"/>
          <w:szCs w:val="24"/>
        </w:rPr>
        <w:t>закуп</w:t>
      </w:r>
      <w:r w:rsidRPr="009706B5">
        <w:rPr>
          <w:rFonts w:ascii="Times New Roman" w:hAnsi="Times New Roman" w:cs="Times New Roman"/>
          <w:sz w:val="24"/>
          <w:szCs w:val="24"/>
          <w:lang w:eastAsia="en-US"/>
        </w:rPr>
        <w:t xml:space="preserve">ки у субъектов малого предпринимательства, социально ориентированных некоммерческих организаций не </w:t>
      </w:r>
      <w:r>
        <w:rPr>
          <w:rFonts w:ascii="Times New Roman" w:hAnsi="Times New Roman" w:cs="Times New Roman"/>
          <w:sz w:val="24"/>
          <w:szCs w:val="24"/>
          <w:lang w:eastAsia="en-US"/>
        </w:rPr>
        <w:t xml:space="preserve">планировались и в 2017году не </w:t>
      </w:r>
      <w:r w:rsidRPr="009706B5">
        <w:rPr>
          <w:rFonts w:ascii="Times New Roman" w:hAnsi="Times New Roman" w:cs="Times New Roman"/>
          <w:sz w:val="24"/>
          <w:szCs w:val="24"/>
          <w:lang w:eastAsia="en-US"/>
        </w:rPr>
        <w:t xml:space="preserve">осуществлялись, так как совокупный годовой объема закупок, рассчитанный с учетом </w:t>
      </w:r>
      <w:hyperlink r:id="rId32" w:history="1">
        <w:r w:rsidRPr="009706B5">
          <w:rPr>
            <w:rStyle w:val="a3"/>
            <w:rFonts w:ascii="Times New Roman" w:hAnsi="Times New Roman" w:cs="Times New Roman"/>
            <w:color w:val="000000"/>
            <w:sz w:val="24"/>
            <w:szCs w:val="24"/>
            <w:u w:val="none"/>
            <w:lang w:eastAsia="en-US"/>
          </w:rPr>
          <w:t>части 1.1</w:t>
        </w:r>
      </w:hyperlink>
      <w:r w:rsidRPr="009706B5">
        <w:rPr>
          <w:rFonts w:ascii="Times New Roman" w:hAnsi="Times New Roman" w:cs="Times New Roman"/>
          <w:color w:val="000000"/>
          <w:sz w:val="24"/>
          <w:szCs w:val="24"/>
          <w:lang w:eastAsia="en-US"/>
        </w:rPr>
        <w:t xml:space="preserve"> статьи 30 Закона,  составляет </w:t>
      </w:r>
      <w:r>
        <w:rPr>
          <w:rFonts w:ascii="Times New Roman" w:hAnsi="Times New Roman" w:cs="Times New Roman"/>
          <w:color w:val="000000"/>
          <w:sz w:val="24"/>
          <w:szCs w:val="24"/>
          <w:lang w:eastAsia="en-US"/>
        </w:rPr>
        <w:t>ноль</w:t>
      </w:r>
      <w:r w:rsidRPr="009706B5">
        <w:rPr>
          <w:rFonts w:ascii="Times New Roman" w:hAnsi="Times New Roman" w:cs="Times New Roman"/>
          <w:sz w:val="24"/>
          <w:szCs w:val="24"/>
        </w:rPr>
        <w:t xml:space="preserve"> рублей</w:t>
      </w:r>
      <w:r w:rsidRPr="009706B5">
        <w:rPr>
          <w:rFonts w:ascii="Times New Roman" w:hAnsi="Times New Roman" w:cs="Times New Roman"/>
          <w:color w:val="000000"/>
          <w:sz w:val="24"/>
          <w:szCs w:val="24"/>
          <w:lang w:eastAsia="en-US"/>
        </w:rPr>
        <w:t xml:space="preserve">. </w:t>
      </w:r>
      <w:r w:rsidRPr="009706B5">
        <w:rPr>
          <w:rFonts w:ascii="Times New Roman" w:hAnsi="Times New Roman" w:cs="Times New Roman"/>
          <w:bCs/>
          <w:sz w:val="24"/>
          <w:szCs w:val="24"/>
        </w:rPr>
        <w:t>Нарушений части 1 статьи 30 Закона не установлено.</w:t>
      </w:r>
    </w:p>
    <w:p w:rsidR="00F84B20" w:rsidRDefault="00F84B20" w:rsidP="00F84B20">
      <w:pPr>
        <w:spacing w:after="0" w:line="240" w:lineRule="auto"/>
        <w:ind w:firstLine="708"/>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В </w:t>
      </w:r>
      <w:r w:rsidRPr="00BE75BE">
        <w:rPr>
          <w:rFonts w:ascii="Times New Roman" w:eastAsia="Times New Roman" w:hAnsi="Times New Roman" w:cs="Times New Roman"/>
          <w:sz w:val="24"/>
          <w:szCs w:val="24"/>
          <w:lang w:eastAsia="ru-RU"/>
        </w:rPr>
        <w:t xml:space="preserve">соответствии с частью 4 статьи 30 Федерального закона 44-ФЗ по итогам года заказчик обязан составить отчет об объеме закупок у субъектов малого предпринимательства, социально ориентированных некоммерческих организаций, предусмотренных частью 2 статьи 30 </w:t>
      </w:r>
      <w:r w:rsidRPr="00796F3F">
        <w:rPr>
          <w:rFonts w:ascii="Times New Roman" w:hAnsi="Times New Roman" w:cs="Times New Roman"/>
          <w:sz w:val="24"/>
          <w:szCs w:val="24"/>
        </w:rPr>
        <w:t>Федерального Закона № 44-ФЗ</w:t>
      </w:r>
      <w:r w:rsidRPr="00E70689">
        <w:rPr>
          <w:rFonts w:ascii="Times New Roman" w:hAnsi="Times New Roman" w:cs="Times New Roman"/>
          <w:sz w:val="24"/>
          <w:szCs w:val="24"/>
        </w:rPr>
        <w:t xml:space="preserve"> </w:t>
      </w:r>
      <w:r w:rsidRPr="007773E1">
        <w:rPr>
          <w:rFonts w:ascii="Times New Roman" w:eastAsia="Times New Roman" w:hAnsi="Times New Roman" w:cs="Times New Roman"/>
          <w:b/>
          <w:i/>
          <w:sz w:val="24"/>
          <w:szCs w:val="24"/>
          <w:lang w:eastAsia="ru-RU"/>
        </w:rPr>
        <w:t>, и до 1 апреля</w:t>
      </w:r>
      <w:r w:rsidRPr="00BE75BE">
        <w:rPr>
          <w:rFonts w:ascii="Times New Roman" w:eastAsia="Times New Roman" w:hAnsi="Times New Roman" w:cs="Times New Roman"/>
          <w:sz w:val="24"/>
          <w:szCs w:val="24"/>
          <w:lang w:eastAsia="ru-RU"/>
        </w:rPr>
        <w:t xml:space="preserve"> года, следующего за отчетным годом, разместить такой отчет в единой информационной системе. В такой отчет заказчик включает информацию о заключенных контрактах с субъектами малого предпринимательства, социально ориентированными некоммерческими организациями, а также информацию о несостоявшемся определении поставщиков (подрядчиков, исполнителей) с участием субъектов малого предпринимательства, социально ориентированных некоммерческих организаций. Каких-либо исключений при составлении отчета об объеме закупок у субъектов малого предпринимательства, социально ориентированных некоммерческих организаций </w:t>
      </w:r>
      <w:r w:rsidRPr="00796F3F">
        <w:rPr>
          <w:rFonts w:ascii="Times New Roman" w:hAnsi="Times New Roman" w:cs="Times New Roman"/>
          <w:sz w:val="24"/>
          <w:szCs w:val="24"/>
        </w:rPr>
        <w:t>Федеральн</w:t>
      </w:r>
      <w:r>
        <w:rPr>
          <w:rFonts w:ascii="Times New Roman" w:hAnsi="Times New Roman" w:cs="Times New Roman"/>
          <w:sz w:val="24"/>
          <w:szCs w:val="24"/>
        </w:rPr>
        <w:t>ый</w:t>
      </w:r>
      <w:r w:rsidRPr="00796F3F">
        <w:rPr>
          <w:rFonts w:ascii="Times New Roman" w:hAnsi="Times New Roman" w:cs="Times New Roman"/>
          <w:sz w:val="24"/>
          <w:szCs w:val="24"/>
        </w:rPr>
        <w:t xml:space="preserve"> Закон № 44-ФЗ</w:t>
      </w:r>
      <w:r w:rsidRPr="00E70689">
        <w:rPr>
          <w:rFonts w:ascii="Times New Roman" w:hAnsi="Times New Roman" w:cs="Times New Roman"/>
          <w:sz w:val="24"/>
          <w:szCs w:val="24"/>
        </w:rPr>
        <w:t xml:space="preserve"> </w:t>
      </w:r>
      <w:r w:rsidRPr="00BE75BE">
        <w:rPr>
          <w:rFonts w:ascii="Times New Roman" w:eastAsia="Times New Roman" w:hAnsi="Times New Roman" w:cs="Times New Roman"/>
          <w:sz w:val="24"/>
          <w:szCs w:val="24"/>
          <w:lang w:eastAsia="ru-RU"/>
        </w:rPr>
        <w:t>не содержит. Заказчику необходимо размещать отчет об объеме закупок у субъектов малого предпринимательства, социально ориентированных некоммерческих организаций в любом случае.</w:t>
      </w:r>
    </w:p>
    <w:p w:rsidR="00F84B20" w:rsidRPr="00BD28A2" w:rsidRDefault="00F84B20" w:rsidP="00F84B20">
      <w:pPr>
        <w:pStyle w:val="12"/>
        <w:ind w:firstLine="708"/>
        <w:jc w:val="both"/>
        <w:rPr>
          <w:rFonts w:ascii="Times New Roman" w:hAnsi="Times New Roman" w:cs="Times New Roman"/>
          <w:sz w:val="24"/>
          <w:szCs w:val="24"/>
          <w:lang w:eastAsia="ru-RU"/>
        </w:rPr>
      </w:pPr>
      <w:r w:rsidRPr="00BD28A2">
        <w:rPr>
          <w:rFonts w:ascii="Times New Roman" w:hAnsi="Times New Roman" w:cs="Times New Roman"/>
          <w:sz w:val="24"/>
          <w:szCs w:val="24"/>
          <w:lang w:eastAsia="ru-RU"/>
        </w:rPr>
        <w:t xml:space="preserve">Порядок подготовки и размещения отчета об объеме закупок у </w:t>
      </w:r>
      <w:r w:rsidRPr="00BD28A2">
        <w:rPr>
          <w:rFonts w:ascii="Times New Roman" w:hAnsi="Times New Roman" w:cs="Times New Roman"/>
          <w:color w:val="333333"/>
          <w:sz w:val="24"/>
          <w:szCs w:val="24"/>
        </w:rPr>
        <w:t>субъектов малого предпринимательства</w:t>
      </w:r>
      <w:r w:rsidRPr="00BD28A2">
        <w:rPr>
          <w:rFonts w:ascii="Times New Roman" w:hAnsi="Times New Roman" w:cs="Times New Roman"/>
          <w:sz w:val="24"/>
          <w:szCs w:val="24"/>
          <w:lang w:eastAsia="ru-RU"/>
        </w:rPr>
        <w:t xml:space="preserve"> и СОНО определен постановлением Правительства РФ от 17.03.2015г.№238 «О порядке подготовки отчета об объеме закупок у субъектов малого предпринимательства и социально ориентированных некоммерческих организаций, его размещения в единой информационной системе и внесении изменений в Положение о Межведомственной комиссии по отбору инвестиционных проектов, российских кредитных организаций и международных финансовых организаций для участия в Программе поддержки инвестиционных проектов, реализуемых на территории РФ на основе проектного финансирования» (</w:t>
      </w:r>
      <w:r>
        <w:rPr>
          <w:rFonts w:ascii="Times New Roman" w:hAnsi="Times New Roman" w:cs="Times New Roman"/>
          <w:sz w:val="24"/>
          <w:szCs w:val="24"/>
          <w:lang w:eastAsia="ru-RU"/>
        </w:rPr>
        <w:t xml:space="preserve"> с изменениями и дополнениями</w:t>
      </w:r>
      <w:r w:rsidRPr="00BD28A2">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далее по тексту </w:t>
      </w:r>
      <w:r w:rsidRPr="00937CF8">
        <w:rPr>
          <w:rFonts w:ascii="Times New Roman" w:hAnsi="Times New Roman" w:cs="Times New Roman"/>
          <w:bCs/>
          <w:color w:val="000000"/>
          <w:sz w:val="24"/>
          <w:szCs w:val="24"/>
          <w:lang w:eastAsia="ru-RU"/>
        </w:rPr>
        <w:t>постановлением Правительства РФ от 17 марта 2015 г. N 238</w:t>
      </w:r>
      <w:r w:rsidRPr="00BD28A2">
        <w:rPr>
          <w:rFonts w:ascii="Times New Roman" w:hAnsi="Times New Roman" w:cs="Times New Roman"/>
          <w:sz w:val="24"/>
          <w:szCs w:val="24"/>
          <w:lang w:eastAsia="ru-RU"/>
        </w:rPr>
        <w:t>.</w:t>
      </w:r>
    </w:p>
    <w:p w:rsidR="00F84B20" w:rsidRDefault="00F84B20" w:rsidP="00F84B20">
      <w:pPr>
        <w:pStyle w:val="12"/>
        <w:ind w:firstLine="708"/>
        <w:jc w:val="both"/>
        <w:rPr>
          <w:rFonts w:ascii="Times New Roman" w:hAnsi="Times New Roman" w:cs="Times New Roman"/>
          <w:bCs/>
          <w:sz w:val="24"/>
          <w:szCs w:val="24"/>
        </w:rPr>
      </w:pPr>
      <w:r w:rsidRPr="00937CF8">
        <w:rPr>
          <w:rFonts w:ascii="Times New Roman" w:hAnsi="Times New Roman" w:cs="Times New Roman"/>
          <w:sz w:val="24"/>
          <w:szCs w:val="24"/>
          <w:lang w:eastAsia="ru-RU"/>
        </w:rPr>
        <w:t xml:space="preserve">В </w:t>
      </w:r>
      <w:r>
        <w:rPr>
          <w:rFonts w:ascii="Times New Roman" w:hAnsi="Times New Roman" w:cs="Times New Roman"/>
          <w:sz w:val="24"/>
          <w:szCs w:val="24"/>
          <w:lang w:eastAsia="ru-RU"/>
        </w:rPr>
        <w:t>соответствии с</w:t>
      </w:r>
      <w:r w:rsidRPr="00937CF8">
        <w:rPr>
          <w:rFonts w:ascii="Times New Roman" w:hAnsi="Times New Roman" w:cs="Times New Roman"/>
          <w:sz w:val="24"/>
          <w:szCs w:val="24"/>
          <w:lang w:eastAsia="ru-RU"/>
        </w:rPr>
        <w:t xml:space="preserve"> ч.4ст.30 Федерального закона от 05.04.2013 № 44-ФЗ ,</w:t>
      </w:r>
      <w:r w:rsidRPr="00937CF8">
        <w:rPr>
          <w:rFonts w:ascii="Times New Roman" w:hAnsi="Times New Roman" w:cs="Times New Roman"/>
          <w:bCs/>
          <w:color w:val="000000"/>
          <w:sz w:val="24"/>
          <w:szCs w:val="24"/>
          <w:lang w:eastAsia="ru-RU"/>
        </w:rPr>
        <w:t xml:space="preserve"> п.4 Правил подготовки отчета об объеме закупок у субъектов малого предпринимательства и социально ориентированных некоммерческих организаций, его размещения в единой </w:t>
      </w:r>
      <w:r w:rsidRPr="00937CF8">
        <w:rPr>
          <w:rFonts w:ascii="Times New Roman" w:hAnsi="Times New Roman" w:cs="Times New Roman"/>
          <w:bCs/>
          <w:color w:val="000000"/>
          <w:sz w:val="24"/>
          <w:szCs w:val="24"/>
          <w:lang w:eastAsia="ru-RU"/>
        </w:rPr>
        <w:lastRenderedPageBreak/>
        <w:t>информационной системе(утв. постановлением Правительства РФ от 17 марта 2015 г. N 238)</w:t>
      </w:r>
      <w:r w:rsidRPr="00937CF8">
        <w:rPr>
          <w:rFonts w:ascii="Times New Roman" w:hAnsi="Times New Roman" w:cs="Times New Roman"/>
          <w:sz w:val="24"/>
          <w:szCs w:val="24"/>
          <w:lang w:eastAsia="ru-RU"/>
        </w:rPr>
        <w:t>, отчет об объемах закупок у субъектов малого предпринимательства, социально ориентированных некоммерческих организаций за период с 01.01.201</w:t>
      </w:r>
      <w:r>
        <w:rPr>
          <w:rFonts w:ascii="Times New Roman" w:hAnsi="Times New Roman" w:cs="Times New Roman"/>
          <w:sz w:val="24"/>
          <w:szCs w:val="24"/>
          <w:lang w:eastAsia="ru-RU"/>
        </w:rPr>
        <w:t>7</w:t>
      </w:r>
      <w:r w:rsidRPr="00937CF8">
        <w:rPr>
          <w:rFonts w:ascii="Times New Roman" w:hAnsi="Times New Roman" w:cs="Times New Roman"/>
          <w:sz w:val="24"/>
          <w:szCs w:val="24"/>
          <w:lang w:eastAsia="ru-RU"/>
        </w:rPr>
        <w:t>г.по 31.12.201</w:t>
      </w:r>
      <w:r>
        <w:rPr>
          <w:rFonts w:ascii="Times New Roman" w:hAnsi="Times New Roman" w:cs="Times New Roman"/>
          <w:sz w:val="24"/>
          <w:szCs w:val="24"/>
          <w:lang w:eastAsia="ru-RU"/>
        </w:rPr>
        <w:t>7</w:t>
      </w:r>
      <w:r w:rsidRPr="00937CF8">
        <w:rPr>
          <w:rFonts w:ascii="Times New Roman" w:hAnsi="Times New Roman" w:cs="Times New Roman"/>
          <w:sz w:val="24"/>
          <w:szCs w:val="24"/>
          <w:lang w:eastAsia="ru-RU"/>
        </w:rPr>
        <w:t>г.</w:t>
      </w:r>
      <w:r>
        <w:rPr>
          <w:rFonts w:ascii="Times New Roman" w:hAnsi="Times New Roman" w:cs="Times New Roman"/>
          <w:sz w:val="24"/>
          <w:szCs w:val="24"/>
          <w:lang w:eastAsia="ru-RU"/>
        </w:rPr>
        <w:t xml:space="preserve"> </w:t>
      </w:r>
      <w:r w:rsidRPr="001A7E39">
        <w:rPr>
          <w:rFonts w:ascii="Times New Roman" w:hAnsi="Times New Roman" w:cs="Times New Roman"/>
          <w:sz w:val="24"/>
          <w:szCs w:val="24"/>
        </w:rPr>
        <w:t>МБУК «Советским РДК»</w:t>
      </w:r>
      <w:r w:rsidRPr="00E500BD">
        <w:rPr>
          <w:rFonts w:ascii="Times New Roman" w:hAnsi="Times New Roman" w:cs="Times New Roman"/>
          <w:sz w:val="24"/>
          <w:szCs w:val="24"/>
        </w:rPr>
        <w:t xml:space="preserve"> </w:t>
      </w:r>
      <w:r w:rsidRPr="00937CF8">
        <w:rPr>
          <w:rFonts w:ascii="Times New Roman" w:eastAsia="Times New Roman" w:hAnsi="Times New Roman" w:cs="Times New Roman"/>
          <w:sz w:val="24"/>
          <w:szCs w:val="24"/>
          <w:lang w:eastAsia="ru-RU"/>
        </w:rPr>
        <w:t xml:space="preserve">размещен на </w:t>
      </w:r>
      <w:r w:rsidRPr="00937CF8">
        <w:rPr>
          <w:rFonts w:ascii="Times New Roman" w:hAnsi="Times New Roman" w:cs="Times New Roman"/>
          <w:sz w:val="24"/>
          <w:szCs w:val="24"/>
        </w:rPr>
        <w:t xml:space="preserve">сайте сети Интернет </w:t>
      </w:r>
      <w:hyperlink r:id="rId33" w:history="1">
        <w:r w:rsidRPr="00937CF8">
          <w:rPr>
            <w:rStyle w:val="a3"/>
            <w:rFonts w:ascii="Times New Roman" w:hAnsi="Times New Roman" w:cs="Times New Roman"/>
            <w:bCs/>
            <w:sz w:val="24"/>
            <w:szCs w:val="24"/>
          </w:rPr>
          <w:t>www.zakupki.gov.ru</w:t>
        </w:r>
      </w:hyperlink>
      <w:r w:rsidRPr="00937CF8">
        <w:rPr>
          <w:rFonts w:ascii="Times New Roman" w:hAnsi="Times New Roman" w:cs="Times New Roman"/>
          <w:bCs/>
          <w:sz w:val="24"/>
          <w:szCs w:val="24"/>
        </w:rPr>
        <w:t xml:space="preserve">  </w:t>
      </w:r>
      <w:r>
        <w:rPr>
          <w:rFonts w:ascii="Times New Roman" w:hAnsi="Times New Roman" w:cs="Times New Roman"/>
          <w:bCs/>
          <w:sz w:val="24"/>
          <w:szCs w:val="24"/>
        </w:rPr>
        <w:t xml:space="preserve"> в установленные сроки 02 марта 2018года.</w:t>
      </w:r>
    </w:p>
    <w:p w:rsidR="00F84B20" w:rsidRDefault="00F84B20" w:rsidP="00F84B20">
      <w:pPr>
        <w:pStyle w:val="12"/>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В ходе проверки Отчета об объеме </w:t>
      </w:r>
      <w:r w:rsidRPr="00937CF8">
        <w:rPr>
          <w:rFonts w:ascii="Times New Roman" w:hAnsi="Times New Roman" w:cs="Times New Roman"/>
          <w:bCs/>
          <w:color w:val="000000"/>
          <w:sz w:val="24"/>
          <w:szCs w:val="24"/>
          <w:lang w:eastAsia="ru-RU"/>
        </w:rPr>
        <w:t>закупок у субъектов малого предпринимательства и социально ориентированных некоммерческих организаций</w:t>
      </w:r>
      <w:r>
        <w:rPr>
          <w:rFonts w:ascii="Times New Roman" w:hAnsi="Times New Roman" w:cs="Times New Roman"/>
          <w:bCs/>
          <w:color w:val="000000"/>
          <w:sz w:val="24"/>
          <w:szCs w:val="24"/>
          <w:lang w:eastAsia="ru-RU"/>
        </w:rPr>
        <w:t xml:space="preserve"> за 2017год установлено </w:t>
      </w:r>
      <w:r w:rsidRPr="00937CF8">
        <w:rPr>
          <w:rFonts w:ascii="Times New Roman" w:hAnsi="Times New Roman" w:cs="Times New Roman"/>
          <w:bCs/>
          <w:sz w:val="24"/>
          <w:szCs w:val="24"/>
        </w:rPr>
        <w:t xml:space="preserve"> некорректн</w:t>
      </w:r>
      <w:r>
        <w:rPr>
          <w:rFonts w:ascii="Times New Roman" w:hAnsi="Times New Roman" w:cs="Times New Roman"/>
          <w:bCs/>
          <w:sz w:val="24"/>
          <w:szCs w:val="24"/>
        </w:rPr>
        <w:t>ое</w:t>
      </w:r>
      <w:r w:rsidRPr="00937CF8">
        <w:rPr>
          <w:rFonts w:ascii="Times New Roman" w:hAnsi="Times New Roman" w:cs="Times New Roman"/>
          <w:bCs/>
          <w:sz w:val="24"/>
          <w:szCs w:val="24"/>
        </w:rPr>
        <w:t xml:space="preserve"> заполнение строк отчета</w:t>
      </w:r>
      <w:r>
        <w:rPr>
          <w:rFonts w:ascii="Times New Roman" w:hAnsi="Times New Roman" w:cs="Times New Roman"/>
          <w:bCs/>
          <w:sz w:val="24"/>
          <w:szCs w:val="24"/>
        </w:rPr>
        <w:t>.</w:t>
      </w:r>
    </w:p>
    <w:p w:rsidR="00F84B20" w:rsidRDefault="00F84B20" w:rsidP="00F84B20">
      <w:pPr>
        <w:pStyle w:val="a9"/>
        <w:ind w:firstLine="709"/>
        <w:jc w:val="both"/>
        <w:rPr>
          <w:rFonts w:ascii="Times New Roman" w:hAnsi="Times New Roman"/>
          <w:b/>
          <w:i/>
          <w:sz w:val="24"/>
          <w:szCs w:val="24"/>
        </w:rPr>
      </w:pPr>
      <w:r w:rsidRPr="00BB5112">
        <w:rPr>
          <w:rFonts w:ascii="Times New Roman" w:hAnsi="Times New Roman"/>
          <w:b/>
          <w:i/>
          <w:sz w:val="24"/>
          <w:szCs w:val="24"/>
        </w:rPr>
        <w:t xml:space="preserve"> </w:t>
      </w:r>
      <w:r w:rsidRPr="00157AFE">
        <w:rPr>
          <w:rFonts w:ascii="Times New Roman" w:hAnsi="Times New Roman"/>
          <w:b/>
          <w:i/>
          <w:sz w:val="24"/>
          <w:szCs w:val="24"/>
        </w:rPr>
        <w:t xml:space="preserve">В нарушение </w:t>
      </w:r>
      <w:r>
        <w:rPr>
          <w:rFonts w:ascii="Times New Roman" w:hAnsi="Times New Roman"/>
          <w:b/>
          <w:i/>
          <w:sz w:val="24"/>
          <w:szCs w:val="24"/>
        </w:rPr>
        <w:t xml:space="preserve">п.2 Требований по заполнению формы отчета об объеме закупок у субъектов малого предпринимательства и социально ориентированных некоммерческих организаций, утвержденных </w:t>
      </w:r>
      <w:r w:rsidRPr="00157AFE">
        <w:rPr>
          <w:rFonts w:ascii="Times New Roman" w:hAnsi="Times New Roman"/>
          <w:b/>
          <w:i/>
          <w:sz w:val="24"/>
          <w:szCs w:val="24"/>
        </w:rPr>
        <w:t>постановлением Правительства РФ от 17.03.2015г.№238,</w:t>
      </w:r>
      <w:r>
        <w:rPr>
          <w:rFonts w:ascii="Times New Roman" w:hAnsi="Times New Roman"/>
          <w:b/>
          <w:i/>
          <w:sz w:val="24"/>
          <w:szCs w:val="24"/>
        </w:rPr>
        <w:t xml:space="preserve"> </w:t>
      </w:r>
      <w:r w:rsidRPr="001A7E39">
        <w:rPr>
          <w:rFonts w:ascii="Times New Roman" w:hAnsi="Times New Roman"/>
          <w:sz w:val="24"/>
          <w:szCs w:val="24"/>
        </w:rPr>
        <w:t>МБУК «Советским РДК»</w:t>
      </w:r>
      <w:r w:rsidRPr="00E500BD">
        <w:rPr>
          <w:rFonts w:ascii="Times New Roman" w:hAnsi="Times New Roman"/>
          <w:sz w:val="24"/>
          <w:szCs w:val="24"/>
        </w:rPr>
        <w:t xml:space="preserve"> </w:t>
      </w:r>
      <w:r w:rsidRPr="00157AFE">
        <w:rPr>
          <w:rFonts w:ascii="Times New Roman" w:hAnsi="Times New Roman"/>
          <w:b/>
          <w:i/>
          <w:sz w:val="24"/>
          <w:szCs w:val="24"/>
        </w:rPr>
        <w:t xml:space="preserve"> отра</w:t>
      </w:r>
      <w:r>
        <w:rPr>
          <w:rFonts w:ascii="Times New Roman" w:hAnsi="Times New Roman"/>
          <w:b/>
          <w:i/>
          <w:sz w:val="24"/>
          <w:szCs w:val="24"/>
        </w:rPr>
        <w:t>жены</w:t>
      </w:r>
      <w:r w:rsidRPr="00157AFE">
        <w:rPr>
          <w:rFonts w:ascii="Times New Roman" w:hAnsi="Times New Roman"/>
          <w:b/>
          <w:i/>
          <w:sz w:val="24"/>
          <w:szCs w:val="24"/>
        </w:rPr>
        <w:t xml:space="preserve"> недостоверные данные в Отчете </w:t>
      </w:r>
      <w:r>
        <w:rPr>
          <w:rFonts w:ascii="Times New Roman" w:hAnsi="Times New Roman"/>
          <w:b/>
          <w:i/>
          <w:sz w:val="24"/>
          <w:szCs w:val="24"/>
        </w:rPr>
        <w:t xml:space="preserve">об </w:t>
      </w:r>
      <w:r w:rsidRPr="00157AFE">
        <w:rPr>
          <w:rFonts w:ascii="Times New Roman" w:hAnsi="Times New Roman"/>
          <w:b/>
          <w:i/>
          <w:sz w:val="24"/>
          <w:szCs w:val="24"/>
        </w:rPr>
        <w:t>объемах закупок у субъектов малого предпринимательства, социально ориентированных некоммерческих организаций</w:t>
      </w:r>
      <w:r>
        <w:rPr>
          <w:rFonts w:ascii="Times New Roman" w:hAnsi="Times New Roman"/>
          <w:b/>
          <w:i/>
          <w:sz w:val="24"/>
          <w:szCs w:val="24"/>
        </w:rPr>
        <w:t xml:space="preserve"> за  2017год:</w:t>
      </w:r>
    </w:p>
    <w:p w:rsidR="00F84B20" w:rsidRDefault="00F84B20" w:rsidP="00F84B20">
      <w:pPr>
        <w:pStyle w:val="a9"/>
        <w:ind w:firstLine="709"/>
        <w:jc w:val="both"/>
        <w:rPr>
          <w:rFonts w:ascii="Times New Roman" w:hAnsi="Times New Roman"/>
          <w:sz w:val="24"/>
          <w:szCs w:val="24"/>
        </w:rPr>
      </w:pPr>
      <w:r>
        <w:rPr>
          <w:rFonts w:ascii="Times New Roman" w:hAnsi="Times New Roman"/>
          <w:sz w:val="24"/>
          <w:szCs w:val="24"/>
        </w:rPr>
        <w:t xml:space="preserve">-в разделе </w:t>
      </w:r>
      <w:r>
        <w:rPr>
          <w:rFonts w:ascii="Times New Roman" w:hAnsi="Times New Roman"/>
          <w:sz w:val="24"/>
          <w:szCs w:val="24"/>
          <w:lang w:val="en-US"/>
        </w:rPr>
        <w:t>II</w:t>
      </w:r>
      <w:r w:rsidRPr="00066EFC">
        <w:rPr>
          <w:rFonts w:ascii="Times New Roman" w:hAnsi="Times New Roman"/>
          <w:sz w:val="24"/>
          <w:szCs w:val="24"/>
        </w:rPr>
        <w:t xml:space="preserve"> </w:t>
      </w:r>
      <w:r>
        <w:rPr>
          <w:rFonts w:ascii="Times New Roman" w:hAnsi="Times New Roman"/>
          <w:sz w:val="24"/>
          <w:szCs w:val="24"/>
        </w:rPr>
        <w:t>по позиции 1 «Совокупный годовой объем закупок, за исключением объема закупок, сведения о которых составляют государственную тайну» отражены недостоверные данные-10417,0тыс.рублей, вместо 1041,7тыс.рублей, расхождение составило 9375,3тыс.рублей;</w:t>
      </w:r>
    </w:p>
    <w:p w:rsidR="00F84B20" w:rsidRDefault="00F84B20" w:rsidP="00F84B20">
      <w:pPr>
        <w:pStyle w:val="a9"/>
        <w:ind w:firstLine="709"/>
        <w:jc w:val="both"/>
        <w:rPr>
          <w:rFonts w:ascii="Times New Roman" w:hAnsi="Times New Roman"/>
          <w:sz w:val="24"/>
          <w:szCs w:val="24"/>
        </w:rPr>
      </w:pPr>
      <w:r>
        <w:rPr>
          <w:rFonts w:ascii="Times New Roman" w:hAnsi="Times New Roman"/>
          <w:sz w:val="24"/>
          <w:szCs w:val="24"/>
        </w:rPr>
        <w:t xml:space="preserve">-в разделе </w:t>
      </w:r>
      <w:r>
        <w:rPr>
          <w:rFonts w:ascii="Times New Roman" w:hAnsi="Times New Roman"/>
          <w:sz w:val="24"/>
          <w:szCs w:val="24"/>
          <w:lang w:val="en-US"/>
        </w:rPr>
        <w:t>II</w:t>
      </w:r>
      <w:r w:rsidRPr="00066EFC">
        <w:rPr>
          <w:rFonts w:ascii="Times New Roman" w:hAnsi="Times New Roman"/>
          <w:sz w:val="24"/>
          <w:szCs w:val="24"/>
        </w:rPr>
        <w:t xml:space="preserve"> </w:t>
      </w:r>
      <w:r>
        <w:rPr>
          <w:rFonts w:ascii="Times New Roman" w:hAnsi="Times New Roman"/>
          <w:sz w:val="24"/>
          <w:szCs w:val="24"/>
        </w:rPr>
        <w:t>по позиции 2 абзацу 1 «Общий объем финансового обеспечения для оплаты контрактов в отчетном году в рамках осуществления закупок, предусмотренных ч.1ст.30 Федерального закона №44-ФЗ,</w:t>
      </w:r>
      <w:r w:rsidRPr="00066EFC">
        <w:rPr>
          <w:rFonts w:ascii="Times New Roman" w:hAnsi="Times New Roman"/>
          <w:sz w:val="24"/>
          <w:szCs w:val="24"/>
        </w:rPr>
        <w:t xml:space="preserve"> </w:t>
      </w:r>
      <w:r>
        <w:rPr>
          <w:rFonts w:ascii="Times New Roman" w:hAnsi="Times New Roman"/>
          <w:sz w:val="24"/>
          <w:szCs w:val="24"/>
        </w:rPr>
        <w:t>отражены недостоверные данные-10417,0тыс.рублей, вместо 1041,7тыс.рублей, расхождение составило 9375,3тыс.рублей;</w:t>
      </w:r>
    </w:p>
    <w:p w:rsidR="00F84B20" w:rsidRDefault="00F84B20" w:rsidP="00F84B20">
      <w:pPr>
        <w:pStyle w:val="a9"/>
        <w:ind w:firstLine="709"/>
        <w:jc w:val="both"/>
        <w:rPr>
          <w:rFonts w:ascii="Times New Roman" w:hAnsi="Times New Roman"/>
          <w:sz w:val="24"/>
          <w:szCs w:val="24"/>
        </w:rPr>
      </w:pPr>
      <w:r>
        <w:rPr>
          <w:rFonts w:ascii="Times New Roman" w:hAnsi="Times New Roman"/>
          <w:sz w:val="24"/>
          <w:szCs w:val="24"/>
        </w:rPr>
        <w:t xml:space="preserve">-в разделе </w:t>
      </w:r>
      <w:r>
        <w:rPr>
          <w:rFonts w:ascii="Times New Roman" w:hAnsi="Times New Roman"/>
          <w:sz w:val="24"/>
          <w:szCs w:val="24"/>
          <w:lang w:val="en-US"/>
        </w:rPr>
        <w:t>II</w:t>
      </w:r>
      <w:r w:rsidRPr="00066EFC">
        <w:rPr>
          <w:rFonts w:ascii="Times New Roman" w:hAnsi="Times New Roman"/>
          <w:sz w:val="24"/>
          <w:szCs w:val="24"/>
        </w:rPr>
        <w:t xml:space="preserve"> </w:t>
      </w:r>
      <w:r>
        <w:rPr>
          <w:rFonts w:ascii="Times New Roman" w:hAnsi="Times New Roman"/>
          <w:sz w:val="24"/>
          <w:szCs w:val="24"/>
        </w:rPr>
        <w:t>по позиции 2 абзацу 4 «Объем  финансового обеспечения для оплаты в отчетном году контрактов, заключаемых с единственным поставщиком(подрядчиком, исполнителем) в соответствии с ч.1ст.93 Федерального закона №44-ФЗ, за исключением объема финансового обеспечения для оплаты в отчетном году контрактов, содержащих сведения, составляющие государственную тайну» отражены недостоверные данные-10417,0тыс.рублей, вместо 1041,7тыс.рублей, расхождение составило 9375,3тыс.рублей.</w:t>
      </w:r>
    </w:p>
    <w:p w:rsidR="00380860" w:rsidRDefault="00CB732B" w:rsidP="00F06AF2">
      <w:pPr>
        <w:widowControl w:val="0"/>
        <w:spacing w:after="0" w:line="240" w:lineRule="auto"/>
        <w:ind w:firstLine="709"/>
        <w:jc w:val="both"/>
        <w:rPr>
          <w:rFonts w:ascii="Times New Roman" w:hAnsi="Times New Roman"/>
          <w:b/>
          <w:sz w:val="24"/>
          <w:szCs w:val="24"/>
        </w:rPr>
      </w:pPr>
      <w:r>
        <w:rPr>
          <w:rFonts w:ascii="Times New Roman" w:hAnsi="Times New Roman" w:cs="Times New Roman"/>
          <w:sz w:val="24"/>
          <w:szCs w:val="24"/>
        </w:rPr>
        <w:t xml:space="preserve"> </w:t>
      </w:r>
      <w:r w:rsidR="00F06AF2">
        <w:rPr>
          <w:rFonts w:ascii="Times New Roman" w:hAnsi="Times New Roman" w:cs="Times New Roman"/>
          <w:sz w:val="24"/>
          <w:szCs w:val="24"/>
        </w:rPr>
        <w:t xml:space="preserve">                            </w:t>
      </w:r>
      <w:r w:rsidR="00380860" w:rsidRPr="00C02D78">
        <w:rPr>
          <w:rFonts w:ascii="Times New Roman" w:hAnsi="Times New Roman"/>
          <w:b/>
          <w:sz w:val="24"/>
          <w:szCs w:val="24"/>
        </w:rPr>
        <w:t xml:space="preserve">Выводы </w:t>
      </w:r>
      <w:r w:rsidR="009B5EE1">
        <w:rPr>
          <w:rFonts w:ascii="Times New Roman" w:hAnsi="Times New Roman"/>
          <w:b/>
          <w:sz w:val="24"/>
          <w:szCs w:val="24"/>
        </w:rPr>
        <w:t>по</w:t>
      </w:r>
      <w:r w:rsidR="00380860" w:rsidRPr="00C02D78">
        <w:rPr>
          <w:rFonts w:ascii="Times New Roman" w:hAnsi="Times New Roman"/>
          <w:b/>
          <w:sz w:val="24"/>
          <w:szCs w:val="24"/>
        </w:rPr>
        <w:t xml:space="preserve"> результатам проверки:</w:t>
      </w:r>
    </w:p>
    <w:p w:rsidR="00380860" w:rsidRDefault="00380860" w:rsidP="0038086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C0197D">
        <w:rPr>
          <w:rFonts w:ascii="Times New Roman" w:hAnsi="Times New Roman" w:cs="Times New Roman"/>
          <w:sz w:val="24"/>
          <w:szCs w:val="24"/>
        </w:rPr>
        <w:t xml:space="preserve">В ходе проведения плановой проверки по соблюдению законодательства в сфере  закупок товаров, работ, услуг для нужд </w:t>
      </w:r>
      <w:r>
        <w:rPr>
          <w:rFonts w:ascii="Times New Roman" w:hAnsi="Times New Roman" w:cs="Times New Roman"/>
          <w:sz w:val="24"/>
          <w:szCs w:val="24"/>
        </w:rPr>
        <w:t>МБ</w:t>
      </w:r>
      <w:r w:rsidR="00CB732B">
        <w:rPr>
          <w:rFonts w:ascii="Times New Roman" w:hAnsi="Times New Roman" w:cs="Times New Roman"/>
          <w:sz w:val="24"/>
          <w:szCs w:val="24"/>
        </w:rPr>
        <w:t>УК «Советского РДК»</w:t>
      </w:r>
      <w:r>
        <w:rPr>
          <w:rFonts w:ascii="Times New Roman" w:hAnsi="Times New Roman" w:cs="Times New Roman"/>
          <w:sz w:val="24"/>
          <w:szCs w:val="24"/>
        </w:rPr>
        <w:t xml:space="preserve"> </w:t>
      </w:r>
      <w:r w:rsidRPr="00C02D78">
        <w:rPr>
          <w:rFonts w:ascii="Times New Roman" w:hAnsi="Times New Roman" w:cs="Times New Roman"/>
          <w:sz w:val="24"/>
          <w:szCs w:val="24"/>
        </w:rPr>
        <w:t>выявлены нарушения требований</w:t>
      </w:r>
      <w:r>
        <w:rPr>
          <w:rFonts w:ascii="Times New Roman" w:hAnsi="Times New Roman" w:cs="Times New Roman"/>
          <w:sz w:val="24"/>
          <w:szCs w:val="24"/>
        </w:rPr>
        <w:t xml:space="preserve"> законодательства:</w:t>
      </w:r>
    </w:p>
    <w:p w:rsidR="00CB732B" w:rsidRDefault="00CB732B" w:rsidP="00CB732B">
      <w:pPr>
        <w:pStyle w:val="a9"/>
        <w:ind w:firstLine="708"/>
        <w:jc w:val="both"/>
        <w:rPr>
          <w:rFonts w:ascii="Times New Roman" w:hAnsi="Times New Roman"/>
          <w:sz w:val="24"/>
          <w:szCs w:val="24"/>
        </w:rPr>
      </w:pPr>
      <w:r w:rsidRPr="00A37DD2">
        <w:rPr>
          <w:rFonts w:ascii="Times New Roman" w:hAnsi="Times New Roman"/>
          <w:color w:val="000000"/>
          <w:sz w:val="24"/>
          <w:szCs w:val="24"/>
        </w:rPr>
        <w:t>-ч.1ст.21</w:t>
      </w:r>
      <w:r w:rsidRPr="00A37DD2">
        <w:rPr>
          <w:rFonts w:ascii="Arial" w:hAnsi="Arial" w:cs="Arial"/>
          <w:color w:val="000000"/>
        </w:rPr>
        <w:t xml:space="preserve"> </w:t>
      </w:r>
      <w:r w:rsidRPr="00A37DD2">
        <w:rPr>
          <w:rFonts w:ascii="Times New Roman" w:hAnsi="Times New Roman"/>
          <w:sz w:val="24"/>
          <w:szCs w:val="24"/>
        </w:rPr>
        <w:t xml:space="preserve">Федерального Закона №44-ФЗ выразившееся в осуществлении закупок товаров, работ, услуг , которые не были включены в </w:t>
      </w:r>
      <w:r>
        <w:rPr>
          <w:rFonts w:ascii="Times New Roman" w:hAnsi="Times New Roman"/>
          <w:sz w:val="24"/>
          <w:szCs w:val="24"/>
        </w:rPr>
        <w:t xml:space="preserve">план закупок и </w:t>
      </w:r>
      <w:r w:rsidRPr="00A37DD2">
        <w:rPr>
          <w:rFonts w:ascii="Times New Roman" w:hAnsi="Times New Roman"/>
          <w:sz w:val="24"/>
          <w:szCs w:val="24"/>
        </w:rPr>
        <w:t>план-график закупок на 2017год на сумму 34</w:t>
      </w:r>
      <w:r>
        <w:rPr>
          <w:rFonts w:ascii="Times New Roman" w:hAnsi="Times New Roman"/>
          <w:sz w:val="24"/>
          <w:szCs w:val="24"/>
        </w:rPr>
        <w:t>2,7</w:t>
      </w:r>
      <w:r w:rsidRPr="00A37DD2">
        <w:rPr>
          <w:rFonts w:ascii="Times New Roman" w:hAnsi="Times New Roman"/>
          <w:sz w:val="24"/>
          <w:szCs w:val="24"/>
        </w:rPr>
        <w:t xml:space="preserve">тыс.рублей; </w:t>
      </w:r>
    </w:p>
    <w:p w:rsidR="00CB732B" w:rsidRDefault="00CB732B" w:rsidP="00CB732B">
      <w:pPr>
        <w:pStyle w:val="a9"/>
        <w:ind w:firstLine="708"/>
        <w:jc w:val="both"/>
        <w:rPr>
          <w:rFonts w:ascii="Times New Roman" w:hAnsi="Times New Roman"/>
          <w:sz w:val="24"/>
          <w:szCs w:val="24"/>
        </w:rPr>
      </w:pPr>
      <w:r>
        <w:rPr>
          <w:rFonts w:ascii="Times New Roman" w:hAnsi="Times New Roman"/>
          <w:sz w:val="24"/>
          <w:szCs w:val="24"/>
        </w:rPr>
        <w:t>-п.15ст.21</w:t>
      </w:r>
      <w:r w:rsidRPr="00C540C1">
        <w:rPr>
          <w:rFonts w:ascii="Times New Roman" w:hAnsi="Times New Roman"/>
          <w:sz w:val="24"/>
          <w:szCs w:val="24"/>
        </w:rPr>
        <w:t xml:space="preserve"> </w:t>
      </w:r>
      <w:r w:rsidRPr="00A37DD2">
        <w:rPr>
          <w:rFonts w:ascii="Times New Roman" w:hAnsi="Times New Roman"/>
          <w:sz w:val="24"/>
          <w:szCs w:val="24"/>
        </w:rPr>
        <w:t>Федерального Закона №44-ФЗ выразившееся</w:t>
      </w:r>
      <w:r>
        <w:rPr>
          <w:rFonts w:ascii="Times New Roman" w:hAnsi="Times New Roman"/>
          <w:sz w:val="24"/>
          <w:szCs w:val="24"/>
        </w:rPr>
        <w:t xml:space="preserve"> в нарушении срока размещения внесенных изменений в план-график закупок на 2018год в единой информационной системе;</w:t>
      </w:r>
    </w:p>
    <w:p w:rsidR="00CB732B" w:rsidRPr="00C82E7C" w:rsidRDefault="00CB732B" w:rsidP="00CB732B">
      <w:pPr>
        <w:pStyle w:val="a9"/>
        <w:ind w:firstLine="708"/>
        <w:jc w:val="both"/>
        <w:rPr>
          <w:rFonts w:ascii="Times New Roman" w:hAnsi="Times New Roman"/>
          <w:sz w:val="24"/>
          <w:szCs w:val="24"/>
        </w:rPr>
      </w:pPr>
      <w:r w:rsidRPr="00C82E7C">
        <w:rPr>
          <w:rFonts w:ascii="Times New Roman" w:hAnsi="Times New Roman"/>
          <w:sz w:val="24"/>
          <w:szCs w:val="24"/>
        </w:rPr>
        <w:t xml:space="preserve">-п.5 ст.93 Федерального Закона №44-ФЗ выразившееся в </w:t>
      </w:r>
      <w:r w:rsidRPr="00C82E7C">
        <w:rPr>
          <w:rFonts w:ascii="Times New Roman" w:hAnsi="Times New Roman"/>
          <w:bCs/>
          <w:iCs/>
          <w:sz w:val="24"/>
          <w:szCs w:val="24"/>
        </w:rPr>
        <w:t xml:space="preserve"> планировании закупок в соответствии с </w:t>
      </w:r>
      <w:r w:rsidRPr="00C82E7C">
        <w:rPr>
          <w:rFonts w:ascii="Times New Roman" w:hAnsi="Times New Roman"/>
          <w:sz w:val="24"/>
          <w:szCs w:val="24"/>
        </w:rPr>
        <w:t>п.5 ч.1 ст.93 Федерального Закона №44-ФЗ (на сумму, не превышающую 400 тысяч рублей) сверх установленной нормы</w:t>
      </w:r>
      <w:r w:rsidR="006C7205" w:rsidRPr="00C82E7C">
        <w:rPr>
          <w:rFonts w:ascii="Times New Roman" w:hAnsi="Times New Roman"/>
          <w:sz w:val="24"/>
          <w:szCs w:val="24"/>
        </w:rPr>
        <w:t xml:space="preserve"> </w:t>
      </w:r>
      <w:r w:rsidR="00AC0EFE" w:rsidRPr="00C82E7C">
        <w:rPr>
          <w:rFonts w:ascii="Times New Roman" w:hAnsi="Times New Roman"/>
          <w:sz w:val="24"/>
          <w:szCs w:val="24"/>
        </w:rPr>
        <w:t>(свыше 50% совокупного годового объема закупок заказчика</w:t>
      </w:r>
      <w:r w:rsidR="00AC0EFE" w:rsidRPr="00C82E7C">
        <w:rPr>
          <w:rFonts w:ascii="Times New Roman" w:hAnsi="Times New Roman"/>
          <w:bCs/>
          <w:iCs/>
          <w:sz w:val="24"/>
          <w:szCs w:val="24"/>
        </w:rPr>
        <w:t>)</w:t>
      </w:r>
      <w:r w:rsidRPr="00C82E7C">
        <w:rPr>
          <w:rFonts w:ascii="Times New Roman" w:hAnsi="Times New Roman"/>
          <w:bCs/>
          <w:iCs/>
          <w:sz w:val="24"/>
          <w:szCs w:val="24"/>
        </w:rPr>
        <w:t>. Сумма нарушения составила 97,4тыс.рублей;</w:t>
      </w:r>
    </w:p>
    <w:p w:rsidR="00CB732B" w:rsidRPr="00A37DD2" w:rsidRDefault="00CB732B" w:rsidP="00CB732B">
      <w:pPr>
        <w:spacing w:after="0" w:line="240" w:lineRule="auto"/>
        <w:ind w:firstLine="708"/>
        <w:jc w:val="both"/>
        <w:rPr>
          <w:rFonts w:ascii="Times New Roman" w:hAnsi="Times New Roman" w:cs="Times New Roman"/>
          <w:sz w:val="24"/>
          <w:szCs w:val="24"/>
        </w:rPr>
      </w:pPr>
      <w:r w:rsidRPr="00A37DD2">
        <w:rPr>
          <w:rFonts w:ascii="Times New Roman" w:hAnsi="Times New Roman" w:cs="Times New Roman"/>
          <w:sz w:val="24"/>
          <w:szCs w:val="24"/>
        </w:rPr>
        <w:t xml:space="preserve">-ч.2ст.72 Бюджетного кодекса Российской Федерации выразившееся в заключении договоров ,закупка которых не была запланирована в </w:t>
      </w:r>
      <w:r>
        <w:rPr>
          <w:rFonts w:ascii="Times New Roman" w:hAnsi="Times New Roman" w:cs="Times New Roman"/>
          <w:sz w:val="24"/>
          <w:szCs w:val="24"/>
        </w:rPr>
        <w:t xml:space="preserve">плане закупок и </w:t>
      </w:r>
      <w:r w:rsidRPr="00A37DD2">
        <w:rPr>
          <w:rFonts w:ascii="Times New Roman" w:hAnsi="Times New Roman" w:cs="Times New Roman"/>
          <w:sz w:val="24"/>
          <w:szCs w:val="24"/>
        </w:rPr>
        <w:t>плане-графике на 2017годна сумму 34</w:t>
      </w:r>
      <w:r>
        <w:rPr>
          <w:rFonts w:ascii="Times New Roman" w:hAnsi="Times New Roman" w:cs="Times New Roman"/>
          <w:sz w:val="24"/>
          <w:szCs w:val="24"/>
        </w:rPr>
        <w:t>2,7</w:t>
      </w:r>
      <w:r w:rsidRPr="00A37DD2">
        <w:rPr>
          <w:rFonts w:ascii="Times New Roman" w:hAnsi="Times New Roman" w:cs="Times New Roman"/>
          <w:sz w:val="24"/>
          <w:szCs w:val="24"/>
        </w:rPr>
        <w:t>тыс.рублей;</w:t>
      </w:r>
    </w:p>
    <w:p w:rsidR="00CB732B" w:rsidRPr="00C82E7C" w:rsidRDefault="00CB732B" w:rsidP="00CB732B">
      <w:pPr>
        <w:pStyle w:val="a9"/>
        <w:ind w:firstLine="709"/>
        <w:jc w:val="both"/>
        <w:rPr>
          <w:rFonts w:ascii="Times New Roman" w:hAnsi="Times New Roman"/>
          <w:sz w:val="24"/>
          <w:szCs w:val="24"/>
        </w:rPr>
      </w:pPr>
      <w:r w:rsidRPr="00C82E7C">
        <w:rPr>
          <w:rFonts w:ascii="Times New Roman" w:hAnsi="Times New Roman"/>
          <w:sz w:val="24"/>
          <w:szCs w:val="24"/>
        </w:rPr>
        <w:t>-п.2 Требований по заполнению формы отчета об объеме закупок у субъектов малого предпринимательства и социально ориентированных некоммерческих организаций, утвержденных постановлением Правительства РФ от 17.03.2015г.№238, в части некорректного заполнения строк отчета об объемах закупок у субъектов малого предпринимательства, социально ориентированных некоммерческих организаций за  2017год;</w:t>
      </w:r>
    </w:p>
    <w:p w:rsidR="00CB732B" w:rsidRDefault="00CB732B" w:rsidP="00CB732B">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Pr>
          <w:rFonts w:ascii="Times New Roman" w:hAnsi="Times New Roman" w:cs="Times New Roman"/>
          <w:sz w:val="24"/>
          <w:szCs w:val="24"/>
        </w:rPr>
        <w:lastRenderedPageBreak/>
        <w:t>-</w:t>
      </w:r>
      <w:r w:rsidRPr="00971426">
        <w:rPr>
          <w:rFonts w:ascii="Times New Roman" w:hAnsi="Times New Roman" w:cs="Times New Roman"/>
          <w:sz w:val="24"/>
          <w:szCs w:val="24"/>
        </w:rPr>
        <w:t>п.8Требований к формированию , утверждению и ведению планов закупок товаров, работ, услуг для обеспечения нужд субъекта РФ и муниципальных нужд, утвержденных постановлением Правительства РФ</w:t>
      </w:r>
      <w:r w:rsidRPr="00971426">
        <w:rPr>
          <w:rFonts w:ascii="Times New Roman" w:eastAsiaTheme="minorHAnsi" w:hAnsi="Times New Roman" w:cs="Times New Roman"/>
          <w:sz w:val="24"/>
          <w:szCs w:val="24"/>
          <w:lang w:eastAsia="en-US"/>
        </w:rPr>
        <w:t xml:space="preserve"> от 21.11.2013г.№1043 ,п.10</w:t>
      </w:r>
      <w:r w:rsidRPr="00971426">
        <w:rPr>
          <w:rFonts w:ascii="Times New Roman" w:hAnsi="Times New Roman" w:cs="Times New Roman"/>
          <w:sz w:val="24"/>
          <w:szCs w:val="24"/>
        </w:rPr>
        <w:t>.</w:t>
      </w:r>
      <w:r w:rsidRPr="00971426">
        <w:rPr>
          <w:rFonts w:ascii="Times New Roman" w:eastAsiaTheme="minorHAnsi" w:hAnsi="Times New Roman" w:cs="Times New Roman"/>
          <w:sz w:val="24"/>
          <w:szCs w:val="24"/>
          <w:lang w:eastAsia="en-US"/>
        </w:rPr>
        <w:t xml:space="preserve">Требований к формированию, утверждению и ведению плана-графика закупок товаров, работ, услуг для обеспечения нужд субъекта РФ и муниципальных нужд, утвержденных постановлением Правительства РФ от 05.06.2015г.№554  в части отсутствия </w:t>
      </w:r>
      <w:r>
        <w:rPr>
          <w:rFonts w:ascii="Times New Roman" w:eastAsiaTheme="minorHAnsi" w:hAnsi="Times New Roman" w:cs="Times New Roman"/>
          <w:sz w:val="24"/>
          <w:szCs w:val="24"/>
          <w:lang w:eastAsia="en-US"/>
        </w:rPr>
        <w:t>корректировки(внесения изменений)</w:t>
      </w:r>
      <w:r w:rsidRPr="00971426">
        <w:rPr>
          <w:rFonts w:ascii="Times New Roman" w:eastAsiaTheme="minorHAnsi" w:hAnsi="Times New Roman" w:cs="Times New Roman"/>
          <w:sz w:val="24"/>
          <w:szCs w:val="24"/>
          <w:lang w:eastAsia="en-US"/>
        </w:rPr>
        <w:t xml:space="preserve"> план</w:t>
      </w:r>
      <w:r>
        <w:rPr>
          <w:rFonts w:ascii="Times New Roman" w:eastAsiaTheme="minorHAnsi" w:hAnsi="Times New Roman" w:cs="Times New Roman"/>
          <w:sz w:val="24"/>
          <w:szCs w:val="24"/>
          <w:lang w:eastAsia="en-US"/>
        </w:rPr>
        <w:t>а</w:t>
      </w:r>
      <w:r w:rsidRPr="00971426">
        <w:rPr>
          <w:rFonts w:ascii="Times New Roman" w:eastAsiaTheme="minorHAnsi" w:hAnsi="Times New Roman" w:cs="Times New Roman"/>
          <w:sz w:val="24"/>
          <w:szCs w:val="24"/>
          <w:lang w:eastAsia="en-US"/>
        </w:rPr>
        <w:t xml:space="preserve"> закупок </w:t>
      </w:r>
      <w:r>
        <w:rPr>
          <w:rFonts w:ascii="Times New Roman" w:eastAsiaTheme="minorHAnsi" w:hAnsi="Times New Roman" w:cs="Times New Roman"/>
          <w:sz w:val="24"/>
          <w:szCs w:val="24"/>
          <w:lang w:eastAsia="en-US"/>
        </w:rPr>
        <w:t xml:space="preserve">на 2017год и плановый период 2018 и 2019годов </w:t>
      </w:r>
      <w:r w:rsidRPr="00971426">
        <w:rPr>
          <w:rFonts w:ascii="Times New Roman" w:eastAsiaTheme="minorHAnsi" w:hAnsi="Times New Roman" w:cs="Times New Roman"/>
          <w:sz w:val="24"/>
          <w:szCs w:val="24"/>
          <w:lang w:eastAsia="en-US"/>
        </w:rPr>
        <w:t>и план</w:t>
      </w:r>
      <w:r>
        <w:rPr>
          <w:rFonts w:ascii="Times New Roman" w:eastAsiaTheme="minorHAnsi" w:hAnsi="Times New Roman" w:cs="Times New Roman"/>
          <w:sz w:val="24"/>
          <w:szCs w:val="24"/>
          <w:lang w:eastAsia="en-US"/>
        </w:rPr>
        <w:t>а</w:t>
      </w:r>
      <w:r w:rsidRPr="00971426">
        <w:rPr>
          <w:rFonts w:ascii="Times New Roman" w:eastAsiaTheme="minorHAnsi" w:hAnsi="Times New Roman" w:cs="Times New Roman"/>
          <w:sz w:val="24"/>
          <w:szCs w:val="24"/>
          <w:lang w:eastAsia="en-US"/>
        </w:rPr>
        <w:t>-график</w:t>
      </w:r>
      <w:r>
        <w:rPr>
          <w:rFonts w:ascii="Times New Roman" w:eastAsiaTheme="minorHAnsi" w:hAnsi="Times New Roman" w:cs="Times New Roman"/>
          <w:sz w:val="24"/>
          <w:szCs w:val="24"/>
          <w:lang w:eastAsia="en-US"/>
        </w:rPr>
        <w:t>а</w:t>
      </w:r>
      <w:r w:rsidRPr="00971426">
        <w:rPr>
          <w:rFonts w:ascii="Times New Roman" w:eastAsiaTheme="minorHAnsi" w:hAnsi="Times New Roman" w:cs="Times New Roman"/>
          <w:sz w:val="24"/>
          <w:szCs w:val="24"/>
          <w:lang w:eastAsia="en-US"/>
        </w:rPr>
        <w:t xml:space="preserve"> закупок</w:t>
      </w:r>
      <w:r>
        <w:rPr>
          <w:rFonts w:ascii="Times New Roman" w:eastAsiaTheme="minorHAnsi" w:hAnsi="Times New Roman" w:cs="Times New Roman"/>
          <w:sz w:val="24"/>
          <w:szCs w:val="24"/>
          <w:lang w:eastAsia="en-US"/>
        </w:rPr>
        <w:t xml:space="preserve"> на 2017год</w:t>
      </w:r>
      <w:r w:rsidR="004069F1">
        <w:rPr>
          <w:rFonts w:ascii="Times New Roman" w:eastAsiaTheme="minorHAnsi" w:hAnsi="Times New Roman" w:cs="Times New Roman"/>
          <w:sz w:val="24"/>
          <w:szCs w:val="24"/>
          <w:lang w:eastAsia="en-US"/>
        </w:rPr>
        <w:t>;</w:t>
      </w:r>
    </w:p>
    <w:p w:rsidR="000759F7" w:rsidRPr="00C82E7C" w:rsidRDefault="000759F7" w:rsidP="003711A2">
      <w:pPr>
        <w:pStyle w:val="a9"/>
        <w:ind w:firstLine="708"/>
        <w:jc w:val="both"/>
        <w:rPr>
          <w:rFonts w:ascii="Times New Roman" w:hAnsi="Times New Roman"/>
          <w:sz w:val="24"/>
          <w:szCs w:val="24"/>
        </w:rPr>
      </w:pPr>
      <w:r w:rsidRPr="00C82E7C">
        <w:rPr>
          <w:rFonts w:ascii="Times New Roman" w:hAnsi="Times New Roman"/>
          <w:sz w:val="24"/>
          <w:szCs w:val="24"/>
        </w:rPr>
        <w:t xml:space="preserve">-п.6 Правил обоснования закупок  в части отсутствия обоснования годового объема указанных закупок </w:t>
      </w:r>
      <w:r w:rsidR="003711A2" w:rsidRPr="00C82E7C">
        <w:rPr>
          <w:rFonts w:ascii="Times New Roman" w:hAnsi="Times New Roman"/>
          <w:sz w:val="24"/>
          <w:szCs w:val="24"/>
        </w:rPr>
        <w:t>в</w:t>
      </w:r>
      <w:r w:rsidRPr="00C82E7C">
        <w:rPr>
          <w:rFonts w:ascii="Times New Roman" w:hAnsi="Times New Roman"/>
          <w:sz w:val="24"/>
          <w:szCs w:val="24"/>
        </w:rPr>
        <w:t xml:space="preserve"> плана</w:t>
      </w:r>
      <w:r w:rsidR="003711A2" w:rsidRPr="00C82E7C">
        <w:rPr>
          <w:rFonts w:ascii="Times New Roman" w:hAnsi="Times New Roman"/>
          <w:sz w:val="24"/>
          <w:szCs w:val="24"/>
        </w:rPr>
        <w:t>х</w:t>
      </w:r>
      <w:r w:rsidRPr="00C82E7C">
        <w:rPr>
          <w:rFonts w:ascii="Times New Roman" w:hAnsi="Times New Roman"/>
          <w:sz w:val="24"/>
          <w:szCs w:val="24"/>
        </w:rPr>
        <w:t>-графика</w:t>
      </w:r>
      <w:r w:rsidR="003711A2" w:rsidRPr="00C82E7C">
        <w:rPr>
          <w:rFonts w:ascii="Times New Roman" w:hAnsi="Times New Roman"/>
          <w:sz w:val="24"/>
          <w:szCs w:val="24"/>
        </w:rPr>
        <w:t>х</w:t>
      </w:r>
      <w:r w:rsidRPr="00C82E7C">
        <w:rPr>
          <w:rFonts w:ascii="Times New Roman" w:hAnsi="Times New Roman"/>
          <w:sz w:val="24"/>
          <w:szCs w:val="24"/>
        </w:rPr>
        <w:t xml:space="preserve"> закупок на 2017и 20</w:t>
      </w:r>
      <w:r w:rsidR="003711A2" w:rsidRPr="00C82E7C">
        <w:rPr>
          <w:rFonts w:ascii="Times New Roman" w:hAnsi="Times New Roman"/>
          <w:sz w:val="24"/>
          <w:szCs w:val="24"/>
        </w:rPr>
        <w:t>18годы;</w:t>
      </w:r>
      <w:r w:rsidRPr="00C82E7C">
        <w:rPr>
          <w:rFonts w:ascii="Times New Roman" w:hAnsi="Times New Roman"/>
          <w:sz w:val="24"/>
          <w:szCs w:val="24"/>
        </w:rPr>
        <w:t>.</w:t>
      </w:r>
    </w:p>
    <w:p w:rsidR="004069F1" w:rsidRPr="00C82E7C" w:rsidRDefault="004069F1" w:rsidP="003711A2">
      <w:pPr>
        <w:pStyle w:val="a9"/>
        <w:ind w:firstLine="708"/>
        <w:jc w:val="both"/>
        <w:rPr>
          <w:rFonts w:ascii="Times New Roman" w:hAnsi="Times New Roman"/>
          <w:sz w:val="24"/>
          <w:szCs w:val="24"/>
        </w:rPr>
      </w:pPr>
      <w:r w:rsidRPr="00C82E7C">
        <w:rPr>
          <w:rFonts w:ascii="Times New Roman" w:hAnsi="Times New Roman"/>
          <w:sz w:val="24"/>
          <w:szCs w:val="24"/>
        </w:rPr>
        <w:t>-ст.9 Федерального закона от 06.12.2011г. №402-ФЗ «О бухгалтерском учете», п.8Инструкции по применению единого плана счетов бухгалтерского учета, утвержденной приказом Министерства Финансов Российской Федерации от  01.12.2010 № 157н, в части ненадлежащего оформления первичных документов.</w:t>
      </w:r>
    </w:p>
    <w:p w:rsidR="00A64F42" w:rsidRPr="00053061" w:rsidRDefault="00185C40" w:rsidP="00A64F42">
      <w:pPr>
        <w:pStyle w:val="12"/>
        <w:ind w:firstLine="708"/>
        <w:jc w:val="both"/>
        <w:rPr>
          <w:rFonts w:ascii="Times New Roman" w:hAnsi="Times New Roman" w:cs="Times New Roman"/>
          <w:bCs/>
          <w:sz w:val="24"/>
          <w:szCs w:val="24"/>
        </w:rPr>
      </w:pPr>
      <w:r>
        <w:rPr>
          <w:rFonts w:ascii="Times New Roman" w:hAnsi="Times New Roman" w:cs="Times New Roman"/>
          <w:b/>
          <w:i/>
          <w:sz w:val="24"/>
          <w:szCs w:val="24"/>
        </w:rPr>
        <w:t xml:space="preserve"> </w:t>
      </w:r>
      <w:r w:rsidR="00A64F42" w:rsidRPr="00033032">
        <w:rPr>
          <w:rFonts w:ascii="Times New Roman" w:hAnsi="Times New Roman" w:cs="Times New Roman"/>
          <w:bCs/>
          <w:sz w:val="24"/>
          <w:szCs w:val="24"/>
        </w:rPr>
        <w:t xml:space="preserve">2.При исполнении договоров соблюдались условия заключенных договоров, денежные средства, без предоставления полного комплекта оправдательных документов </w:t>
      </w:r>
      <w:r w:rsidR="00A64F42" w:rsidRPr="00053061">
        <w:rPr>
          <w:rFonts w:ascii="Times New Roman" w:hAnsi="Times New Roman" w:cs="Times New Roman"/>
          <w:bCs/>
          <w:sz w:val="24"/>
          <w:szCs w:val="24"/>
        </w:rPr>
        <w:t xml:space="preserve">по исполнению </w:t>
      </w:r>
      <w:r>
        <w:rPr>
          <w:rFonts w:ascii="Times New Roman" w:hAnsi="Times New Roman" w:cs="Times New Roman"/>
          <w:bCs/>
          <w:sz w:val="24"/>
          <w:szCs w:val="24"/>
        </w:rPr>
        <w:t>договоров</w:t>
      </w:r>
      <w:r w:rsidR="00A64F42" w:rsidRPr="00053061">
        <w:rPr>
          <w:rFonts w:ascii="Times New Roman" w:hAnsi="Times New Roman" w:cs="Times New Roman"/>
          <w:bCs/>
          <w:sz w:val="24"/>
          <w:szCs w:val="24"/>
        </w:rPr>
        <w:t xml:space="preserve"> ,не перечислялись</w:t>
      </w:r>
      <w:r>
        <w:rPr>
          <w:rFonts w:ascii="Times New Roman" w:hAnsi="Times New Roman" w:cs="Times New Roman"/>
          <w:bCs/>
          <w:sz w:val="24"/>
          <w:szCs w:val="24"/>
        </w:rPr>
        <w:t xml:space="preserve"> поставщикам</w:t>
      </w:r>
      <w:r w:rsidR="00A64F42" w:rsidRPr="00053061">
        <w:rPr>
          <w:rFonts w:ascii="Times New Roman" w:hAnsi="Times New Roman" w:cs="Times New Roman"/>
          <w:bCs/>
          <w:sz w:val="24"/>
          <w:szCs w:val="24"/>
        </w:rPr>
        <w:t>.</w:t>
      </w:r>
    </w:p>
    <w:p w:rsidR="00A64F42" w:rsidRDefault="00147D0E" w:rsidP="00A64F42">
      <w:pPr>
        <w:autoSpaceDE w:val="0"/>
        <w:autoSpaceDN w:val="0"/>
        <w:adjustRightInd w:val="0"/>
        <w:spacing w:after="0" w:line="240" w:lineRule="auto"/>
        <w:ind w:firstLine="708"/>
        <w:jc w:val="both"/>
        <w:rPr>
          <w:rFonts w:ascii="Times New Roman" w:hAnsi="Times New Roman" w:cs="Times New Roman"/>
          <w:bCs/>
          <w:sz w:val="24"/>
          <w:szCs w:val="24"/>
        </w:rPr>
      </w:pPr>
      <w:r>
        <w:rPr>
          <w:rFonts w:ascii="Times New Roman" w:hAnsi="Times New Roman" w:cs="Times New Roman"/>
          <w:bCs/>
          <w:sz w:val="24"/>
          <w:szCs w:val="24"/>
        </w:rPr>
        <w:t>3</w:t>
      </w:r>
      <w:r w:rsidR="00A64F42">
        <w:rPr>
          <w:rFonts w:ascii="Times New Roman" w:hAnsi="Times New Roman" w:cs="Times New Roman"/>
          <w:bCs/>
          <w:sz w:val="24"/>
          <w:szCs w:val="24"/>
        </w:rPr>
        <w:t xml:space="preserve">.Выявленные в ходе проверки нарушения не повлияли на результаты закупок. </w:t>
      </w:r>
    </w:p>
    <w:p w:rsidR="00A64F42" w:rsidRPr="00C02D78" w:rsidRDefault="00147D0E" w:rsidP="00A64F4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bCs/>
          <w:sz w:val="24"/>
          <w:szCs w:val="24"/>
        </w:rPr>
        <w:t>4</w:t>
      </w:r>
      <w:r w:rsidR="00A64F42">
        <w:rPr>
          <w:rFonts w:ascii="Times New Roman" w:hAnsi="Times New Roman" w:cs="Times New Roman"/>
          <w:bCs/>
          <w:sz w:val="24"/>
          <w:szCs w:val="24"/>
        </w:rPr>
        <w:t>.В</w:t>
      </w:r>
      <w:r w:rsidR="00A64F42" w:rsidRPr="00C02D78">
        <w:rPr>
          <w:rFonts w:ascii="Times New Roman" w:hAnsi="Times New Roman" w:cs="Times New Roman"/>
          <w:sz w:val="24"/>
          <w:szCs w:val="24"/>
        </w:rPr>
        <w:t xml:space="preserve">ыдать </w:t>
      </w:r>
      <w:r>
        <w:rPr>
          <w:rFonts w:ascii="Times New Roman" w:hAnsi="Times New Roman" w:cs="Times New Roman"/>
          <w:sz w:val="24"/>
          <w:szCs w:val="24"/>
        </w:rPr>
        <w:t xml:space="preserve">МБУК «Советскому РДК» </w:t>
      </w:r>
      <w:r w:rsidR="00A64F42">
        <w:rPr>
          <w:rFonts w:ascii="Times New Roman" w:hAnsi="Times New Roman" w:cs="Times New Roman"/>
          <w:sz w:val="24"/>
          <w:szCs w:val="24"/>
        </w:rPr>
        <w:t>об</w:t>
      </w:r>
      <w:r w:rsidR="00A64F42" w:rsidRPr="00C02D78">
        <w:rPr>
          <w:rFonts w:ascii="Times New Roman" w:hAnsi="Times New Roman" w:cs="Times New Roman"/>
          <w:sz w:val="24"/>
          <w:szCs w:val="24"/>
        </w:rPr>
        <w:t xml:space="preserve">язательное для исполнения </w:t>
      </w:r>
      <w:r w:rsidR="00A64F42">
        <w:rPr>
          <w:rFonts w:ascii="Times New Roman" w:hAnsi="Times New Roman" w:cs="Times New Roman"/>
          <w:sz w:val="24"/>
          <w:szCs w:val="24"/>
        </w:rPr>
        <w:t>представление</w:t>
      </w:r>
      <w:r w:rsidR="00A64F42" w:rsidRPr="00C02D78">
        <w:rPr>
          <w:rFonts w:ascii="Times New Roman" w:hAnsi="Times New Roman" w:cs="Times New Roman"/>
          <w:sz w:val="24"/>
          <w:szCs w:val="24"/>
        </w:rPr>
        <w:t xml:space="preserve"> об устранении нарушений.</w:t>
      </w:r>
    </w:p>
    <w:p w:rsidR="00A64F42" w:rsidRPr="00C02D78" w:rsidRDefault="00A520C1" w:rsidP="00A64F4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bCs/>
          <w:sz w:val="24"/>
          <w:szCs w:val="24"/>
        </w:rPr>
        <w:t>5</w:t>
      </w:r>
      <w:r w:rsidR="00A64F42">
        <w:rPr>
          <w:rFonts w:ascii="Times New Roman" w:hAnsi="Times New Roman" w:cs="Times New Roman"/>
          <w:bCs/>
          <w:sz w:val="24"/>
          <w:szCs w:val="24"/>
        </w:rPr>
        <w:t>.</w:t>
      </w:r>
      <w:r w:rsidR="00A64F42" w:rsidRPr="00C02D78">
        <w:rPr>
          <w:rFonts w:ascii="Times New Roman" w:hAnsi="Times New Roman" w:cs="Times New Roman"/>
          <w:bCs/>
          <w:sz w:val="24"/>
          <w:szCs w:val="24"/>
        </w:rPr>
        <w:t>В соответствии с ч.21 ст.99 Федерального закона № 44-ФЗ, информацию о результатах плановой проверки разместить</w:t>
      </w:r>
      <w:r w:rsidR="00A64F42">
        <w:rPr>
          <w:rFonts w:ascii="Times New Roman" w:hAnsi="Times New Roman" w:cs="Times New Roman"/>
          <w:bCs/>
          <w:sz w:val="24"/>
          <w:szCs w:val="24"/>
        </w:rPr>
        <w:t xml:space="preserve"> </w:t>
      </w:r>
      <w:r w:rsidR="00A64F42" w:rsidRPr="00C02D78">
        <w:rPr>
          <w:rFonts w:ascii="Times New Roman" w:hAnsi="Times New Roman" w:cs="Times New Roman"/>
          <w:bCs/>
          <w:sz w:val="24"/>
          <w:szCs w:val="24"/>
        </w:rPr>
        <w:t>в единой информационной системе (на официальном сайте www.zakupki.gov.ru).</w:t>
      </w:r>
    </w:p>
    <w:p w:rsidR="00A64F42" w:rsidRPr="00C02D78" w:rsidRDefault="00A64F42" w:rsidP="00A64F42">
      <w:pPr>
        <w:pStyle w:val="a9"/>
        <w:ind w:firstLine="709"/>
        <w:jc w:val="both"/>
        <w:rPr>
          <w:rFonts w:ascii="Times New Roman" w:hAnsi="Times New Roman"/>
          <w:sz w:val="24"/>
          <w:szCs w:val="24"/>
        </w:rPr>
      </w:pPr>
      <w:r w:rsidRPr="00C02D78">
        <w:rPr>
          <w:rFonts w:ascii="Times New Roman" w:hAnsi="Times New Roman"/>
          <w:sz w:val="24"/>
          <w:szCs w:val="24"/>
        </w:rPr>
        <w:t xml:space="preserve">Акт плановой проверки составлен на </w:t>
      </w:r>
      <w:r w:rsidR="008E2DD4">
        <w:rPr>
          <w:rFonts w:ascii="Times New Roman" w:hAnsi="Times New Roman"/>
          <w:sz w:val="24"/>
          <w:szCs w:val="24"/>
        </w:rPr>
        <w:t>2</w:t>
      </w:r>
      <w:r w:rsidR="00A520C1">
        <w:rPr>
          <w:rFonts w:ascii="Times New Roman" w:hAnsi="Times New Roman"/>
          <w:sz w:val="24"/>
          <w:szCs w:val="24"/>
        </w:rPr>
        <w:t>0</w:t>
      </w:r>
      <w:r w:rsidRPr="00C02D78">
        <w:rPr>
          <w:rFonts w:ascii="Times New Roman" w:hAnsi="Times New Roman"/>
          <w:sz w:val="24"/>
          <w:szCs w:val="24"/>
        </w:rPr>
        <w:t xml:space="preserve"> лист</w:t>
      </w:r>
      <w:r w:rsidR="00185C40">
        <w:rPr>
          <w:rFonts w:ascii="Times New Roman" w:hAnsi="Times New Roman"/>
          <w:sz w:val="24"/>
          <w:szCs w:val="24"/>
        </w:rPr>
        <w:t>ах</w:t>
      </w:r>
      <w:r w:rsidRPr="00C02D78">
        <w:rPr>
          <w:rFonts w:ascii="Times New Roman" w:hAnsi="Times New Roman"/>
          <w:sz w:val="24"/>
          <w:szCs w:val="24"/>
        </w:rPr>
        <w:t xml:space="preserve"> в двух экземплярах.</w:t>
      </w:r>
    </w:p>
    <w:p w:rsidR="00A64F42" w:rsidRDefault="00A64F42" w:rsidP="00A64F42">
      <w:pPr>
        <w:pStyle w:val="a9"/>
        <w:ind w:firstLine="708"/>
        <w:jc w:val="both"/>
        <w:rPr>
          <w:rFonts w:ascii="Times New Roman" w:hAnsi="Times New Roman"/>
          <w:sz w:val="24"/>
          <w:szCs w:val="24"/>
        </w:rPr>
      </w:pPr>
      <w:r w:rsidRPr="00C02D78">
        <w:rPr>
          <w:rFonts w:ascii="Times New Roman" w:hAnsi="Times New Roman"/>
          <w:sz w:val="24"/>
          <w:szCs w:val="24"/>
        </w:rPr>
        <w:t xml:space="preserve">В случае несогласия с фактами, изложенными в настоящем акте плановой проверки, </w:t>
      </w:r>
      <w:r w:rsidR="00A520C1">
        <w:rPr>
          <w:rFonts w:ascii="Times New Roman" w:hAnsi="Times New Roman"/>
          <w:sz w:val="24"/>
          <w:szCs w:val="24"/>
        </w:rPr>
        <w:t xml:space="preserve">МБУК «Советский РДК» </w:t>
      </w:r>
      <w:r w:rsidRPr="00C02D78">
        <w:rPr>
          <w:rFonts w:ascii="Times New Roman" w:hAnsi="Times New Roman"/>
          <w:sz w:val="24"/>
          <w:szCs w:val="24"/>
        </w:rPr>
        <w:t xml:space="preserve">вправе представить в течение </w:t>
      </w:r>
      <w:r>
        <w:rPr>
          <w:rFonts w:ascii="Times New Roman" w:hAnsi="Times New Roman"/>
          <w:sz w:val="24"/>
          <w:szCs w:val="24"/>
        </w:rPr>
        <w:t>5</w:t>
      </w:r>
      <w:r w:rsidRPr="00C02D78">
        <w:rPr>
          <w:rFonts w:ascii="Times New Roman" w:hAnsi="Times New Roman"/>
          <w:sz w:val="24"/>
          <w:szCs w:val="24"/>
        </w:rPr>
        <w:t xml:space="preserve"> рабочих дней со дня получения настоящего акта в </w:t>
      </w:r>
      <w:r w:rsidR="008E2DD4">
        <w:rPr>
          <w:rFonts w:ascii="Times New Roman" w:hAnsi="Times New Roman"/>
          <w:sz w:val="24"/>
          <w:szCs w:val="24"/>
        </w:rPr>
        <w:t>сектор муниципального финансового контроля Администрации Советского района</w:t>
      </w:r>
      <w:r w:rsidRPr="00483BE1">
        <w:rPr>
          <w:rFonts w:ascii="Times New Roman" w:hAnsi="Times New Roman"/>
          <w:sz w:val="24"/>
          <w:szCs w:val="24"/>
        </w:rPr>
        <w:t>,</w:t>
      </w:r>
      <w:r>
        <w:rPr>
          <w:rFonts w:ascii="Times New Roman" w:hAnsi="Times New Roman"/>
          <w:sz w:val="24"/>
          <w:szCs w:val="24"/>
        </w:rPr>
        <w:t xml:space="preserve"> </w:t>
      </w:r>
      <w:r w:rsidRPr="00C02D78">
        <w:rPr>
          <w:rFonts w:ascii="Times New Roman" w:hAnsi="Times New Roman"/>
          <w:sz w:val="24"/>
          <w:szCs w:val="24"/>
        </w:rPr>
        <w:t>письменные возражения по указанному акту в целом или по его отдельным положениям. При этом необходимо приложить к письменным возражениям документы (их заверенные копии), подтверждающие обоснованность своих возражений.</w:t>
      </w:r>
    </w:p>
    <w:tbl>
      <w:tblPr>
        <w:tblW w:w="10353" w:type="dxa"/>
        <w:tblLook w:val="04A0"/>
      </w:tblPr>
      <w:tblGrid>
        <w:gridCol w:w="10353"/>
      </w:tblGrid>
      <w:tr w:rsidR="00F06AF2" w:rsidRPr="00AC0074" w:rsidTr="00362C58">
        <w:tc>
          <w:tcPr>
            <w:tcW w:w="9909" w:type="dxa"/>
            <w:shd w:val="clear" w:color="auto" w:fill="auto"/>
          </w:tcPr>
          <w:p w:rsidR="00F06AF2" w:rsidRPr="00B25769" w:rsidRDefault="00F06AF2" w:rsidP="00362C58">
            <w:pPr>
              <w:shd w:val="clear" w:color="auto" w:fill="FFFFFF"/>
              <w:spacing w:before="100" w:beforeAutospacing="1" w:after="0" w:line="240" w:lineRule="auto"/>
              <w:ind w:firstLine="708"/>
              <w:jc w:val="both"/>
              <w:rPr>
                <w:rFonts w:ascii="Times New Roman" w:eastAsia="Times New Roman" w:hAnsi="Times New Roman" w:cs="Times New Roman"/>
                <w:color w:val="000000"/>
                <w:sz w:val="24"/>
                <w:szCs w:val="24"/>
                <w:lang w:eastAsia="ru-RU"/>
              </w:rPr>
            </w:pPr>
            <w:r w:rsidRPr="00B25769">
              <w:rPr>
                <w:rFonts w:ascii="Times New Roman" w:eastAsia="Times New Roman" w:hAnsi="Times New Roman" w:cs="Times New Roman"/>
                <w:color w:val="000000"/>
                <w:sz w:val="24"/>
                <w:szCs w:val="24"/>
                <w:lang w:eastAsia="ru-RU"/>
              </w:rPr>
              <w:t>Все выявленные в ходе проверки нарушения и замечания подлежат прекращению и недопущению в дальнейшем.</w:t>
            </w:r>
          </w:p>
          <w:tbl>
            <w:tblPr>
              <w:tblW w:w="9693" w:type="dxa"/>
              <w:tblCellMar>
                <w:left w:w="28" w:type="dxa"/>
                <w:right w:w="28" w:type="dxa"/>
              </w:tblCellMar>
              <w:tblLook w:val="0000"/>
            </w:tblPr>
            <w:tblGrid>
              <w:gridCol w:w="4281"/>
              <w:gridCol w:w="3260"/>
              <w:gridCol w:w="2152"/>
            </w:tblGrid>
            <w:tr w:rsidR="00F06AF2" w:rsidRPr="00904FEB" w:rsidTr="00362C58">
              <w:tc>
                <w:tcPr>
                  <w:tcW w:w="4281" w:type="dxa"/>
                  <w:shd w:val="clear" w:color="auto" w:fill="auto"/>
                </w:tcPr>
                <w:p w:rsidR="00F06AF2" w:rsidRPr="00904FEB" w:rsidRDefault="00F06AF2" w:rsidP="00362C58">
                  <w:pPr>
                    <w:rPr>
                      <w:rFonts w:ascii="Times New Roman" w:hAnsi="Times New Roman" w:cs="Times New Roman"/>
                      <w:sz w:val="24"/>
                    </w:rPr>
                  </w:pPr>
                </w:p>
              </w:tc>
              <w:tc>
                <w:tcPr>
                  <w:tcW w:w="3260" w:type="dxa"/>
                  <w:shd w:val="clear" w:color="auto" w:fill="auto"/>
                </w:tcPr>
                <w:p w:rsidR="00F06AF2" w:rsidRPr="00904FEB" w:rsidRDefault="00F06AF2" w:rsidP="00362C58">
                  <w:pPr>
                    <w:rPr>
                      <w:rFonts w:ascii="Times New Roman" w:hAnsi="Times New Roman" w:cs="Times New Roman"/>
                      <w:sz w:val="24"/>
                    </w:rPr>
                  </w:pPr>
                </w:p>
              </w:tc>
              <w:tc>
                <w:tcPr>
                  <w:tcW w:w="2152" w:type="dxa"/>
                  <w:shd w:val="clear" w:color="auto" w:fill="auto"/>
                </w:tcPr>
                <w:p w:rsidR="00F06AF2" w:rsidRPr="00904FEB" w:rsidRDefault="00F06AF2" w:rsidP="00362C58">
                  <w:pPr>
                    <w:rPr>
                      <w:rFonts w:ascii="Times New Roman" w:hAnsi="Times New Roman" w:cs="Times New Roman"/>
                      <w:sz w:val="24"/>
                    </w:rPr>
                  </w:pPr>
                </w:p>
              </w:tc>
            </w:tr>
          </w:tbl>
          <w:p w:rsidR="00F06AF2" w:rsidRPr="008300BF" w:rsidRDefault="00F06AF2" w:rsidP="00362C58">
            <w:pPr>
              <w:pStyle w:val="12"/>
              <w:rPr>
                <w:rFonts w:ascii="Times New Roman" w:hAnsi="Times New Roman" w:cs="Times New Roman"/>
                <w:sz w:val="24"/>
                <w:szCs w:val="24"/>
              </w:rPr>
            </w:pPr>
            <w:r w:rsidRPr="008300BF">
              <w:rPr>
                <w:rFonts w:ascii="Times New Roman" w:hAnsi="Times New Roman" w:cs="Times New Roman"/>
                <w:sz w:val="24"/>
                <w:szCs w:val="24"/>
              </w:rPr>
              <w:t xml:space="preserve">Акт составили: </w:t>
            </w:r>
          </w:p>
          <w:p w:rsidR="00F06AF2" w:rsidRDefault="00F06AF2" w:rsidP="00362C58">
            <w:pPr>
              <w:pStyle w:val="12"/>
              <w:rPr>
                <w:rFonts w:ascii="Times New Roman" w:hAnsi="Times New Roman" w:cs="Times New Roman"/>
                <w:sz w:val="24"/>
                <w:szCs w:val="24"/>
              </w:rPr>
            </w:pPr>
            <w:r w:rsidRPr="008300BF">
              <w:rPr>
                <w:rFonts w:ascii="Times New Roman" w:hAnsi="Times New Roman" w:cs="Times New Roman"/>
                <w:sz w:val="24"/>
                <w:szCs w:val="24"/>
              </w:rPr>
              <w:t>заведующий сектора муниципального</w:t>
            </w:r>
          </w:p>
          <w:p w:rsidR="00F06AF2" w:rsidRPr="008300BF" w:rsidRDefault="00F06AF2" w:rsidP="00362C58">
            <w:pPr>
              <w:pStyle w:val="12"/>
              <w:rPr>
                <w:rFonts w:ascii="Times New Roman" w:hAnsi="Times New Roman" w:cs="Times New Roman"/>
                <w:sz w:val="24"/>
                <w:szCs w:val="24"/>
                <w:u w:val="single"/>
              </w:rPr>
            </w:pPr>
            <w:r>
              <w:rPr>
                <w:rFonts w:ascii="Times New Roman" w:hAnsi="Times New Roman" w:cs="Times New Roman"/>
                <w:sz w:val="24"/>
                <w:szCs w:val="24"/>
              </w:rPr>
              <w:t>финансового контроля                            __________________</w:t>
            </w:r>
            <w:r w:rsidRPr="008300BF">
              <w:rPr>
                <w:rFonts w:ascii="Times New Roman" w:hAnsi="Times New Roman" w:cs="Times New Roman"/>
                <w:sz w:val="24"/>
                <w:szCs w:val="24"/>
                <w:u w:val="single"/>
              </w:rPr>
              <w:t>Чернышкова С.Н.</w:t>
            </w:r>
            <w:r>
              <w:rPr>
                <w:rFonts w:ascii="Times New Roman" w:hAnsi="Times New Roman" w:cs="Times New Roman"/>
                <w:sz w:val="24"/>
                <w:szCs w:val="24"/>
                <w:u w:val="single"/>
              </w:rPr>
              <w:t>________</w:t>
            </w:r>
          </w:p>
          <w:p w:rsidR="00F06AF2" w:rsidRDefault="00F06AF2" w:rsidP="00362C58">
            <w:pPr>
              <w:pStyle w:val="12"/>
              <w:rPr>
                <w:rFonts w:ascii="Times New Roman" w:hAnsi="Times New Roman" w:cs="Times New Roman"/>
                <w:sz w:val="24"/>
                <w:szCs w:val="24"/>
              </w:rPr>
            </w:pPr>
          </w:p>
          <w:p w:rsidR="00F06AF2" w:rsidRDefault="00F06AF2" w:rsidP="00362C58">
            <w:pPr>
              <w:pStyle w:val="12"/>
              <w:rPr>
                <w:rFonts w:ascii="Times New Roman" w:hAnsi="Times New Roman" w:cs="Times New Roman"/>
                <w:sz w:val="24"/>
                <w:szCs w:val="24"/>
              </w:rPr>
            </w:pPr>
            <w:r>
              <w:rPr>
                <w:rFonts w:ascii="Times New Roman" w:hAnsi="Times New Roman" w:cs="Times New Roman"/>
                <w:sz w:val="24"/>
                <w:szCs w:val="24"/>
              </w:rPr>
              <w:t xml:space="preserve">С актом ознакомлены:              </w:t>
            </w:r>
            <w:r w:rsidR="00BC5E7F">
              <w:rPr>
                <w:rFonts w:ascii="Times New Roman" w:hAnsi="Times New Roman" w:cs="Times New Roman"/>
                <w:sz w:val="24"/>
                <w:szCs w:val="24"/>
              </w:rPr>
              <w:t xml:space="preserve">              _________________ </w:t>
            </w:r>
            <w:r>
              <w:rPr>
                <w:rFonts w:ascii="Times New Roman" w:hAnsi="Times New Roman" w:cs="Times New Roman"/>
                <w:sz w:val="24"/>
                <w:szCs w:val="24"/>
              </w:rPr>
              <w:t xml:space="preserve"> </w:t>
            </w:r>
            <w:r w:rsidR="00BC5E7F">
              <w:rPr>
                <w:rFonts w:ascii="Times New Roman" w:hAnsi="Times New Roman" w:cs="Times New Roman"/>
                <w:sz w:val="24"/>
                <w:szCs w:val="24"/>
              </w:rPr>
              <w:t>Фролова Е.А</w:t>
            </w:r>
            <w:r>
              <w:rPr>
                <w:rFonts w:ascii="Times New Roman" w:hAnsi="Times New Roman" w:cs="Times New Roman"/>
                <w:sz w:val="24"/>
                <w:szCs w:val="24"/>
              </w:rPr>
              <w:t>.</w:t>
            </w:r>
          </w:p>
          <w:p w:rsidR="00F06AF2" w:rsidRDefault="00F06AF2" w:rsidP="00362C58">
            <w:pPr>
              <w:pStyle w:val="12"/>
              <w:rPr>
                <w:rFonts w:ascii="Times New Roman" w:hAnsi="Times New Roman" w:cs="Times New Roman"/>
                <w:sz w:val="24"/>
                <w:szCs w:val="24"/>
              </w:rPr>
            </w:pPr>
            <w:r>
              <w:rPr>
                <w:rFonts w:ascii="Times New Roman" w:hAnsi="Times New Roman" w:cs="Times New Roman"/>
                <w:sz w:val="24"/>
                <w:szCs w:val="24"/>
              </w:rPr>
              <w:t xml:space="preserve">                                                                  __________________ </w:t>
            </w:r>
            <w:r w:rsidR="00BC5E7F">
              <w:rPr>
                <w:rFonts w:ascii="Times New Roman" w:hAnsi="Times New Roman" w:cs="Times New Roman"/>
                <w:sz w:val="24"/>
                <w:szCs w:val="24"/>
              </w:rPr>
              <w:t>Прокофьева Н.</w:t>
            </w:r>
            <w:r w:rsidR="0069476E">
              <w:rPr>
                <w:rFonts w:ascii="Times New Roman" w:hAnsi="Times New Roman" w:cs="Times New Roman"/>
                <w:sz w:val="24"/>
                <w:szCs w:val="24"/>
              </w:rPr>
              <w:t>М.</w:t>
            </w:r>
          </w:p>
          <w:p w:rsidR="00F06AF2" w:rsidRDefault="00F06AF2" w:rsidP="00362C58">
            <w:pPr>
              <w:pStyle w:val="12"/>
              <w:rPr>
                <w:rFonts w:ascii="Times New Roman" w:hAnsi="Times New Roman" w:cs="Times New Roman"/>
                <w:sz w:val="24"/>
                <w:szCs w:val="24"/>
              </w:rPr>
            </w:pPr>
          </w:p>
          <w:p w:rsidR="00F06AF2" w:rsidRDefault="00F06AF2" w:rsidP="00362C58">
            <w:pPr>
              <w:pStyle w:val="12"/>
              <w:rPr>
                <w:rFonts w:ascii="Times New Roman" w:hAnsi="Times New Roman" w:cs="Times New Roman"/>
                <w:sz w:val="24"/>
                <w:szCs w:val="24"/>
              </w:rPr>
            </w:pPr>
            <w:r>
              <w:rPr>
                <w:rFonts w:ascii="Times New Roman" w:hAnsi="Times New Roman" w:cs="Times New Roman"/>
                <w:sz w:val="24"/>
                <w:szCs w:val="24"/>
              </w:rPr>
              <w:t>Акт направлен на подписание               __________________ Чернышкова С.Н.</w:t>
            </w:r>
          </w:p>
          <w:p w:rsidR="00F06AF2" w:rsidRDefault="00F06AF2" w:rsidP="00362C58">
            <w:pPr>
              <w:pStyle w:val="12"/>
              <w:rPr>
                <w:rFonts w:ascii="Times New Roman" w:hAnsi="Times New Roman" w:cs="Times New Roman"/>
                <w:sz w:val="24"/>
                <w:szCs w:val="24"/>
              </w:rPr>
            </w:pPr>
            <w:r>
              <w:rPr>
                <w:rFonts w:ascii="Times New Roman" w:hAnsi="Times New Roman" w:cs="Times New Roman"/>
                <w:sz w:val="24"/>
                <w:szCs w:val="24"/>
              </w:rPr>
              <w:t xml:space="preserve">                                                                                                      «_____»___________2018г.</w:t>
            </w:r>
          </w:p>
          <w:p w:rsidR="00F06AF2" w:rsidRDefault="00F06AF2" w:rsidP="00362C58">
            <w:pPr>
              <w:pStyle w:val="12"/>
              <w:rPr>
                <w:rFonts w:ascii="Times New Roman" w:hAnsi="Times New Roman" w:cs="Times New Roman"/>
                <w:sz w:val="24"/>
                <w:szCs w:val="24"/>
              </w:rPr>
            </w:pPr>
          </w:p>
          <w:p w:rsidR="00F06AF2" w:rsidRDefault="00F06AF2" w:rsidP="00362C58">
            <w:pPr>
              <w:pStyle w:val="12"/>
              <w:rPr>
                <w:rFonts w:ascii="Times New Roman" w:hAnsi="Times New Roman" w:cs="Times New Roman"/>
                <w:sz w:val="24"/>
                <w:szCs w:val="24"/>
              </w:rPr>
            </w:pPr>
            <w:r>
              <w:rPr>
                <w:rFonts w:ascii="Times New Roman" w:hAnsi="Times New Roman" w:cs="Times New Roman"/>
                <w:sz w:val="24"/>
                <w:szCs w:val="24"/>
              </w:rPr>
              <w:t xml:space="preserve">Один экземпляр акта получен:             __________________ </w:t>
            </w:r>
            <w:r w:rsidR="0069476E">
              <w:rPr>
                <w:rFonts w:ascii="Times New Roman" w:hAnsi="Times New Roman" w:cs="Times New Roman"/>
                <w:sz w:val="24"/>
                <w:szCs w:val="24"/>
              </w:rPr>
              <w:t>Фролова Е.А</w:t>
            </w:r>
            <w:r>
              <w:rPr>
                <w:rFonts w:ascii="Times New Roman" w:hAnsi="Times New Roman" w:cs="Times New Roman"/>
                <w:sz w:val="24"/>
                <w:szCs w:val="24"/>
              </w:rPr>
              <w:t>.</w:t>
            </w:r>
          </w:p>
          <w:p w:rsidR="00F06AF2" w:rsidRDefault="00F06AF2" w:rsidP="00362C58">
            <w:pPr>
              <w:pStyle w:val="12"/>
              <w:rPr>
                <w:rFonts w:ascii="Times New Roman" w:hAnsi="Times New Roman" w:cs="Times New Roman"/>
                <w:sz w:val="24"/>
                <w:szCs w:val="24"/>
              </w:rPr>
            </w:pPr>
            <w:r>
              <w:rPr>
                <w:rFonts w:ascii="Times New Roman" w:hAnsi="Times New Roman" w:cs="Times New Roman"/>
                <w:sz w:val="24"/>
                <w:szCs w:val="24"/>
              </w:rPr>
              <w:t xml:space="preserve">                                                                 __________________ </w:t>
            </w:r>
            <w:r w:rsidR="0069476E">
              <w:rPr>
                <w:rFonts w:ascii="Times New Roman" w:hAnsi="Times New Roman" w:cs="Times New Roman"/>
                <w:sz w:val="24"/>
                <w:szCs w:val="24"/>
              </w:rPr>
              <w:t>Прокофьева Н.М</w:t>
            </w:r>
            <w:r>
              <w:rPr>
                <w:rFonts w:ascii="Times New Roman" w:hAnsi="Times New Roman" w:cs="Times New Roman"/>
                <w:sz w:val="24"/>
                <w:szCs w:val="24"/>
              </w:rPr>
              <w:t xml:space="preserve">.                                    </w:t>
            </w:r>
          </w:p>
          <w:p w:rsidR="00F06AF2" w:rsidRPr="008300BF" w:rsidRDefault="00F06AF2" w:rsidP="00362C58">
            <w:pPr>
              <w:pStyle w:val="12"/>
              <w:rPr>
                <w:rFonts w:ascii="Times New Roman" w:hAnsi="Times New Roman" w:cs="Times New Roman"/>
                <w:sz w:val="24"/>
                <w:szCs w:val="24"/>
              </w:rPr>
            </w:pPr>
            <w:r>
              <w:rPr>
                <w:rFonts w:ascii="Times New Roman" w:hAnsi="Times New Roman" w:cs="Times New Roman"/>
                <w:sz w:val="24"/>
                <w:szCs w:val="24"/>
              </w:rPr>
              <w:t xml:space="preserve">                                                                                                       «______»___________2018г.</w:t>
            </w:r>
          </w:p>
          <w:p w:rsidR="00F06AF2" w:rsidRPr="00AC0074" w:rsidRDefault="00F06AF2" w:rsidP="00362C58">
            <w:pPr>
              <w:pStyle w:val="3"/>
              <w:rPr>
                <w:b w:val="0"/>
                <w:sz w:val="24"/>
                <w:szCs w:val="24"/>
              </w:rPr>
            </w:pPr>
          </w:p>
        </w:tc>
      </w:tr>
    </w:tbl>
    <w:p w:rsidR="00F306AB" w:rsidRDefault="00F306AB" w:rsidP="00F306AB">
      <w:pPr>
        <w:pStyle w:val="a9"/>
        <w:jc w:val="both"/>
        <w:rPr>
          <w:rFonts w:ascii="Times New Roman" w:hAnsi="Times New Roman"/>
          <w:sz w:val="24"/>
          <w:szCs w:val="24"/>
        </w:rPr>
      </w:pPr>
    </w:p>
    <w:tbl>
      <w:tblPr>
        <w:tblW w:w="10353" w:type="dxa"/>
        <w:tblLook w:val="04A0"/>
      </w:tblPr>
      <w:tblGrid>
        <w:gridCol w:w="9909"/>
        <w:gridCol w:w="222"/>
        <w:gridCol w:w="222"/>
      </w:tblGrid>
      <w:tr w:rsidR="00A64F42" w:rsidRPr="00AC0074" w:rsidTr="008D03A2">
        <w:tc>
          <w:tcPr>
            <w:tcW w:w="9909" w:type="dxa"/>
            <w:shd w:val="clear" w:color="auto" w:fill="auto"/>
          </w:tcPr>
          <w:p w:rsidR="00A64F42" w:rsidRPr="00AC0074" w:rsidRDefault="00A64F42" w:rsidP="00AC74A3">
            <w:pPr>
              <w:pStyle w:val="3"/>
              <w:rPr>
                <w:b w:val="0"/>
                <w:sz w:val="24"/>
                <w:szCs w:val="24"/>
              </w:rPr>
            </w:pPr>
          </w:p>
        </w:tc>
        <w:tc>
          <w:tcPr>
            <w:tcW w:w="222" w:type="dxa"/>
            <w:shd w:val="clear" w:color="auto" w:fill="auto"/>
          </w:tcPr>
          <w:p w:rsidR="00A64F42" w:rsidRPr="00AC0074" w:rsidRDefault="00A64F42" w:rsidP="00AC74A3">
            <w:pPr>
              <w:pStyle w:val="3"/>
              <w:rPr>
                <w:b w:val="0"/>
                <w:sz w:val="24"/>
                <w:szCs w:val="24"/>
              </w:rPr>
            </w:pPr>
          </w:p>
        </w:tc>
        <w:tc>
          <w:tcPr>
            <w:tcW w:w="222" w:type="dxa"/>
            <w:shd w:val="clear" w:color="auto" w:fill="auto"/>
          </w:tcPr>
          <w:p w:rsidR="00A64F42" w:rsidRPr="00AC0074" w:rsidRDefault="00A64F42" w:rsidP="00AC74A3">
            <w:pPr>
              <w:pStyle w:val="3"/>
              <w:rPr>
                <w:b w:val="0"/>
                <w:sz w:val="24"/>
                <w:szCs w:val="24"/>
              </w:rPr>
            </w:pPr>
          </w:p>
        </w:tc>
      </w:tr>
    </w:tbl>
    <w:p w:rsidR="0046672A" w:rsidRDefault="0046672A" w:rsidP="00380860">
      <w:pPr>
        <w:pStyle w:val="12"/>
        <w:ind w:firstLine="708"/>
        <w:jc w:val="both"/>
        <w:rPr>
          <w:rFonts w:ascii="Times New Roman" w:hAnsi="Times New Roman" w:cs="Times New Roman"/>
          <w:sz w:val="24"/>
          <w:szCs w:val="24"/>
        </w:rPr>
      </w:pPr>
    </w:p>
    <w:sectPr w:rsidR="0046672A" w:rsidSect="00F93008">
      <w:headerReference w:type="even" r:id="rId34"/>
      <w:headerReference w:type="default" r:id="rId35"/>
      <w:footerReference w:type="even" r:id="rId36"/>
      <w:footerReference w:type="default" r:id="rId37"/>
      <w:headerReference w:type="first" r:id="rId38"/>
      <w:footerReference w:type="first" r:id="rId39"/>
      <w:pgSz w:w="11906" w:h="16838"/>
      <w:pgMar w:top="567" w:right="794" w:bottom="737"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0D40" w:rsidRDefault="003E0D40">
      <w:pPr>
        <w:spacing w:after="0" w:line="240" w:lineRule="auto"/>
      </w:pPr>
      <w:r>
        <w:separator/>
      </w:r>
    </w:p>
  </w:endnote>
  <w:endnote w:type="continuationSeparator" w:id="1">
    <w:p w:rsidR="003E0D40" w:rsidRDefault="003E0D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8B" w:rsidRDefault="004F558A" w:rsidP="00F93008">
    <w:pPr>
      <w:pStyle w:val="ac"/>
      <w:framePr w:wrap="around" w:vAnchor="text" w:hAnchor="margin" w:xAlign="center" w:y="1"/>
      <w:rPr>
        <w:rStyle w:val="ae"/>
      </w:rPr>
    </w:pPr>
    <w:r>
      <w:rPr>
        <w:rStyle w:val="ae"/>
      </w:rPr>
      <w:fldChar w:fldCharType="begin"/>
    </w:r>
    <w:r w:rsidR="008D1D8B">
      <w:rPr>
        <w:rStyle w:val="ae"/>
      </w:rPr>
      <w:instrText xml:space="preserve">PAGE  </w:instrText>
    </w:r>
    <w:r>
      <w:rPr>
        <w:rStyle w:val="ae"/>
      </w:rPr>
      <w:fldChar w:fldCharType="end"/>
    </w:r>
  </w:p>
  <w:p w:rsidR="008D1D8B" w:rsidRDefault="008D1D8B">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8B" w:rsidRDefault="004F558A" w:rsidP="00F93008">
    <w:pPr>
      <w:pStyle w:val="ac"/>
      <w:framePr w:wrap="around" w:vAnchor="text" w:hAnchor="margin" w:xAlign="center" w:y="1"/>
      <w:rPr>
        <w:rStyle w:val="ae"/>
      </w:rPr>
    </w:pPr>
    <w:r>
      <w:rPr>
        <w:rStyle w:val="ae"/>
      </w:rPr>
      <w:fldChar w:fldCharType="begin"/>
    </w:r>
    <w:r w:rsidR="008D1D8B">
      <w:rPr>
        <w:rStyle w:val="ae"/>
      </w:rPr>
      <w:instrText xml:space="preserve">PAGE  </w:instrText>
    </w:r>
    <w:r>
      <w:rPr>
        <w:rStyle w:val="ae"/>
      </w:rPr>
      <w:fldChar w:fldCharType="separate"/>
    </w:r>
    <w:r w:rsidR="000A0BE8">
      <w:rPr>
        <w:rStyle w:val="ae"/>
        <w:noProof/>
      </w:rPr>
      <w:t>1</w:t>
    </w:r>
    <w:r>
      <w:rPr>
        <w:rStyle w:val="ae"/>
      </w:rPr>
      <w:fldChar w:fldCharType="end"/>
    </w:r>
  </w:p>
  <w:p w:rsidR="008D1D8B" w:rsidRDefault="008D1D8B">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8B" w:rsidRDefault="008D1D8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0D40" w:rsidRDefault="003E0D40">
      <w:pPr>
        <w:spacing w:after="0" w:line="240" w:lineRule="auto"/>
      </w:pPr>
      <w:r>
        <w:separator/>
      </w:r>
    </w:p>
  </w:footnote>
  <w:footnote w:type="continuationSeparator" w:id="1">
    <w:p w:rsidR="003E0D40" w:rsidRDefault="003E0D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8B" w:rsidRDefault="004F558A" w:rsidP="00F93008">
    <w:pPr>
      <w:pStyle w:val="aa"/>
      <w:framePr w:wrap="around" w:vAnchor="text" w:hAnchor="margin" w:xAlign="right" w:y="1"/>
      <w:rPr>
        <w:rStyle w:val="ae"/>
      </w:rPr>
    </w:pPr>
    <w:r>
      <w:rPr>
        <w:rStyle w:val="ae"/>
      </w:rPr>
      <w:fldChar w:fldCharType="begin"/>
    </w:r>
    <w:r w:rsidR="008D1D8B">
      <w:rPr>
        <w:rStyle w:val="ae"/>
      </w:rPr>
      <w:instrText xml:space="preserve">PAGE  </w:instrText>
    </w:r>
    <w:r>
      <w:rPr>
        <w:rStyle w:val="ae"/>
      </w:rPr>
      <w:fldChar w:fldCharType="end"/>
    </w:r>
  </w:p>
  <w:p w:rsidR="008D1D8B" w:rsidRDefault="008D1D8B" w:rsidP="00F93008">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8B" w:rsidRDefault="008D1D8B" w:rsidP="00F93008">
    <w:pPr>
      <w:pStyle w:val="aa"/>
      <w:framePr w:wrap="around" w:vAnchor="text" w:hAnchor="page" w:x="6202" w:y="-33"/>
      <w:rPr>
        <w:rStyle w:val="ae"/>
      </w:rPr>
    </w:pPr>
  </w:p>
  <w:p w:rsidR="008D1D8B" w:rsidRPr="00B91161" w:rsidRDefault="008D1D8B" w:rsidP="00F93008">
    <w:pPr>
      <w:pStyle w:val="aa"/>
      <w:tabs>
        <w:tab w:val="left" w:pos="1995"/>
      </w:tabs>
      <w:ind w:right="360"/>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8B" w:rsidRDefault="008D1D8B">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D54C6D4"/>
    <w:lvl w:ilvl="0">
      <w:numFmt w:val="decimal"/>
      <w:lvlText w:val="*"/>
      <w:lvlJc w:val="left"/>
      <w:pPr>
        <w:ind w:left="0" w:firstLine="0"/>
      </w:pPr>
    </w:lvl>
  </w:abstractNum>
  <w:abstractNum w:abstractNumId="1">
    <w:nsid w:val="12BC6FD3"/>
    <w:multiLevelType w:val="hybridMultilevel"/>
    <w:tmpl w:val="375E7CD4"/>
    <w:lvl w:ilvl="0" w:tplc="BC3493E4">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F5F0CF4"/>
    <w:multiLevelType w:val="hybridMultilevel"/>
    <w:tmpl w:val="B4467CFE"/>
    <w:lvl w:ilvl="0" w:tplc="88F6CAF6">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CD72872"/>
    <w:multiLevelType w:val="hybridMultilevel"/>
    <w:tmpl w:val="73224F96"/>
    <w:lvl w:ilvl="0" w:tplc="4D4272C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6B671D1E"/>
    <w:multiLevelType w:val="hybridMultilevel"/>
    <w:tmpl w:val="C352A46C"/>
    <w:lvl w:ilvl="0" w:tplc="927E7EEC">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E88240E"/>
    <w:multiLevelType w:val="hybridMultilevel"/>
    <w:tmpl w:val="87DEAFF8"/>
    <w:lvl w:ilvl="0" w:tplc="6C380EF6">
      <w:start w:val="1"/>
      <w:numFmt w:val="decimal"/>
      <w:lvlText w:val="%1."/>
      <w:lvlJc w:val="left"/>
      <w:pPr>
        <w:ind w:left="1804" w:hanging="1095"/>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lvl w:ilvl="0">
        <w:numFmt w:val="bullet"/>
        <w:lvlText w:val="-"/>
        <w:legacy w:legacy="1" w:legacySpace="120" w:legacyIndent="360"/>
        <w:lvlJc w:val="left"/>
        <w:pPr>
          <w:ind w:left="360" w:hanging="360"/>
        </w:pPr>
      </w:lvl>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36480"/>
    <w:rsid w:val="0000100D"/>
    <w:rsid w:val="000011A0"/>
    <w:rsid w:val="000011C5"/>
    <w:rsid w:val="00003E3C"/>
    <w:rsid w:val="00006FC6"/>
    <w:rsid w:val="00010803"/>
    <w:rsid w:val="00012997"/>
    <w:rsid w:val="000137D9"/>
    <w:rsid w:val="000140D2"/>
    <w:rsid w:val="00014973"/>
    <w:rsid w:val="000227DE"/>
    <w:rsid w:val="00022B2D"/>
    <w:rsid w:val="00023363"/>
    <w:rsid w:val="000242E5"/>
    <w:rsid w:val="00025A20"/>
    <w:rsid w:val="000261C4"/>
    <w:rsid w:val="000272B6"/>
    <w:rsid w:val="00027DDC"/>
    <w:rsid w:val="00027E22"/>
    <w:rsid w:val="00030DA5"/>
    <w:rsid w:val="00034337"/>
    <w:rsid w:val="000349D9"/>
    <w:rsid w:val="00035423"/>
    <w:rsid w:val="000371C1"/>
    <w:rsid w:val="000430CF"/>
    <w:rsid w:val="00043631"/>
    <w:rsid w:val="00043F88"/>
    <w:rsid w:val="000448C9"/>
    <w:rsid w:val="00045FF1"/>
    <w:rsid w:val="00047A5A"/>
    <w:rsid w:val="000503E5"/>
    <w:rsid w:val="0005284F"/>
    <w:rsid w:val="000542D7"/>
    <w:rsid w:val="000546D2"/>
    <w:rsid w:val="0005531F"/>
    <w:rsid w:val="00057147"/>
    <w:rsid w:val="00066EFC"/>
    <w:rsid w:val="000676F1"/>
    <w:rsid w:val="000705DB"/>
    <w:rsid w:val="00070A46"/>
    <w:rsid w:val="00070D0F"/>
    <w:rsid w:val="0007195E"/>
    <w:rsid w:val="000740C8"/>
    <w:rsid w:val="000759F7"/>
    <w:rsid w:val="00077040"/>
    <w:rsid w:val="000773D8"/>
    <w:rsid w:val="00080D42"/>
    <w:rsid w:val="00084035"/>
    <w:rsid w:val="0008436C"/>
    <w:rsid w:val="00084865"/>
    <w:rsid w:val="00084C36"/>
    <w:rsid w:val="0008526D"/>
    <w:rsid w:val="0009257A"/>
    <w:rsid w:val="00092F0F"/>
    <w:rsid w:val="000955E3"/>
    <w:rsid w:val="00095E4B"/>
    <w:rsid w:val="000973D3"/>
    <w:rsid w:val="000A0BE8"/>
    <w:rsid w:val="000A11E1"/>
    <w:rsid w:val="000A1360"/>
    <w:rsid w:val="000A22D6"/>
    <w:rsid w:val="000A3035"/>
    <w:rsid w:val="000A3A98"/>
    <w:rsid w:val="000A3C32"/>
    <w:rsid w:val="000A44F6"/>
    <w:rsid w:val="000A4F92"/>
    <w:rsid w:val="000A531D"/>
    <w:rsid w:val="000A5987"/>
    <w:rsid w:val="000A7A42"/>
    <w:rsid w:val="000A7F01"/>
    <w:rsid w:val="000B0546"/>
    <w:rsid w:val="000B0AF8"/>
    <w:rsid w:val="000B2BDC"/>
    <w:rsid w:val="000B3D99"/>
    <w:rsid w:val="000B53C3"/>
    <w:rsid w:val="000B58E6"/>
    <w:rsid w:val="000B7B11"/>
    <w:rsid w:val="000B7B33"/>
    <w:rsid w:val="000C00C1"/>
    <w:rsid w:val="000C1D5A"/>
    <w:rsid w:val="000C6178"/>
    <w:rsid w:val="000D31FB"/>
    <w:rsid w:val="000D4035"/>
    <w:rsid w:val="000D4A5F"/>
    <w:rsid w:val="000D6F69"/>
    <w:rsid w:val="000E2A3B"/>
    <w:rsid w:val="000E4977"/>
    <w:rsid w:val="000E4D90"/>
    <w:rsid w:val="000F2E86"/>
    <w:rsid w:val="000F4210"/>
    <w:rsid w:val="000F4A04"/>
    <w:rsid w:val="000F5047"/>
    <w:rsid w:val="000F6E9D"/>
    <w:rsid w:val="000F772B"/>
    <w:rsid w:val="000F7832"/>
    <w:rsid w:val="000F7BB1"/>
    <w:rsid w:val="000F7DB5"/>
    <w:rsid w:val="001006F5"/>
    <w:rsid w:val="00103C44"/>
    <w:rsid w:val="0010565F"/>
    <w:rsid w:val="0011246C"/>
    <w:rsid w:val="00113BDE"/>
    <w:rsid w:val="00114CF2"/>
    <w:rsid w:val="001161E4"/>
    <w:rsid w:val="00122346"/>
    <w:rsid w:val="00122495"/>
    <w:rsid w:val="00123F6C"/>
    <w:rsid w:val="00124047"/>
    <w:rsid w:val="00127A13"/>
    <w:rsid w:val="00131AE8"/>
    <w:rsid w:val="001322BC"/>
    <w:rsid w:val="001340EE"/>
    <w:rsid w:val="00134A74"/>
    <w:rsid w:val="00134B3C"/>
    <w:rsid w:val="001367CB"/>
    <w:rsid w:val="0014002D"/>
    <w:rsid w:val="001417D1"/>
    <w:rsid w:val="00142C98"/>
    <w:rsid w:val="001435F5"/>
    <w:rsid w:val="00144DB8"/>
    <w:rsid w:val="00147D0E"/>
    <w:rsid w:val="00150D59"/>
    <w:rsid w:val="00154220"/>
    <w:rsid w:val="001569A4"/>
    <w:rsid w:val="00156DC7"/>
    <w:rsid w:val="0016093B"/>
    <w:rsid w:val="00162F76"/>
    <w:rsid w:val="00163782"/>
    <w:rsid w:val="00163978"/>
    <w:rsid w:val="0016443D"/>
    <w:rsid w:val="00165639"/>
    <w:rsid w:val="00166826"/>
    <w:rsid w:val="00166AB1"/>
    <w:rsid w:val="00167B98"/>
    <w:rsid w:val="00171DA0"/>
    <w:rsid w:val="0017335A"/>
    <w:rsid w:val="0017647A"/>
    <w:rsid w:val="001803DE"/>
    <w:rsid w:val="00180BCB"/>
    <w:rsid w:val="001834A3"/>
    <w:rsid w:val="00185C40"/>
    <w:rsid w:val="00186879"/>
    <w:rsid w:val="00186A23"/>
    <w:rsid w:val="00186E39"/>
    <w:rsid w:val="00187AE0"/>
    <w:rsid w:val="00190F27"/>
    <w:rsid w:val="00191CC0"/>
    <w:rsid w:val="00192B15"/>
    <w:rsid w:val="00194913"/>
    <w:rsid w:val="00195A3F"/>
    <w:rsid w:val="00196E1C"/>
    <w:rsid w:val="00196E9B"/>
    <w:rsid w:val="00197674"/>
    <w:rsid w:val="001A0067"/>
    <w:rsid w:val="001A0398"/>
    <w:rsid w:val="001A0B2E"/>
    <w:rsid w:val="001A1C84"/>
    <w:rsid w:val="001A32E5"/>
    <w:rsid w:val="001A7102"/>
    <w:rsid w:val="001B0F86"/>
    <w:rsid w:val="001B2C6D"/>
    <w:rsid w:val="001B307B"/>
    <w:rsid w:val="001B3DDB"/>
    <w:rsid w:val="001B4784"/>
    <w:rsid w:val="001B4B7D"/>
    <w:rsid w:val="001B5E64"/>
    <w:rsid w:val="001D140E"/>
    <w:rsid w:val="001D1BEC"/>
    <w:rsid w:val="001D2032"/>
    <w:rsid w:val="001D28B6"/>
    <w:rsid w:val="001D4A97"/>
    <w:rsid w:val="001D7AAB"/>
    <w:rsid w:val="001D7C8D"/>
    <w:rsid w:val="001E16F5"/>
    <w:rsid w:val="001E33AB"/>
    <w:rsid w:val="001E7B01"/>
    <w:rsid w:val="001F343A"/>
    <w:rsid w:val="001F3B23"/>
    <w:rsid w:val="001F4974"/>
    <w:rsid w:val="001F4BC5"/>
    <w:rsid w:val="001F4C20"/>
    <w:rsid w:val="001F6CE7"/>
    <w:rsid w:val="001F7ED5"/>
    <w:rsid w:val="002000BF"/>
    <w:rsid w:val="00201684"/>
    <w:rsid w:val="00201A1A"/>
    <w:rsid w:val="00202E30"/>
    <w:rsid w:val="00203952"/>
    <w:rsid w:val="00204556"/>
    <w:rsid w:val="0020506D"/>
    <w:rsid w:val="002061D6"/>
    <w:rsid w:val="00212F93"/>
    <w:rsid w:val="00213F3D"/>
    <w:rsid w:val="00214796"/>
    <w:rsid w:val="00215341"/>
    <w:rsid w:val="00215496"/>
    <w:rsid w:val="00223448"/>
    <w:rsid w:val="00224F48"/>
    <w:rsid w:val="00226975"/>
    <w:rsid w:val="002315F2"/>
    <w:rsid w:val="00233058"/>
    <w:rsid w:val="00237B6E"/>
    <w:rsid w:val="00241AA6"/>
    <w:rsid w:val="00242030"/>
    <w:rsid w:val="00245780"/>
    <w:rsid w:val="002458D8"/>
    <w:rsid w:val="00245F49"/>
    <w:rsid w:val="00247355"/>
    <w:rsid w:val="002522F2"/>
    <w:rsid w:val="00252CFD"/>
    <w:rsid w:val="002540B9"/>
    <w:rsid w:val="002543EB"/>
    <w:rsid w:val="002556A7"/>
    <w:rsid w:val="002557D6"/>
    <w:rsid w:val="00257270"/>
    <w:rsid w:val="00257938"/>
    <w:rsid w:val="00263933"/>
    <w:rsid w:val="00264267"/>
    <w:rsid w:val="0026711A"/>
    <w:rsid w:val="00267EE7"/>
    <w:rsid w:val="002701BF"/>
    <w:rsid w:val="00271EB3"/>
    <w:rsid w:val="00274F20"/>
    <w:rsid w:val="0027580F"/>
    <w:rsid w:val="00275D98"/>
    <w:rsid w:val="00275DC7"/>
    <w:rsid w:val="0027685D"/>
    <w:rsid w:val="002769C5"/>
    <w:rsid w:val="00281433"/>
    <w:rsid w:val="00281868"/>
    <w:rsid w:val="002831A6"/>
    <w:rsid w:val="00286340"/>
    <w:rsid w:val="002866E6"/>
    <w:rsid w:val="00286D54"/>
    <w:rsid w:val="002872B1"/>
    <w:rsid w:val="002873B9"/>
    <w:rsid w:val="0029170D"/>
    <w:rsid w:val="002938A0"/>
    <w:rsid w:val="00296638"/>
    <w:rsid w:val="0029770F"/>
    <w:rsid w:val="00297D9C"/>
    <w:rsid w:val="00297F65"/>
    <w:rsid w:val="002A596E"/>
    <w:rsid w:val="002A5EED"/>
    <w:rsid w:val="002A5F24"/>
    <w:rsid w:val="002A7F8E"/>
    <w:rsid w:val="002A7FCF"/>
    <w:rsid w:val="002B0183"/>
    <w:rsid w:val="002B0340"/>
    <w:rsid w:val="002B0502"/>
    <w:rsid w:val="002B1B59"/>
    <w:rsid w:val="002B54CE"/>
    <w:rsid w:val="002B599D"/>
    <w:rsid w:val="002B6143"/>
    <w:rsid w:val="002C01CB"/>
    <w:rsid w:val="002C5A17"/>
    <w:rsid w:val="002C5E35"/>
    <w:rsid w:val="002C7A8E"/>
    <w:rsid w:val="002D0ACB"/>
    <w:rsid w:val="002D1800"/>
    <w:rsid w:val="002D35BC"/>
    <w:rsid w:val="002D40ED"/>
    <w:rsid w:val="002D5CF7"/>
    <w:rsid w:val="002D6DA4"/>
    <w:rsid w:val="002D7003"/>
    <w:rsid w:val="002D7CD9"/>
    <w:rsid w:val="002E21CC"/>
    <w:rsid w:val="002E2A28"/>
    <w:rsid w:val="002E4A18"/>
    <w:rsid w:val="002F360C"/>
    <w:rsid w:val="002F5265"/>
    <w:rsid w:val="002F56C5"/>
    <w:rsid w:val="002F6037"/>
    <w:rsid w:val="003031A5"/>
    <w:rsid w:val="00305E10"/>
    <w:rsid w:val="00310B34"/>
    <w:rsid w:val="00312E3E"/>
    <w:rsid w:val="0031387E"/>
    <w:rsid w:val="003152A0"/>
    <w:rsid w:val="00321C46"/>
    <w:rsid w:val="00322877"/>
    <w:rsid w:val="00322EA5"/>
    <w:rsid w:val="00323504"/>
    <w:rsid w:val="00326008"/>
    <w:rsid w:val="0033099B"/>
    <w:rsid w:val="00330B1D"/>
    <w:rsid w:val="00330FBA"/>
    <w:rsid w:val="003310E3"/>
    <w:rsid w:val="00331A9F"/>
    <w:rsid w:val="00332E30"/>
    <w:rsid w:val="00333A36"/>
    <w:rsid w:val="00335AF8"/>
    <w:rsid w:val="0033747E"/>
    <w:rsid w:val="00337517"/>
    <w:rsid w:val="0033797C"/>
    <w:rsid w:val="00337BFF"/>
    <w:rsid w:val="00342D3A"/>
    <w:rsid w:val="00342FAF"/>
    <w:rsid w:val="00343766"/>
    <w:rsid w:val="00346959"/>
    <w:rsid w:val="00347167"/>
    <w:rsid w:val="0034735F"/>
    <w:rsid w:val="00350E0B"/>
    <w:rsid w:val="00351303"/>
    <w:rsid w:val="00352F53"/>
    <w:rsid w:val="00354E9A"/>
    <w:rsid w:val="00355387"/>
    <w:rsid w:val="003572A6"/>
    <w:rsid w:val="00357A93"/>
    <w:rsid w:val="00361C4D"/>
    <w:rsid w:val="00362B04"/>
    <w:rsid w:val="00364F2D"/>
    <w:rsid w:val="00364FB5"/>
    <w:rsid w:val="00370FCD"/>
    <w:rsid w:val="003711A2"/>
    <w:rsid w:val="00374412"/>
    <w:rsid w:val="0037455D"/>
    <w:rsid w:val="00374ECA"/>
    <w:rsid w:val="00380860"/>
    <w:rsid w:val="00381599"/>
    <w:rsid w:val="00382C0A"/>
    <w:rsid w:val="00382E6E"/>
    <w:rsid w:val="00382E82"/>
    <w:rsid w:val="00384532"/>
    <w:rsid w:val="003859B3"/>
    <w:rsid w:val="003860FE"/>
    <w:rsid w:val="00386E4E"/>
    <w:rsid w:val="0038731D"/>
    <w:rsid w:val="00387389"/>
    <w:rsid w:val="00393386"/>
    <w:rsid w:val="00393983"/>
    <w:rsid w:val="0039438A"/>
    <w:rsid w:val="00395C32"/>
    <w:rsid w:val="003A0B55"/>
    <w:rsid w:val="003A1BC3"/>
    <w:rsid w:val="003A2B63"/>
    <w:rsid w:val="003A3B8A"/>
    <w:rsid w:val="003A4F19"/>
    <w:rsid w:val="003A66BA"/>
    <w:rsid w:val="003B161C"/>
    <w:rsid w:val="003B1980"/>
    <w:rsid w:val="003B43A1"/>
    <w:rsid w:val="003B456C"/>
    <w:rsid w:val="003B62CE"/>
    <w:rsid w:val="003B6895"/>
    <w:rsid w:val="003C20D8"/>
    <w:rsid w:val="003C2E02"/>
    <w:rsid w:val="003C69DA"/>
    <w:rsid w:val="003C79C5"/>
    <w:rsid w:val="003D1F40"/>
    <w:rsid w:val="003D304B"/>
    <w:rsid w:val="003D39A1"/>
    <w:rsid w:val="003D552D"/>
    <w:rsid w:val="003D5E4C"/>
    <w:rsid w:val="003D6495"/>
    <w:rsid w:val="003D7DC8"/>
    <w:rsid w:val="003E08FF"/>
    <w:rsid w:val="003E0D40"/>
    <w:rsid w:val="003E0F86"/>
    <w:rsid w:val="003E54EF"/>
    <w:rsid w:val="003E7684"/>
    <w:rsid w:val="003F0F95"/>
    <w:rsid w:val="003F20BD"/>
    <w:rsid w:val="003F3E0B"/>
    <w:rsid w:val="003F4C63"/>
    <w:rsid w:val="003F5FFF"/>
    <w:rsid w:val="003F6836"/>
    <w:rsid w:val="003F75A0"/>
    <w:rsid w:val="004002F8"/>
    <w:rsid w:val="00404808"/>
    <w:rsid w:val="004069F1"/>
    <w:rsid w:val="004101AC"/>
    <w:rsid w:val="0041095C"/>
    <w:rsid w:val="00410BC5"/>
    <w:rsid w:val="004111FF"/>
    <w:rsid w:val="00411C4E"/>
    <w:rsid w:val="00411E7E"/>
    <w:rsid w:val="0041629A"/>
    <w:rsid w:val="004165B2"/>
    <w:rsid w:val="0041785F"/>
    <w:rsid w:val="00424C95"/>
    <w:rsid w:val="004303ED"/>
    <w:rsid w:val="0043062F"/>
    <w:rsid w:val="0043112B"/>
    <w:rsid w:val="00431C99"/>
    <w:rsid w:val="0043204D"/>
    <w:rsid w:val="0043382A"/>
    <w:rsid w:val="00435691"/>
    <w:rsid w:val="00435C90"/>
    <w:rsid w:val="00437908"/>
    <w:rsid w:val="0044115F"/>
    <w:rsid w:val="004415DB"/>
    <w:rsid w:val="00443603"/>
    <w:rsid w:val="00443EF3"/>
    <w:rsid w:val="0044505E"/>
    <w:rsid w:val="00446000"/>
    <w:rsid w:val="0044652D"/>
    <w:rsid w:val="004479CA"/>
    <w:rsid w:val="004500B6"/>
    <w:rsid w:val="00451702"/>
    <w:rsid w:val="00452DBD"/>
    <w:rsid w:val="00456D9A"/>
    <w:rsid w:val="0046178F"/>
    <w:rsid w:val="00461E49"/>
    <w:rsid w:val="00462C5A"/>
    <w:rsid w:val="004639F9"/>
    <w:rsid w:val="0046429F"/>
    <w:rsid w:val="0046550B"/>
    <w:rsid w:val="00465DD2"/>
    <w:rsid w:val="0046672A"/>
    <w:rsid w:val="00470DCE"/>
    <w:rsid w:val="00471E7E"/>
    <w:rsid w:val="00472789"/>
    <w:rsid w:val="00473554"/>
    <w:rsid w:val="00474F69"/>
    <w:rsid w:val="0048020D"/>
    <w:rsid w:val="00483B8E"/>
    <w:rsid w:val="00483BE1"/>
    <w:rsid w:val="00484E28"/>
    <w:rsid w:val="00485052"/>
    <w:rsid w:val="0048798E"/>
    <w:rsid w:val="00487A75"/>
    <w:rsid w:val="00487AC3"/>
    <w:rsid w:val="00487E9C"/>
    <w:rsid w:val="00491898"/>
    <w:rsid w:val="00496676"/>
    <w:rsid w:val="00496C47"/>
    <w:rsid w:val="004A0B8D"/>
    <w:rsid w:val="004A2E29"/>
    <w:rsid w:val="004A2EEF"/>
    <w:rsid w:val="004A3E8B"/>
    <w:rsid w:val="004A3ECF"/>
    <w:rsid w:val="004A6AC7"/>
    <w:rsid w:val="004B0014"/>
    <w:rsid w:val="004B103D"/>
    <w:rsid w:val="004B146F"/>
    <w:rsid w:val="004B262C"/>
    <w:rsid w:val="004B2A80"/>
    <w:rsid w:val="004B3C9F"/>
    <w:rsid w:val="004B40B3"/>
    <w:rsid w:val="004B43A3"/>
    <w:rsid w:val="004B5172"/>
    <w:rsid w:val="004B6D08"/>
    <w:rsid w:val="004C6B83"/>
    <w:rsid w:val="004C6DA6"/>
    <w:rsid w:val="004C75B9"/>
    <w:rsid w:val="004D040A"/>
    <w:rsid w:val="004D43D6"/>
    <w:rsid w:val="004E0820"/>
    <w:rsid w:val="004E1A25"/>
    <w:rsid w:val="004E2999"/>
    <w:rsid w:val="004E2FC9"/>
    <w:rsid w:val="004E364E"/>
    <w:rsid w:val="004E39A0"/>
    <w:rsid w:val="004E4413"/>
    <w:rsid w:val="004E5AF4"/>
    <w:rsid w:val="004E655F"/>
    <w:rsid w:val="004E7E46"/>
    <w:rsid w:val="004F1E3F"/>
    <w:rsid w:val="004F4831"/>
    <w:rsid w:val="004F558A"/>
    <w:rsid w:val="0050260D"/>
    <w:rsid w:val="005028EB"/>
    <w:rsid w:val="005040FA"/>
    <w:rsid w:val="00504754"/>
    <w:rsid w:val="005077C4"/>
    <w:rsid w:val="00510391"/>
    <w:rsid w:val="00511F3E"/>
    <w:rsid w:val="00514FA7"/>
    <w:rsid w:val="00516237"/>
    <w:rsid w:val="005207B8"/>
    <w:rsid w:val="00520B35"/>
    <w:rsid w:val="0052470F"/>
    <w:rsid w:val="005250AA"/>
    <w:rsid w:val="00525913"/>
    <w:rsid w:val="00527D30"/>
    <w:rsid w:val="00531535"/>
    <w:rsid w:val="00532720"/>
    <w:rsid w:val="0053298E"/>
    <w:rsid w:val="00533655"/>
    <w:rsid w:val="00534381"/>
    <w:rsid w:val="00534D94"/>
    <w:rsid w:val="00540008"/>
    <w:rsid w:val="0054165F"/>
    <w:rsid w:val="00541C6C"/>
    <w:rsid w:val="0054369E"/>
    <w:rsid w:val="00543944"/>
    <w:rsid w:val="00543B14"/>
    <w:rsid w:val="00544BA8"/>
    <w:rsid w:val="00547F02"/>
    <w:rsid w:val="00551446"/>
    <w:rsid w:val="005518A7"/>
    <w:rsid w:val="00551DF5"/>
    <w:rsid w:val="00552EA8"/>
    <w:rsid w:val="00553851"/>
    <w:rsid w:val="00555408"/>
    <w:rsid w:val="00562EFE"/>
    <w:rsid w:val="00566E90"/>
    <w:rsid w:val="00572A8D"/>
    <w:rsid w:val="005736C1"/>
    <w:rsid w:val="0057614E"/>
    <w:rsid w:val="00576B9A"/>
    <w:rsid w:val="00580149"/>
    <w:rsid w:val="005839D7"/>
    <w:rsid w:val="00585069"/>
    <w:rsid w:val="0058601E"/>
    <w:rsid w:val="00587DFB"/>
    <w:rsid w:val="00591B71"/>
    <w:rsid w:val="005921B5"/>
    <w:rsid w:val="00595A5D"/>
    <w:rsid w:val="00596F96"/>
    <w:rsid w:val="005976CB"/>
    <w:rsid w:val="005A4D51"/>
    <w:rsid w:val="005A5B3A"/>
    <w:rsid w:val="005A5C36"/>
    <w:rsid w:val="005A7FA7"/>
    <w:rsid w:val="005B01C7"/>
    <w:rsid w:val="005B22D1"/>
    <w:rsid w:val="005B35D0"/>
    <w:rsid w:val="005B4C34"/>
    <w:rsid w:val="005B67E2"/>
    <w:rsid w:val="005B6BDB"/>
    <w:rsid w:val="005B6E23"/>
    <w:rsid w:val="005B737A"/>
    <w:rsid w:val="005B73DA"/>
    <w:rsid w:val="005C154F"/>
    <w:rsid w:val="005C18F3"/>
    <w:rsid w:val="005C2DF2"/>
    <w:rsid w:val="005C36FE"/>
    <w:rsid w:val="005C574F"/>
    <w:rsid w:val="005C59F8"/>
    <w:rsid w:val="005C5D31"/>
    <w:rsid w:val="005C629A"/>
    <w:rsid w:val="005C6723"/>
    <w:rsid w:val="005D06C3"/>
    <w:rsid w:val="005D186F"/>
    <w:rsid w:val="005D7A08"/>
    <w:rsid w:val="005E03D3"/>
    <w:rsid w:val="005E4D78"/>
    <w:rsid w:val="005E63C8"/>
    <w:rsid w:val="005E6518"/>
    <w:rsid w:val="005E72C7"/>
    <w:rsid w:val="005E7F8D"/>
    <w:rsid w:val="005F0292"/>
    <w:rsid w:val="005F28B3"/>
    <w:rsid w:val="005F3212"/>
    <w:rsid w:val="005F4431"/>
    <w:rsid w:val="005F524F"/>
    <w:rsid w:val="005F58FC"/>
    <w:rsid w:val="005F6613"/>
    <w:rsid w:val="0060084E"/>
    <w:rsid w:val="00601242"/>
    <w:rsid w:val="006023D0"/>
    <w:rsid w:val="00602AB9"/>
    <w:rsid w:val="00603D70"/>
    <w:rsid w:val="00603E5B"/>
    <w:rsid w:val="00604A31"/>
    <w:rsid w:val="00604B87"/>
    <w:rsid w:val="00605571"/>
    <w:rsid w:val="00607CD4"/>
    <w:rsid w:val="00611DD5"/>
    <w:rsid w:val="00612B89"/>
    <w:rsid w:val="00614A55"/>
    <w:rsid w:val="00614E96"/>
    <w:rsid w:val="00614EFF"/>
    <w:rsid w:val="00620495"/>
    <w:rsid w:val="00620A8C"/>
    <w:rsid w:val="00622F4B"/>
    <w:rsid w:val="00623303"/>
    <w:rsid w:val="006247EF"/>
    <w:rsid w:val="00625343"/>
    <w:rsid w:val="00625A7F"/>
    <w:rsid w:val="00625D1E"/>
    <w:rsid w:val="00630329"/>
    <w:rsid w:val="00634F4C"/>
    <w:rsid w:val="00635CAD"/>
    <w:rsid w:val="006412CF"/>
    <w:rsid w:val="006416B4"/>
    <w:rsid w:val="00643CF5"/>
    <w:rsid w:val="006452E6"/>
    <w:rsid w:val="00645FEF"/>
    <w:rsid w:val="00646138"/>
    <w:rsid w:val="0064704D"/>
    <w:rsid w:val="00654FCC"/>
    <w:rsid w:val="00655730"/>
    <w:rsid w:val="00655F66"/>
    <w:rsid w:val="00657322"/>
    <w:rsid w:val="00662253"/>
    <w:rsid w:val="00663DD2"/>
    <w:rsid w:val="00664BF2"/>
    <w:rsid w:val="00672F2B"/>
    <w:rsid w:val="00677741"/>
    <w:rsid w:val="00682C88"/>
    <w:rsid w:val="00682CD0"/>
    <w:rsid w:val="00687ACF"/>
    <w:rsid w:val="0069050F"/>
    <w:rsid w:val="00692E57"/>
    <w:rsid w:val="0069476E"/>
    <w:rsid w:val="006952EF"/>
    <w:rsid w:val="0069540F"/>
    <w:rsid w:val="00695894"/>
    <w:rsid w:val="00695DD2"/>
    <w:rsid w:val="00696288"/>
    <w:rsid w:val="006A5EBA"/>
    <w:rsid w:val="006A667C"/>
    <w:rsid w:val="006B070D"/>
    <w:rsid w:val="006B1539"/>
    <w:rsid w:val="006B1A8D"/>
    <w:rsid w:val="006B1FB7"/>
    <w:rsid w:val="006B32BD"/>
    <w:rsid w:val="006B376D"/>
    <w:rsid w:val="006B49DE"/>
    <w:rsid w:val="006B4DC1"/>
    <w:rsid w:val="006B5ECB"/>
    <w:rsid w:val="006B718A"/>
    <w:rsid w:val="006C02BE"/>
    <w:rsid w:val="006C161B"/>
    <w:rsid w:val="006C1A8D"/>
    <w:rsid w:val="006C260D"/>
    <w:rsid w:val="006C470E"/>
    <w:rsid w:val="006C5C9F"/>
    <w:rsid w:val="006C6247"/>
    <w:rsid w:val="006C7205"/>
    <w:rsid w:val="006D0B64"/>
    <w:rsid w:val="006D131D"/>
    <w:rsid w:val="006D475E"/>
    <w:rsid w:val="006D5F1D"/>
    <w:rsid w:val="006E0354"/>
    <w:rsid w:val="006E452E"/>
    <w:rsid w:val="006E4750"/>
    <w:rsid w:val="006E6BAA"/>
    <w:rsid w:val="006E6FC9"/>
    <w:rsid w:val="006F09AE"/>
    <w:rsid w:val="006F2716"/>
    <w:rsid w:val="006F32AF"/>
    <w:rsid w:val="006F333E"/>
    <w:rsid w:val="006F36DB"/>
    <w:rsid w:val="006F3A0E"/>
    <w:rsid w:val="006F5FD8"/>
    <w:rsid w:val="006F6009"/>
    <w:rsid w:val="006F633E"/>
    <w:rsid w:val="007006D5"/>
    <w:rsid w:val="00703445"/>
    <w:rsid w:val="0070649C"/>
    <w:rsid w:val="00710F77"/>
    <w:rsid w:val="00712B43"/>
    <w:rsid w:val="00715989"/>
    <w:rsid w:val="00715B78"/>
    <w:rsid w:val="00716B1A"/>
    <w:rsid w:val="00717498"/>
    <w:rsid w:val="0071766D"/>
    <w:rsid w:val="0071769D"/>
    <w:rsid w:val="00720193"/>
    <w:rsid w:val="0072240C"/>
    <w:rsid w:val="0072487F"/>
    <w:rsid w:val="00726527"/>
    <w:rsid w:val="00726B3D"/>
    <w:rsid w:val="00727E01"/>
    <w:rsid w:val="00730B52"/>
    <w:rsid w:val="0073239D"/>
    <w:rsid w:val="007328AF"/>
    <w:rsid w:val="00732AD8"/>
    <w:rsid w:val="00734242"/>
    <w:rsid w:val="0073555A"/>
    <w:rsid w:val="00736552"/>
    <w:rsid w:val="00736B66"/>
    <w:rsid w:val="00740051"/>
    <w:rsid w:val="00740AB5"/>
    <w:rsid w:val="00746172"/>
    <w:rsid w:val="00746B34"/>
    <w:rsid w:val="00746E46"/>
    <w:rsid w:val="0075108C"/>
    <w:rsid w:val="007533A9"/>
    <w:rsid w:val="00757656"/>
    <w:rsid w:val="00757B32"/>
    <w:rsid w:val="00757F9B"/>
    <w:rsid w:val="00762F83"/>
    <w:rsid w:val="007649C2"/>
    <w:rsid w:val="00766009"/>
    <w:rsid w:val="007666CC"/>
    <w:rsid w:val="0076726E"/>
    <w:rsid w:val="00771670"/>
    <w:rsid w:val="007756C3"/>
    <w:rsid w:val="00775CCF"/>
    <w:rsid w:val="007773E1"/>
    <w:rsid w:val="00780153"/>
    <w:rsid w:val="007803AF"/>
    <w:rsid w:val="00781908"/>
    <w:rsid w:val="00782133"/>
    <w:rsid w:val="00783F72"/>
    <w:rsid w:val="007847ED"/>
    <w:rsid w:val="007856E3"/>
    <w:rsid w:val="00786975"/>
    <w:rsid w:val="0079017A"/>
    <w:rsid w:val="0079510F"/>
    <w:rsid w:val="0079532B"/>
    <w:rsid w:val="00796152"/>
    <w:rsid w:val="007A0617"/>
    <w:rsid w:val="007A10C4"/>
    <w:rsid w:val="007A2973"/>
    <w:rsid w:val="007A7DD5"/>
    <w:rsid w:val="007B2EAA"/>
    <w:rsid w:val="007B3657"/>
    <w:rsid w:val="007B43E1"/>
    <w:rsid w:val="007B5093"/>
    <w:rsid w:val="007B542B"/>
    <w:rsid w:val="007C3BD1"/>
    <w:rsid w:val="007C58FD"/>
    <w:rsid w:val="007C5FEA"/>
    <w:rsid w:val="007C7F88"/>
    <w:rsid w:val="007D16E7"/>
    <w:rsid w:val="007D2888"/>
    <w:rsid w:val="007D2F50"/>
    <w:rsid w:val="007D3161"/>
    <w:rsid w:val="007D355E"/>
    <w:rsid w:val="007D4872"/>
    <w:rsid w:val="007D5403"/>
    <w:rsid w:val="007D56EB"/>
    <w:rsid w:val="007D6536"/>
    <w:rsid w:val="007D7616"/>
    <w:rsid w:val="007D7D0E"/>
    <w:rsid w:val="007E22C8"/>
    <w:rsid w:val="007E2688"/>
    <w:rsid w:val="007E2AB3"/>
    <w:rsid w:val="007E5688"/>
    <w:rsid w:val="007E62B5"/>
    <w:rsid w:val="007F4362"/>
    <w:rsid w:val="007F64F7"/>
    <w:rsid w:val="007F6BFC"/>
    <w:rsid w:val="007F72A7"/>
    <w:rsid w:val="008000F6"/>
    <w:rsid w:val="0080076C"/>
    <w:rsid w:val="008015A8"/>
    <w:rsid w:val="00801D40"/>
    <w:rsid w:val="00801D54"/>
    <w:rsid w:val="0080293B"/>
    <w:rsid w:val="0080383C"/>
    <w:rsid w:val="00805B3C"/>
    <w:rsid w:val="00812AEA"/>
    <w:rsid w:val="00814947"/>
    <w:rsid w:val="00814F2A"/>
    <w:rsid w:val="008160ED"/>
    <w:rsid w:val="00816773"/>
    <w:rsid w:val="0081684B"/>
    <w:rsid w:val="0082080A"/>
    <w:rsid w:val="008216F3"/>
    <w:rsid w:val="00821D82"/>
    <w:rsid w:val="00824676"/>
    <w:rsid w:val="00824C64"/>
    <w:rsid w:val="00825018"/>
    <w:rsid w:val="00826855"/>
    <w:rsid w:val="00826995"/>
    <w:rsid w:val="00826A97"/>
    <w:rsid w:val="008300B4"/>
    <w:rsid w:val="008333A9"/>
    <w:rsid w:val="00836060"/>
    <w:rsid w:val="008419F3"/>
    <w:rsid w:val="008428D8"/>
    <w:rsid w:val="0084401C"/>
    <w:rsid w:val="008441E6"/>
    <w:rsid w:val="00844E93"/>
    <w:rsid w:val="00846522"/>
    <w:rsid w:val="0084708D"/>
    <w:rsid w:val="00847476"/>
    <w:rsid w:val="00847D8E"/>
    <w:rsid w:val="00847ED2"/>
    <w:rsid w:val="008506E9"/>
    <w:rsid w:val="00851A58"/>
    <w:rsid w:val="00851C1B"/>
    <w:rsid w:val="00852CEC"/>
    <w:rsid w:val="008545A4"/>
    <w:rsid w:val="00856827"/>
    <w:rsid w:val="00856984"/>
    <w:rsid w:val="00857DD6"/>
    <w:rsid w:val="00860253"/>
    <w:rsid w:val="008602DA"/>
    <w:rsid w:val="008608FD"/>
    <w:rsid w:val="00863958"/>
    <w:rsid w:val="0086616A"/>
    <w:rsid w:val="00866E24"/>
    <w:rsid w:val="008674DC"/>
    <w:rsid w:val="00871AEE"/>
    <w:rsid w:val="00873A0C"/>
    <w:rsid w:val="008744AD"/>
    <w:rsid w:val="0087518D"/>
    <w:rsid w:val="008753B9"/>
    <w:rsid w:val="00876AB5"/>
    <w:rsid w:val="00877B15"/>
    <w:rsid w:val="00877FB0"/>
    <w:rsid w:val="00882FFE"/>
    <w:rsid w:val="008835F5"/>
    <w:rsid w:val="00884FBD"/>
    <w:rsid w:val="00885B08"/>
    <w:rsid w:val="008866AC"/>
    <w:rsid w:val="00886E58"/>
    <w:rsid w:val="00890F7B"/>
    <w:rsid w:val="00891BB4"/>
    <w:rsid w:val="00893FB5"/>
    <w:rsid w:val="00895706"/>
    <w:rsid w:val="00897CC8"/>
    <w:rsid w:val="008A120D"/>
    <w:rsid w:val="008A19F8"/>
    <w:rsid w:val="008A1DEE"/>
    <w:rsid w:val="008A5399"/>
    <w:rsid w:val="008A5A0B"/>
    <w:rsid w:val="008A5EE0"/>
    <w:rsid w:val="008A6451"/>
    <w:rsid w:val="008B137A"/>
    <w:rsid w:val="008B1A54"/>
    <w:rsid w:val="008B3138"/>
    <w:rsid w:val="008B4413"/>
    <w:rsid w:val="008B572E"/>
    <w:rsid w:val="008B5FF7"/>
    <w:rsid w:val="008B7FF3"/>
    <w:rsid w:val="008C1A85"/>
    <w:rsid w:val="008C2CAC"/>
    <w:rsid w:val="008C40D3"/>
    <w:rsid w:val="008C588D"/>
    <w:rsid w:val="008C701F"/>
    <w:rsid w:val="008C791B"/>
    <w:rsid w:val="008D03A2"/>
    <w:rsid w:val="008D0C99"/>
    <w:rsid w:val="008D0EEA"/>
    <w:rsid w:val="008D1B60"/>
    <w:rsid w:val="008D1BCE"/>
    <w:rsid w:val="008D1D8B"/>
    <w:rsid w:val="008D1EA2"/>
    <w:rsid w:val="008D2B10"/>
    <w:rsid w:val="008D44FB"/>
    <w:rsid w:val="008D4C95"/>
    <w:rsid w:val="008D6009"/>
    <w:rsid w:val="008D7EB9"/>
    <w:rsid w:val="008E0507"/>
    <w:rsid w:val="008E13F2"/>
    <w:rsid w:val="008E2690"/>
    <w:rsid w:val="008E2DD4"/>
    <w:rsid w:val="008E3FA8"/>
    <w:rsid w:val="008E5837"/>
    <w:rsid w:val="008E585B"/>
    <w:rsid w:val="008E5EF5"/>
    <w:rsid w:val="008E718D"/>
    <w:rsid w:val="008F14FD"/>
    <w:rsid w:val="008F1569"/>
    <w:rsid w:val="008F4C64"/>
    <w:rsid w:val="008F4C66"/>
    <w:rsid w:val="008F6B54"/>
    <w:rsid w:val="008F6DFA"/>
    <w:rsid w:val="008F782A"/>
    <w:rsid w:val="00901B81"/>
    <w:rsid w:val="00901DA0"/>
    <w:rsid w:val="00904A42"/>
    <w:rsid w:val="009076E5"/>
    <w:rsid w:val="00907E88"/>
    <w:rsid w:val="00910E78"/>
    <w:rsid w:val="009136F5"/>
    <w:rsid w:val="00915189"/>
    <w:rsid w:val="00915AA7"/>
    <w:rsid w:val="0091625E"/>
    <w:rsid w:val="00916885"/>
    <w:rsid w:val="0091798C"/>
    <w:rsid w:val="009179B7"/>
    <w:rsid w:val="00917F72"/>
    <w:rsid w:val="009210C2"/>
    <w:rsid w:val="0092300B"/>
    <w:rsid w:val="00924671"/>
    <w:rsid w:val="00925F4D"/>
    <w:rsid w:val="00926063"/>
    <w:rsid w:val="00926E4C"/>
    <w:rsid w:val="00927038"/>
    <w:rsid w:val="0092776F"/>
    <w:rsid w:val="0093651D"/>
    <w:rsid w:val="009402D0"/>
    <w:rsid w:val="00943A1F"/>
    <w:rsid w:val="00944253"/>
    <w:rsid w:val="00944704"/>
    <w:rsid w:val="0094580F"/>
    <w:rsid w:val="00946E8E"/>
    <w:rsid w:val="009505EF"/>
    <w:rsid w:val="009511EC"/>
    <w:rsid w:val="009514CB"/>
    <w:rsid w:val="009519A6"/>
    <w:rsid w:val="009534C9"/>
    <w:rsid w:val="00953D56"/>
    <w:rsid w:val="00955266"/>
    <w:rsid w:val="00955C76"/>
    <w:rsid w:val="0095631D"/>
    <w:rsid w:val="00956F3E"/>
    <w:rsid w:val="0095751A"/>
    <w:rsid w:val="009576EC"/>
    <w:rsid w:val="00957D9A"/>
    <w:rsid w:val="009606C1"/>
    <w:rsid w:val="0096346D"/>
    <w:rsid w:val="00963DC7"/>
    <w:rsid w:val="00963F17"/>
    <w:rsid w:val="00965B5A"/>
    <w:rsid w:val="009670F9"/>
    <w:rsid w:val="009674AC"/>
    <w:rsid w:val="0096763D"/>
    <w:rsid w:val="009706B5"/>
    <w:rsid w:val="0097241B"/>
    <w:rsid w:val="00972530"/>
    <w:rsid w:val="009752EC"/>
    <w:rsid w:val="009753C7"/>
    <w:rsid w:val="00975459"/>
    <w:rsid w:val="009759D2"/>
    <w:rsid w:val="00976503"/>
    <w:rsid w:val="00977984"/>
    <w:rsid w:val="0098057A"/>
    <w:rsid w:val="00983CBB"/>
    <w:rsid w:val="0098453D"/>
    <w:rsid w:val="0098582D"/>
    <w:rsid w:val="00985B87"/>
    <w:rsid w:val="009877EA"/>
    <w:rsid w:val="009877FF"/>
    <w:rsid w:val="00990E32"/>
    <w:rsid w:val="0099105C"/>
    <w:rsid w:val="00993D9A"/>
    <w:rsid w:val="009954DF"/>
    <w:rsid w:val="00995A49"/>
    <w:rsid w:val="009A0574"/>
    <w:rsid w:val="009A2000"/>
    <w:rsid w:val="009A3849"/>
    <w:rsid w:val="009A39EE"/>
    <w:rsid w:val="009A3F42"/>
    <w:rsid w:val="009B5EE1"/>
    <w:rsid w:val="009B6FB3"/>
    <w:rsid w:val="009C3FC7"/>
    <w:rsid w:val="009C7ABA"/>
    <w:rsid w:val="009D0FAA"/>
    <w:rsid w:val="009D28E2"/>
    <w:rsid w:val="009D4D10"/>
    <w:rsid w:val="009D5A41"/>
    <w:rsid w:val="009D79D5"/>
    <w:rsid w:val="009E0201"/>
    <w:rsid w:val="009E0225"/>
    <w:rsid w:val="009E0626"/>
    <w:rsid w:val="009E1C21"/>
    <w:rsid w:val="009E3ACB"/>
    <w:rsid w:val="009E70FC"/>
    <w:rsid w:val="009E71B5"/>
    <w:rsid w:val="009E720F"/>
    <w:rsid w:val="009E7C0C"/>
    <w:rsid w:val="009F11C9"/>
    <w:rsid w:val="009F1E6E"/>
    <w:rsid w:val="009F306F"/>
    <w:rsid w:val="009F3D90"/>
    <w:rsid w:val="009F3F0A"/>
    <w:rsid w:val="009F529B"/>
    <w:rsid w:val="009F7B31"/>
    <w:rsid w:val="009F7C69"/>
    <w:rsid w:val="00A01424"/>
    <w:rsid w:val="00A01A25"/>
    <w:rsid w:val="00A0268A"/>
    <w:rsid w:val="00A02DD9"/>
    <w:rsid w:val="00A060E9"/>
    <w:rsid w:val="00A06A66"/>
    <w:rsid w:val="00A10ECA"/>
    <w:rsid w:val="00A11006"/>
    <w:rsid w:val="00A12073"/>
    <w:rsid w:val="00A12BFC"/>
    <w:rsid w:val="00A12C39"/>
    <w:rsid w:val="00A13E79"/>
    <w:rsid w:val="00A14B2E"/>
    <w:rsid w:val="00A15127"/>
    <w:rsid w:val="00A16813"/>
    <w:rsid w:val="00A16AC2"/>
    <w:rsid w:val="00A173CE"/>
    <w:rsid w:val="00A21AB7"/>
    <w:rsid w:val="00A2260E"/>
    <w:rsid w:val="00A226F9"/>
    <w:rsid w:val="00A228D3"/>
    <w:rsid w:val="00A229DC"/>
    <w:rsid w:val="00A22BF7"/>
    <w:rsid w:val="00A23FCD"/>
    <w:rsid w:val="00A240C8"/>
    <w:rsid w:val="00A25361"/>
    <w:rsid w:val="00A261D7"/>
    <w:rsid w:val="00A27555"/>
    <w:rsid w:val="00A3074D"/>
    <w:rsid w:val="00A31E7F"/>
    <w:rsid w:val="00A329AD"/>
    <w:rsid w:val="00A3301B"/>
    <w:rsid w:val="00A34F0A"/>
    <w:rsid w:val="00A36312"/>
    <w:rsid w:val="00A40B2A"/>
    <w:rsid w:val="00A41193"/>
    <w:rsid w:val="00A4159E"/>
    <w:rsid w:val="00A427FD"/>
    <w:rsid w:val="00A471F5"/>
    <w:rsid w:val="00A50CA3"/>
    <w:rsid w:val="00A510EA"/>
    <w:rsid w:val="00A520C1"/>
    <w:rsid w:val="00A526DD"/>
    <w:rsid w:val="00A5306D"/>
    <w:rsid w:val="00A537EC"/>
    <w:rsid w:val="00A53F7F"/>
    <w:rsid w:val="00A542B5"/>
    <w:rsid w:val="00A55644"/>
    <w:rsid w:val="00A56298"/>
    <w:rsid w:val="00A57BC1"/>
    <w:rsid w:val="00A57E3E"/>
    <w:rsid w:val="00A6073B"/>
    <w:rsid w:val="00A60869"/>
    <w:rsid w:val="00A60E0B"/>
    <w:rsid w:val="00A6472A"/>
    <w:rsid w:val="00A64F42"/>
    <w:rsid w:val="00A66277"/>
    <w:rsid w:val="00A66DBE"/>
    <w:rsid w:val="00A67EA7"/>
    <w:rsid w:val="00A723EA"/>
    <w:rsid w:val="00A72BCB"/>
    <w:rsid w:val="00A72F93"/>
    <w:rsid w:val="00A73CD9"/>
    <w:rsid w:val="00A74D4E"/>
    <w:rsid w:val="00A76CF3"/>
    <w:rsid w:val="00A82B2D"/>
    <w:rsid w:val="00A84F29"/>
    <w:rsid w:val="00A86E14"/>
    <w:rsid w:val="00A90345"/>
    <w:rsid w:val="00A90F04"/>
    <w:rsid w:val="00A920E3"/>
    <w:rsid w:val="00A93022"/>
    <w:rsid w:val="00A934F1"/>
    <w:rsid w:val="00A9546C"/>
    <w:rsid w:val="00A95490"/>
    <w:rsid w:val="00A95C60"/>
    <w:rsid w:val="00A9635F"/>
    <w:rsid w:val="00A97406"/>
    <w:rsid w:val="00A977C5"/>
    <w:rsid w:val="00A97A60"/>
    <w:rsid w:val="00AA0687"/>
    <w:rsid w:val="00AA1FDC"/>
    <w:rsid w:val="00AA4E95"/>
    <w:rsid w:val="00AA701C"/>
    <w:rsid w:val="00AB0405"/>
    <w:rsid w:val="00AB1B52"/>
    <w:rsid w:val="00AB4838"/>
    <w:rsid w:val="00AB5FFA"/>
    <w:rsid w:val="00AB6859"/>
    <w:rsid w:val="00AB6B7F"/>
    <w:rsid w:val="00AB6E69"/>
    <w:rsid w:val="00AC0EFE"/>
    <w:rsid w:val="00AC0F5A"/>
    <w:rsid w:val="00AC1A6B"/>
    <w:rsid w:val="00AC37C5"/>
    <w:rsid w:val="00AC4697"/>
    <w:rsid w:val="00AC60F8"/>
    <w:rsid w:val="00AC705A"/>
    <w:rsid w:val="00AC722F"/>
    <w:rsid w:val="00AC74A3"/>
    <w:rsid w:val="00AD0AB0"/>
    <w:rsid w:val="00AD76C7"/>
    <w:rsid w:val="00AE0006"/>
    <w:rsid w:val="00AE06A7"/>
    <w:rsid w:val="00AE0F5C"/>
    <w:rsid w:val="00AE2D7C"/>
    <w:rsid w:val="00AE3BFD"/>
    <w:rsid w:val="00AE6BCA"/>
    <w:rsid w:val="00AE7CD4"/>
    <w:rsid w:val="00AF11A0"/>
    <w:rsid w:val="00AF355E"/>
    <w:rsid w:val="00AF3DF4"/>
    <w:rsid w:val="00AF4F76"/>
    <w:rsid w:val="00AF6203"/>
    <w:rsid w:val="00AF7A82"/>
    <w:rsid w:val="00B01291"/>
    <w:rsid w:val="00B038E6"/>
    <w:rsid w:val="00B064CF"/>
    <w:rsid w:val="00B06E8E"/>
    <w:rsid w:val="00B074C4"/>
    <w:rsid w:val="00B10986"/>
    <w:rsid w:val="00B10C3E"/>
    <w:rsid w:val="00B140A5"/>
    <w:rsid w:val="00B1474B"/>
    <w:rsid w:val="00B15493"/>
    <w:rsid w:val="00B16EFD"/>
    <w:rsid w:val="00B20874"/>
    <w:rsid w:val="00B21B10"/>
    <w:rsid w:val="00B21D17"/>
    <w:rsid w:val="00B26B77"/>
    <w:rsid w:val="00B27F09"/>
    <w:rsid w:val="00B31720"/>
    <w:rsid w:val="00B338EB"/>
    <w:rsid w:val="00B342F9"/>
    <w:rsid w:val="00B36DD3"/>
    <w:rsid w:val="00B37A8E"/>
    <w:rsid w:val="00B37AB8"/>
    <w:rsid w:val="00B40473"/>
    <w:rsid w:val="00B41AF5"/>
    <w:rsid w:val="00B41BAB"/>
    <w:rsid w:val="00B43DD9"/>
    <w:rsid w:val="00B50F1C"/>
    <w:rsid w:val="00B514DA"/>
    <w:rsid w:val="00B522BC"/>
    <w:rsid w:val="00B52904"/>
    <w:rsid w:val="00B52C37"/>
    <w:rsid w:val="00B535AE"/>
    <w:rsid w:val="00B53D7D"/>
    <w:rsid w:val="00B55DB9"/>
    <w:rsid w:val="00B5688E"/>
    <w:rsid w:val="00B57B71"/>
    <w:rsid w:val="00B60600"/>
    <w:rsid w:val="00B63293"/>
    <w:rsid w:val="00B63C0C"/>
    <w:rsid w:val="00B65694"/>
    <w:rsid w:val="00B663D4"/>
    <w:rsid w:val="00B70097"/>
    <w:rsid w:val="00B720C0"/>
    <w:rsid w:val="00B7277B"/>
    <w:rsid w:val="00B72B5E"/>
    <w:rsid w:val="00B75FB5"/>
    <w:rsid w:val="00B767B3"/>
    <w:rsid w:val="00B77043"/>
    <w:rsid w:val="00B81567"/>
    <w:rsid w:val="00B83980"/>
    <w:rsid w:val="00B846E3"/>
    <w:rsid w:val="00B906A5"/>
    <w:rsid w:val="00B90AFC"/>
    <w:rsid w:val="00B97B45"/>
    <w:rsid w:val="00BA1457"/>
    <w:rsid w:val="00BA4498"/>
    <w:rsid w:val="00BA52EB"/>
    <w:rsid w:val="00BA5A72"/>
    <w:rsid w:val="00BA5A7C"/>
    <w:rsid w:val="00BA5D09"/>
    <w:rsid w:val="00BA7112"/>
    <w:rsid w:val="00BB184E"/>
    <w:rsid w:val="00BB2444"/>
    <w:rsid w:val="00BB3D80"/>
    <w:rsid w:val="00BB4291"/>
    <w:rsid w:val="00BB4720"/>
    <w:rsid w:val="00BC5570"/>
    <w:rsid w:val="00BC5E7F"/>
    <w:rsid w:val="00BC5F64"/>
    <w:rsid w:val="00BC67F0"/>
    <w:rsid w:val="00BC6EB9"/>
    <w:rsid w:val="00BC76D8"/>
    <w:rsid w:val="00BD002B"/>
    <w:rsid w:val="00BD0B19"/>
    <w:rsid w:val="00BD2024"/>
    <w:rsid w:val="00BD28A2"/>
    <w:rsid w:val="00BD3592"/>
    <w:rsid w:val="00BD5C41"/>
    <w:rsid w:val="00BD6169"/>
    <w:rsid w:val="00BE0244"/>
    <w:rsid w:val="00BE0DB1"/>
    <w:rsid w:val="00BE2270"/>
    <w:rsid w:val="00BE5D78"/>
    <w:rsid w:val="00BE68E2"/>
    <w:rsid w:val="00BE7C21"/>
    <w:rsid w:val="00BF00E9"/>
    <w:rsid w:val="00BF0225"/>
    <w:rsid w:val="00BF03AE"/>
    <w:rsid w:val="00BF247E"/>
    <w:rsid w:val="00BF51A1"/>
    <w:rsid w:val="00BF5237"/>
    <w:rsid w:val="00BF63F0"/>
    <w:rsid w:val="00BF7E29"/>
    <w:rsid w:val="00C0197D"/>
    <w:rsid w:val="00C02D78"/>
    <w:rsid w:val="00C04330"/>
    <w:rsid w:val="00C04434"/>
    <w:rsid w:val="00C102F8"/>
    <w:rsid w:val="00C11332"/>
    <w:rsid w:val="00C142EB"/>
    <w:rsid w:val="00C15C3E"/>
    <w:rsid w:val="00C15EA3"/>
    <w:rsid w:val="00C16407"/>
    <w:rsid w:val="00C20C6D"/>
    <w:rsid w:val="00C235D9"/>
    <w:rsid w:val="00C25837"/>
    <w:rsid w:val="00C27293"/>
    <w:rsid w:val="00C32FC5"/>
    <w:rsid w:val="00C33A30"/>
    <w:rsid w:val="00C34747"/>
    <w:rsid w:val="00C40563"/>
    <w:rsid w:val="00C4063B"/>
    <w:rsid w:val="00C457E9"/>
    <w:rsid w:val="00C50055"/>
    <w:rsid w:val="00C53E24"/>
    <w:rsid w:val="00C54DB4"/>
    <w:rsid w:val="00C559AE"/>
    <w:rsid w:val="00C56BE2"/>
    <w:rsid w:val="00C602EF"/>
    <w:rsid w:val="00C6169E"/>
    <w:rsid w:val="00C61A49"/>
    <w:rsid w:val="00C62134"/>
    <w:rsid w:val="00C627C8"/>
    <w:rsid w:val="00C62E7D"/>
    <w:rsid w:val="00C63E92"/>
    <w:rsid w:val="00C64C70"/>
    <w:rsid w:val="00C65513"/>
    <w:rsid w:val="00C6662B"/>
    <w:rsid w:val="00C677F6"/>
    <w:rsid w:val="00C67D92"/>
    <w:rsid w:val="00C70BAD"/>
    <w:rsid w:val="00C70CDA"/>
    <w:rsid w:val="00C71C2C"/>
    <w:rsid w:val="00C7294A"/>
    <w:rsid w:val="00C746E8"/>
    <w:rsid w:val="00C74A01"/>
    <w:rsid w:val="00C75237"/>
    <w:rsid w:val="00C82E7C"/>
    <w:rsid w:val="00C830D9"/>
    <w:rsid w:val="00C834F1"/>
    <w:rsid w:val="00C902FD"/>
    <w:rsid w:val="00C91C7E"/>
    <w:rsid w:val="00C92588"/>
    <w:rsid w:val="00C93B4A"/>
    <w:rsid w:val="00C93E9C"/>
    <w:rsid w:val="00C941F6"/>
    <w:rsid w:val="00C97B7F"/>
    <w:rsid w:val="00CA771B"/>
    <w:rsid w:val="00CB1076"/>
    <w:rsid w:val="00CB134D"/>
    <w:rsid w:val="00CB1491"/>
    <w:rsid w:val="00CB2CCB"/>
    <w:rsid w:val="00CB3C17"/>
    <w:rsid w:val="00CB5422"/>
    <w:rsid w:val="00CB5D32"/>
    <w:rsid w:val="00CB6616"/>
    <w:rsid w:val="00CB732B"/>
    <w:rsid w:val="00CC044A"/>
    <w:rsid w:val="00CC2C2F"/>
    <w:rsid w:val="00CC511F"/>
    <w:rsid w:val="00CC73DC"/>
    <w:rsid w:val="00CD3614"/>
    <w:rsid w:val="00CD4B41"/>
    <w:rsid w:val="00CD611C"/>
    <w:rsid w:val="00CE02A3"/>
    <w:rsid w:val="00CE2A9E"/>
    <w:rsid w:val="00CE4228"/>
    <w:rsid w:val="00CE5859"/>
    <w:rsid w:val="00CF374E"/>
    <w:rsid w:val="00CF46FF"/>
    <w:rsid w:val="00CF4785"/>
    <w:rsid w:val="00CF4DF6"/>
    <w:rsid w:val="00CF736D"/>
    <w:rsid w:val="00D0068C"/>
    <w:rsid w:val="00D01FB0"/>
    <w:rsid w:val="00D035C9"/>
    <w:rsid w:val="00D05032"/>
    <w:rsid w:val="00D061FA"/>
    <w:rsid w:val="00D129F3"/>
    <w:rsid w:val="00D12BEF"/>
    <w:rsid w:val="00D12FF2"/>
    <w:rsid w:val="00D15F81"/>
    <w:rsid w:val="00D17004"/>
    <w:rsid w:val="00D17BF4"/>
    <w:rsid w:val="00D274C8"/>
    <w:rsid w:val="00D276FB"/>
    <w:rsid w:val="00D27813"/>
    <w:rsid w:val="00D30FB1"/>
    <w:rsid w:val="00D34B07"/>
    <w:rsid w:val="00D360E6"/>
    <w:rsid w:val="00D36233"/>
    <w:rsid w:val="00D36CDC"/>
    <w:rsid w:val="00D3730B"/>
    <w:rsid w:val="00D40B19"/>
    <w:rsid w:val="00D41108"/>
    <w:rsid w:val="00D41193"/>
    <w:rsid w:val="00D41F3E"/>
    <w:rsid w:val="00D43D4A"/>
    <w:rsid w:val="00D43E70"/>
    <w:rsid w:val="00D46EE5"/>
    <w:rsid w:val="00D47463"/>
    <w:rsid w:val="00D50429"/>
    <w:rsid w:val="00D53F2A"/>
    <w:rsid w:val="00D55122"/>
    <w:rsid w:val="00D55177"/>
    <w:rsid w:val="00D55AB4"/>
    <w:rsid w:val="00D5702A"/>
    <w:rsid w:val="00D57C59"/>
    <w:rsid w:val="00D605DB"/>
    <w:rsid w:val="00D60D98"/>
    <w:rsid w:val="00D706B8"/>
    <w:rsid w:val="00D716B7"/>
    <w:rsid w:val="00D717E0"/>
    <w:rsid w:val="00D723CE"/>
    <w:rsid w:val="00D729A0"/>
    <w:rsid w:val="00D75B3A"/>
    <w:rsid w:val="00D77CF9"/>
    <w:rsid w:val="00D821DE"/>
    <w:rsid w:val="00D832A3"/>
    <w:rsid w:val="00D83405"/>
    <w:rsid w:val="00D875FC"/>
    <w:rsid w:val="00D904EF"/>
    <w:rsid w:val="00D92911"/>
    <w:rsid w:val="00D931D1"/>
    <w:rsid w:val="00D934DD"/>
    <w:rsid w:val="00D950DB"/>
    <w:rsid w:val="00D951A9"/>
    <w:rsid w:val="00D96665"/>
    <w:rsid w:val="00DA0E0F"/>
    <w:rsid w:val="00DA326C"/>
    <w:rsid w:val="00DA646F"/>
    <w:rsid w:val="00DA6796"/>
    <w:rsid w:val="00DA76AD"/>
    <w:rsid w:val="00DB0A2E"/>
    <w:rsid w:val="00DB3C43"/>
    <w:rsid w:val="00DB4ED5"/>
    <w:rsid w:val="00DB5E4E"/>
    <w:rsid w:val="00DC4343"/>
    <w:rsid w:val="00DC561C"/>
    <w:rsid w:val="00DC5DA1"/>
    <w:rsid w:val="00DC6CF1"/>
    <w:rsid w:val="00DD05B7"/>
    <w:rsid w:val="00DD1364"/>
    <w:rsid w:val="00DD1E6F"/>
    <w:rsid w:val="00DD2024"/>
    <w:rsid w:val="00DD2EA0"/>
    <w:rsid w:val="00DE08CF"/>
    <w:rsid w:val="00DE4F6D"/>
    <w:rsid w:val="00DE578D"/>
    <w:rsid w:val="00DE74BF"/>
    <w:rsid w:val="00DF02F1"/>
    <w:rsid w:val="00DF14CC"/>
    <w:rsid w:val="00DF165F"/>
    <w:rsid w:val="00DF2BDE"/>
    <w:rsid w:val="00DF35FD"/>
    <w:rsid w:val="00DF3C4D"/>
    <w:rsid w:val="00DF6FF0"/>
    <w:rsid w:val="00E01556"/>
    <w:rsid w:val="00E021F9"/>
    <w:rsid w:val="00E04AD7"/>
    <w:rsid w:val="00E04EDA"/>
    <w:rsid w:val="00E07C16"/>
    <w:rsid w:val="00E10183"/>
    <w:rsid w:val="00E11678"/>
    <w:rsid w:val="00E1445E"/>
    <w:rsid w:val="00E15762"/>
    <w:rsid w:val="00E22DB0"/>
    <w:rsid w:val="00E23839"/>
    <w:rsid w:val="00E23CF7"/>
    <w:rsid w:val="00E26066"/>
    <w:rsid w:val="00E300A9"/>
    <w:rsid w:val="00E30899"/>
    <w:rsid w:val="00E30FCA"/>
    <w:rsid w:val="00E30FFE"/>
    <w:rsid w:val="00E32E34"/>
    <w:rsid w:val="00E36F22"/>
    <w:rsid w:val="00E42707"/>
    <w:rsid w:val="00E43536"/>
    <w:rsid w:val="00E43CC2"/>
    <w:rsid w:val="00E4555C"/>
    <w:rsid w:val="00E4697E"/>
    <w:rsid w:val="00E47B55"/>
    <w:rsid w:val="00E50023"/>
    <w:rsid w:val="00E50B17"/>
    <w:rsid w:val="00E52FE8"/>
    <w:rsid w:val="00E54DD5"/>
    <w:rsid w:val="00E55D8E"/>
    <w:rsid w:val="00E57407"/>
    <w:rsid w:val="00E6012F"/>
    <w:rsid w:val="00E605CA"/>
    <w:rsid w:val="00E60C14"/>
    <w:rsid w:val="00E6139A"/>
    <w:rsid w:val="00E62F3D"/>
    <w:rsid w:val="00E63281"/>
    <w:rsid w:val="00E63AD2"/>
    <w:rsid w:val="00E662FE"/>
    <w:rsid w:val="00E67BA1"/>
    <w:rsid w:val="00E67BE3"/>
    <w:rsid w:val="00E70689"/>
    <w:rsid w:val="00E73091"/>
    <w:rsid w:val="00E738E4"/>
    <w:rsid w:val="00E75F69"/>
    <w:rsid w:val="00E765D2"/>
    <w:rsid w:val="00E77383"/>
    <w:rsid w:val="00E77EEA"/>
    <w:rsid w:val="00E812C9"/>
    <w:rsid w:val="00E816F8"/>
    <w:rsid w:val="00E826DB"/>
    <w:rsid w:val="00E829E9"/>
    <w:rsid w:val="00E84296"/>
    <w:rsid w:val="00E863FF"/>
    <w:rsid w:val="00E86504"/>
    <w:rsid w:val="00E86B11"/>
    <w:rsid w:val="00E8764E"/>
    <w:rsid w:val="00E9168E"/>
    <w:rsid w:val="00E92BDD"/>
    <w:rsid w:val="00E930E3"/>
    <w:rsid w:val="00E94031"/>
    <w:rsid w:val="00E9444C"/>
    <w:rsid w:val="00E94B9D"/>
    <w:rsid w:val="00E9558E"/>
    <w:rsid w:val="00E97A9F"/>
    <w:rsid w:val="00EA13D5"/>
    <w:rsid w:val="00EA150C"/>
    <w:rsid w:val="00EA561A"/>
    <w:rsid w:val="00EA5A17"/>
    <w:rsid w:val="00EA6A35"/>
    <w:rsid w:val="00EB0FD7"/>
    <w:rsid w:val="00EB3CD3"/>
    <w:rsid w:val="00EB4934"/>
    <w:rsid w:val="00EB50C8"/>
    <w:rsid w:val="00EB5632"/>
    <w:rsid w:val="00EC0170"/>
    <w:rsid w:val="00EC17CD"/>
    <w:rsid w:val="00EC1B43"/>
    <w:rsid w:val="00EC4F8E"/>
    <w:rsid w:val="00EC5187"/>
    <w:rsid w:val="00EC65B8"/>
    <w:rsid w:val="00EC703A"/>
    <w:rsid w:val="00EC725C"/>
    <w:rsid w:val="00EC7C88"/>
    <w:rsid w:val="00ED0B70"/>
    <w:rsid w:val="00ED15E6"/>
    <w:rsid w:val="00ED2CC3"/>
    <w:rsid w:val="00ED418A"/>
    <w:rsid w:val="00ED55DC"/>
    <w:rsid w:val="00ED7049"/>
    <w:rsid w:val="00EE118C"/>
    <w:rsid w:val="00EE1224"/>
    <w:rsid w:val="00EE21D1"/>
    <w:rsid w:val="00EE2510"/>
    <w:rsid w:val="00EE307D"/>
    <w:rsid w:val="00EE513A"/>
    <w:rsid w:val="00EE6238"/>
    <w:rsid w:val="00EF0D4D"/>
    <w:rsid w:val="00EF140C"/>
    <w:rsid w:val="00EF69D4"/>
    <w:rsid w:val="00EF76B9"/>
    <w:rsid w:val="00EF7CB6"/>
    <w:rsid w:val="00F01204"/>
    <w:rsid w:val="00F01FB6"/>
    <w:rsid w:val="00F0237B"/>
    <w:rsid w:val="00F02BFE"/>
    <w:rsid w:val="00F0391F"/>
    <w:rsid w:val="00F03C15"/>
    <w:rsid w:val="00F0496E"/>
    <w:rsid w:val="00F06AF2"/>
    <w:rsid w:val="00F07292"/>
    <w:rsid w:val="00F110F9"/>
    <w:rsid w:val="00F12E4F"/>
    <w:rsid w:val="00F14204"/>
    <w:rsid w:val="00F149B3"/>
    <w:rsid w:val="00F161D0"/>
    <w:rsid w:val="00F23DF4"/>
    <w:rsid w:val="00F252EE"/>
    <w:rsid w:val="00F265C2"/>
    <w:rsid w:val="00F27432"/>
    <w:rsid w:val="00F27CE7"/>
    <w:rsid w:val="00F301D1"/>
    <w:rsid w:val="00F306AB"/>
    <w:rsid w:val="00F3095F"/>
    <w:rsid w:val="00F34065"/>
    <w:rsid w:val="00F36480"/>
    <w:rsid w:val="00F372AE"/>
    <w:rsid w:val="00F40640"/>
    <w:rsid w:val="00F40771"/>
    <w:rsid w:val="00F41E92"/>
    <w:rsid w:val="00F43993"/>
    <w:rsid w:val="00F43B02"/>
    <w:rsid w:val="00F43CBE"/>
    <w:rsid w:val="00F4518A"/>
    <w:rsid w:val="00F47175"/>
    <w:rsid w:val="00F4794A"/>
    <w:rsid w:val="00F47E0B"/>
    <w:rsid w:val="00F501F3"/>
    <w:rsid w:val="00F512FB"/>
    <w:rsid w:val="00F51FE6"/>
    <w:rsid w:val="00F5275C"/>
    <w:rsid w:val="00F5290A"/>
    <w:rsid w:val="00F54A6C"/>
    <w:rsid w:val="00F5628E"/>
    <w:rsid w:val="00F62160"/>
    <w:rsid w:val="00F631D4"/>
    <w:rsid w:val="00F632F1"/>
    <w:rsid w:val="00F637D9"/>
    <w:rsid w:val="00F63B03"/>
    <w:rsid w:val="00F6676A"/>
    <w:rsid w:val="00F71D96"/>
    <w:rsid w:val="00F71DF1"/>
    <w:rsid w:val="00F723EE"/>
    <w:rsid w:val="00F7482E"/>
    <w:rsid w:val="00F774FA"/>
    <w:rsid w:val="00F80D2C"/>
    <w:rsid w:val="00F80F3D"/>
    <w:rsid w:val="00F814CE"/>
    <w:rsid w:val="00F81EB5"/>
    <w:rsid w:val="00F82335"/>
    <w:rsid w:val="00F84B20"/>
    <w:rsid w:val="00F8577D"/>
    <w:rsid w:val="00F85ACF"/>
    <w:rsid w:val="00F864DC"/>
    <w:rsid w:val="00F8716A"/>
    <w:rsid w:val="00F93008"/>
    <w:rsid w:val="00F9307B"/>
    <w:rsid w:val="00F93626"/>
    <w:rsid w:val="00F9530F"/>
    <w:rsid w:val="00F9580C"/>
    <w:rsid w:val="00F95DF3"/>
    <w:rsid w:val="00F95F97"/>
    <w:rsid w:val="00F96FD1"/>
    <w:rsid w:val="00F978F1"/>
    <w:rsid w:val="00FA0063"/>
    <w:rsid w:val="00FA0B55"/>
    <w:rsid w:val="00FA0C6E"/>
    <w:rsid w:val="00FA1707"/>
    <w:rsid w:val="00FA45FC"/>
    <w:rsid w:val="00FA5DE8"/>
    <w:rsid w:val="00FA5DFB"/>
    <w:rsid w:val="00FA6A81"/>
    <w:rsid w:val="00FB4B5C"/>
    <w:rsid w:val="00FB4BBB"/>
    <w:rsid w:val="00FB663E"/>
    <w:rsid w:val="00FB67EE"/>
    <w:rsid w:val="00FC1460"/>
    <w:rsid w:val="00FC3365"/>
    <w:rsid w:val="00FC437B"/>
    <w:rsid w:val="00FC7FEA"/>
    <w:rsid w:val="00FD239B"/>
    <w:rsid w:val="00FD2815"/>
    <w:rsid w:val="00FD3365"/>
    <w:rsid w:val="00FD378A"/>
    <w:rsid w:val="00FD5C60"/>
    <w:rsid w:val="00FD6208"/>
    <w:rsid w:val="00FD6610"/>
    <w:rsid w:val="00FD70EC"/>
    <w:rsid w:val="00FD7792"/>
    <w:rsid w:val="00FD7AB9"/>
    <w:rsid w:val="00FE0AB9"/>
    <w:rsid w:val="00FE1ED0"/>
    <w:rsid w:val="00FE3A8C"/>
    <w:rsid w:val="00FE58AE"/>
    <w:rsid w:val="00FE60B5"/>
    <w:rsid w:val="00FF0164"/>
    <w:rsid w:val="00FF5890"/>
    <w:rsid w:val="00FF7F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480"/>
    <w:pPr>
      <w:suppressAutoHyphens/>
    </w:pPr>
    <w:rPr>
      <w:rFonts w:ascii="Calibri" w:eastAsia="Calibri" w:hAnsi="Calibri" w:cs="Calibri"/>
      <w:lang w:eastAsia="ar-SA"/>
    </w:rPr>
  </w:style>
  <w:style w:type="paragraph" w:styleId="2">
    <w:name w:val="heading 2"/>
    <w:basedOn w:val="a"/>
    <w:next w:val="a"/>
    <w:link w:val="20"/>
    <w:qFormat/>
    <w:rsid w:val="007006D5"/>
    <w:pPr>
      <w:keepNext/>
      <w:suppressAutoHyphens w:val="0"/>
      <w:spacing w:after="0" w:line="240" w:lineRule="auto"/>
      <w:ind w:left="5557"/>
      <w:outlineLvl w:val="1"/>
    </w:pPr>
    <w:rPr>
      <w:rFonts w:ascii="Times New Roman" w:eastAsia="Times New Roman" w:hAnsi="Times New Roman" w:cs="Times New Roman"/>
      <w:sz w:val="26"/>
      <w:szCs w:val="20"/>
      <w:lang w:eastAsia="ru-RU"/>
    </w:rPr>
  </w:style>
  <w:style w:type="paragraph" w:styleId="3">
    <w:name w:val="heading 3"/>
    <w:basedOn w:val="a"/>
    <w:next w:val="a"/>
    <w:link w:val="30"/>
    <w:qFormat/>
    <w:rsid w:val="007006D5"/>
    <w:pPr>
      <w:keepNext/>
      <w:suppressAutoHyphens w:val="0"/>
      <w:spacing w:after="0" w:line="240" w:lineRule="auto"/>
      <w:outlineLvl w:val="2"/>
    </w:pPr>
    <w:rPr>
      <w:rFonts w:ascii="Times New Roman" w:eastAsia="Times New Roman" w:hAnsi="Times New Roman" w:cs="Times New Roman"/>
      <w:b/>
      <w:iCs/>
      <w:sz w:val="26"/>
      <w:szCs w:val="20"/>
      <w:lang w:eastAsia="ru-RU"/>
    </w:rPr>
  </w:style>
  <w:style w:type="paragraph" w:styleId="5">
    <w:name w:val="heading 5"/>
    <w:basedOn w:val="a"/>
    <w:next w:val="a"/>
    <w:link w:val="50"/>
    <w:qFormat/>
    <w:rsid w:val="007006D5"/>
    <w:pPr>
      <w:keepNext/>
      <w:suppressAutoHyphens w:val="0"/>
      <w:autoSpaceDE w:val="0"/>
      <w:autoSpaceDN w:val="0"/>
      <w:spacing w:after="0" w:line="240" w:lineRule="auto"/>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qFormat/>
    <w:rsid w:val="007006D5"/>
    <w:pPr>
      <w:keepNext/>
      <w:suppressAutoHyphens w:val="0"/>
      <w:autoSpaceDE w:val="0"/>
      <w:autoSpaceDN w:val="0"/>
      <w:spacing w:after="0" w:line="240" w:lineRule="auto"/>
      <w:outlineLvl w:val="5"/>
    </w:pPr>
    <w:rPr>
      <w:rFonts w:ascii="Times New Roman" w:eastAsia="Times New Roman" w:hAnsi="Times New Roman" w:cs="Times New Roman"/>
      <w:b/>
      <w:bCs/>
      <w:i/>
      <w:i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36480"/>
    <w:rPr>
      <w:color w:val="0000FF"/>
      <w:u w:val="single"/>
    </w:rPr>
  </w:style>
  <w:style w:type="character" w:customStyle="1" w:styleId="a4">
    <w:name w:val="Основной текст Знак"/>
    <w:basedOn w:val="a0"/>
    <w:link w:val="a5"/>
    <w:locked/>
    <w:rsid w:val="00F36480"/>
    <w:rPr>
      <w:sz w:val="28"/>
      <w:lang w:eastAsia="ar-SA"/>
    </w:rPr>
  </w:style>
  <w:style w:type="paragraph" w:styleId="a5">
    <w:name w:val="Body Text"/>
    <w:basedOn w:val="a"/>
    <w:link w:val="a4"/>
    <w:rsid w:val="00F36480"/>
    <w:pPr>
      <w:widowControl w:val="0"/>
      <w:autoSpaceDE w:val="0"/>
      <w:spacing w:after="0" w:line="300" w:lineRule="auto"/>
      <w:jc w:val="both"/>
    </w:pPr>
    <w:rPr>
      <w:rFonts w:asciiTheme="minorHAnsi" w:eastAsiaTheme="minorHAnsi" w:hAnsiTheme="minorHAnsi" w:cstheme="minorBidi"/>
      <w:sz w:val="28"/>
    </w:rPr>
  </w:style>
  <w:style w:type="character" w:customStyle="1" w:styleId="1">
    <w:name w:val="Основной текст Знак1"/>
    <w:basedOn w:val="a0"/>
    <w:uiPriority w:val="99"/>
    <w:semiHidden/>
    <w:rsid w:val="00F36480"/>
    <w:rPr>
      <w:rFonts w:ascii="Calibri" w:eastAsia="Calibri" w:hAnsi="Calibri" w:cs="Calibri"/>
      <w:lang w:eastAsia="ar-SA"/>
    </w:rPr>
  </w:style>
  <w:style w:type="character" w:customStyle="1" w:styleId="a6">
    <w:name w:val="Основной текст с отступом Знак"/>
    <w:basedOn w:val="a0"/>
    <w:link w:val="a7"/>
    <w:semiHidden/>
    <w:locked/>
    <w:rsid w:val="00F36480"/>
    <w:rPr>
      <w:rFonts w:ascii="Calibri" w:eastAsia="Calibri" w:hAnsi="Calibri" w:cs="Calibri"/>
      <w:lang w:eastAsia="ar-SA"/>
    </w:rPr>
  </w:style>
  <w:style w:type="paragraph" w:styleId="a7">
    <w:name w:val="Body Text Indent"/>
    <w:basedOn w:val="a"/>
    <w:link w:val="a6"/>
    <w:semiHidden/>
    <w:rsid w:val="00F36480"/>
    <w:pPr>
      <w:spacing w:after="120"/>
      <w:ind w:left="283"/>
    </w:pPr>
  </w:style>
  <w:style w:type="character" w:customStyle="1" w:styleId="10">
    <w:name w:val="Основной текст с отступом Знак1"/>
    <w:basedOn w:val="a0"/>
    <w:uiPriority w:val="99"/>
    <w:semiHidden/>
    <w:rsid w:val="00F36480"/>
    <w:rPr>
      <w:rFonts w:ascii="Calibri" w:eastAsia="Calibri" w:hAnsi="Calibri" w:cs="Calibri"/>
      <w:lang w:eastAsia="ar-SA"/>
    </w:rPr>
  </w:style>
  <w:style w:type="paragraph" w:styleId="a8">
    <w:name w:val="List Paragraph"/>
    <w:basedOn w:val="a"/>
    <w:uiPriority w:val="34"/>
    <w:qFormat/>
    <w:rsid w:val="00F36480"/>
    <w:pPr>
      <w:ind w:left="720"/>
      <w:contextualSpacing/>
    </w:pPr>
  </w:style>
  <w:style w:type="paragraph" w:styleId="a9">
    <w:name w:val="No Spacing"/>
    <w:qFormat/>
    <w:rsid w:val="00F36480"/>
    <w:pPr>
      <w:spacing w:after="0" w:line="240" w:lineRule="auto"/>
    </w:pPr>
    <w:rPr>
      <w:rFonts w:ascii="Calibri" w:eastAsia="Times New Roman" w:hAnsi="Calibri" w:cs="Times New Roman"/>
      <w:lang w:eastAsia="ru-RU"/>
    </w:rPr>
  </w:style>
  <w:style w:type="paragraph" w:styleId="aa">
    <w:name w:val="header"/>
    <w:basedOn w:val="a"/>
    <w:link w:val="ab"/>
    <w:rsid w:val="00F36480"/>
    <w:pPr>
      <w:tabs>
        <w:tab w:val="center" w:pos="4677"/>
        <w:tab w:val="right" w:pos="9355"/>
      </w:tabs>
    </w:pPr>
  </w:style>
  <w:style w:type="character" w:customStyle="1" w:styleId="ab">
    <w:name w:val="Верхний колонтитул Знак"/>
    <w:basedOn w:val="a0"/>
    <w:link w:val="aa"/>
    <w:rsid w:val="00F36480"/>
    <w:rPr>
      <w:rFonts w:ascii="Calibri" w:eastAsia="Calibri" w:hAnsi="Calibri" w:cs="Calibri"/>
      <w:lang w:eastAsia="ar-SA"/>
    </w:rPr>
  </w:style>
  <w:style w:type="paragraph" w:styleId="ac">
    <w:name w:val="footer"/>
    <w:basedOn w:val="a"/>
    <w:link w:val="ad"/>
    <w:rsid w:val="00F36480"/>
    <w:pPr>
      <w:tabs>
        <w:tab w:val="center" w:pos="4677"/>
        <w:tab w:val="right" w:pos="9355"/>
      </w:tabs>
    </w:pPr>
  </w:style>
  <w:style w:type="character" w:customStyle="1" w:styleId="ad">
    <w:name w:val="Нижний колонтитул Знак"/>
    <w:basedOn w:val="a0"/>
    <w:link w:val="ac"/>
    <w:rsid w:val="00F36480"/>
    <w:rPr>
      <w:rFonts w:ascii="Calibri" w:eastAsia="Calibri" w:hAnsi="Calibri" w:cs="Calibri"/>
      <w:lang w:eastAsia="ar-SA"/>
    </w:rPr>
  </w:style>
  <w:style w:type="character" w:styleId="ae">
    <w:name w:val="page number"/>
    <w:basedOn w:val="a0"/>
    <w:rsid w:val="00F36480"/>
  </w:style>
  <w:style w:type="paragraph" w:styleId="21">
    <w:name w:val="Body Text Indent 2"/>
    <w:basedOn w:val="a"/>
    <w:link w:val="22"/>
    <w:rsid w:val="00F36480"/>
    <w:pPr>
      <w:spacing w:after="120" w:line="480" w:lineRule="auto"/>
      <w:ind w:left="283"/>
    </w:pPr>
  </w:style>
  <w:style w:type="character" w:customStyle="1" w:styleId="22">
    <w:name w:val="Основной текст с отступом 2 Знак"/>
    <w:basedOn w:val="a0"/>
    <w:link w:val="21"/>
    <w:rsid w:val="00F36480"/>
    <w:rPr>
      <w:rFonts w:ascii="Calibri" w:eastAsia="Calibri" w:hAnsi="Calibri" w:cs="Calibri"/>
      <w:lang w:eastAsia="ar-SA"/>
    </w:rPr>
  </w:style>
  <w:style w:type="paragraph" w:customStyle="1" w:styleId="ConsPlusNormal">
    <w:name w:val="ConsPlusNormal"/>
    <w:link w:val="ConsPlusNormal0"/>
    <w:rsid w:val="00F36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rsid w:val="007006D5"/>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7006D5"/>
    <w:rPr>
      <w:rFonts w:ascii="Times New Roman" w:eastAsia="Times New Roman" w:hAnsi="Times New Roman" w:cs="Times New Roman"/>
      <w:b/>
      <w:iCs/>
      <w:sz w:val="26"/>
      <w:szCs w:val="20"/>
      <w:lang w:eastAsia="ru-RU"/>
    </w:rPr>
  </w:style>
  <w:style w:type="character" w:customStyle="1" w:styleId="50">
    <w:name w:val="Заголовок 5 Знак"/>
    <w:basedOn w:val="a0"/>
    <w:link w:val="5"/>
    <w:rsid w:val="007006D5"/>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7006D5"/>
    <w:rPr>
      <w:rFonts w:ascii="Times New Roman" w:eastAsia="Times New Roman" w:hAnsi="Times New Roman" w:cs="Times New Roman"/>
      <w:b/>
      <w:bCs/>
      <w:i/>
      <w:iCs/>
      <w:sz w:val="20"/>
      <w:szCs w:val="20"/>
      <w:lang w:eastAsia="ru-RU"/>
    </w:rPr>
  </w:style>
  <w:style w:type="character" w:customStyle="1" w:styleId="af">
    <w:name w:val="Название Знак"/>
    <w:basedOn w:val="a0"/>
    <w:link w:val="af0"/>
    <w:locked/>
    <w:rsid w:val="007006D5"/>
    <w:rPr>
      <w:sz w:val="28"/>
      <w:lang w:eastAsia="ru-RU"/>
    </w:rPr>
  </w:style>
  <w:style w:type="paragraph" w:styleId="af0">
    <w:name w:val="Title"/>
    <w:basedOn w:val="a"/>
    <w:link w:val="af"/>
    <w:qFormat/>
    <w:rsid w:val="007006D5"/>
    <w:pPr>
      <w:suppressAutoHyphens w:val="0"/>
      <w:spacing w:after="0" w:line="240" w:lineRule="auto"/>
      <w:ind w:firstLine="567"/>
      <w:jc w:val="center"/>
    </w:pPr>
    <w:rPr>
      <w:rFonts w:asciiTheme="minorHAnsi" w:eastAsiaTheme="minorHAnsi" w:hAnsiTheme="minorHAnsi" w:cstheme="minorBidi"/>
      <w:sz w:val="28"/>
      <w:lang w:eastAsia="ru-RU"/>
    </w:rPr>
  </w:style>
  <w:style w:type="character" w:customStyle="1" w:styleId="11">
    <w:name w:val="Название Знак1"/>
    <w:basedOn w:val="a0"/>
    <w:uiPriority w:val="10"/>
    <w:rsid w:val="007006D5"/>
    <w:rPr>
      <w:rFonts w:asciiTheme="majorHAnsi" w:eastAsiaTheme="majorEastAsia" w:hAnsiTheme="majorHAnsi" w:cstheme="majorBidi"/>
      <w:color w:val="17365D" w:themeColor="text2" w:themeShade="BF"/>
      <w:spacing w:val="5"/>
      <w:kern w:val="28"/>
      <w:sz w:val="52"/>
      <w:szCs w:val="52"/>
      <w:lang w:eastAsia="ar-SA"/>
    </w:rPr>
  </w:style>
  <w:style w:type="paragraph" w:styleId="31">
    <w:name w:val="Body Text Indent 3"/>
    <w:basedOn w:val="a"/>
    <w:link w:val="32"/>
    <w:uiPriority w:val="99"/>
    <w:unhideWhenUsed/>
    <w:rsid w:val="001F343A"/>
    <w:pPr>
      <w:spacing w:after="120"/>
      <w:ind w:left="283"/>
    </w:pPr>
    <w:rPr>
      <w:sz w:val="16"/>
      <w:szCs w:val="16"/>
    </w:rPr>
  </w:style>
  <w:style w:type="character" w:customStyle="1" w:styleId="32">
    <w:name w:val="Основной текст с отступом 3 Знак"/>
    <w:basedOn w:val="a0"/>
    <w:link w:val="31"/>
    <w:uiPriority w:val="99"/>
    <w:rsid w:val="001F343A"/>
    <w:rPr>
      <w:rFonts w:ascii="Calibri" w:eastAsia="Calibri" w:hAnsi="Calibri" w:cs="Calibri"/>
      <w:sz w:val="16"/>
      <w:szCs w:val="16"/>
      <w:lang w:eastAsia="ar-SA"/>
    </w:rPr>
  </w:style>
  <w:style w:type="paragraph" w:styleId="af1">
    <w:name w:val="Balloon Text"/>
    <w:basedOn w:val="a"/>
    <w:link w:val="af2"/>
    <w:uiPriority w:val="99"/>
    <w:semiHidden/>
    <w:unhideWhenUsed/>
    <w:rsid w:val="002938A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2938A0"/>
    <w:rPr>
      <w:rFonts w:ascii="Tahoma" w:eastAsia="Calibri" w:hAnsi="Tahoma" w:cs="Tahoma"/>
      <w:sz w:val="16"/>
      <w:szCs w:val="16"/>
      <w:lang w:eastAsia="ar-SA"/>
    </w:rPr>
  </w:style>
  <w:style w:type="paragraph" w:customStyle="1" w:styleId="12">
    <w:name w:val="Без интервала1"/>
    <w:aliases w:val="для таблиц,Без интервала2,No Spacing"/>
    <w:link w:val="af3"/>
    <w:qFormat/>
    <w:rsid w:val="00E75F69"/>
    <w:pPr>
      <w:suppressAutoHyphens/>
      <w:spacing w:after="0" w:line="240" w:lineRule="auto"/>
    </w:pPr>
    <w:rPr>
      <w:rFonts w:ascii="Calibri" w:eastAsia="Calibri" w:hAnsi="Calibri" w:cs="Calibri"/>
      <w:lang w:eastAsia="ar-SA"/>
    </w:rPr>
  </w:style>
  <w:style w:type="character" w:customStyle="1" w:styleId="af3">
    <w:name w:val="Без интервала Знак"/>
    <w:aliases w:val="для таблиц Знак,Без интервала2 Знак,No Spacing Знак,Без интервала1 Знак"/>
    <w:link w:val="12"/>
    <w:locked/>
    <w:rsid w:val="00E75F69"/>
    <w:rPr>
      <w:rFonts w:ascii="Calibri" w:eastAsia="Calibri" w:hAnsi="Calibri" w:cs="Calibri"/>
      <w:lang w:eastAsia="ar-SA"/>
    </w:rPr>
  </w:style>
  <w:style w:type="paragraph" w:customStyle="1" w:styleId="13">
    <w:name w:val="Абзац списка1"/>
    <w:basedOn w:val="a"/>
    <w:rsid w:val="000503E5"/>
    <w:pPr>
      <w:suppressAutoHyphens w:val="0"/>
      <w:spacing w:after="0" w:line="240" w:lineRule="auto"/>
      <w:ind w:left="720"/>
      <w:contextualSpacing/>
    </w:pPr>
    <w:rPr>
      <w:rFonts w:ascii="Times New Roman" w:hAnsi="Times New Roman" w:cs="Times New Roman"/>
      <w:sz w:val="20"/>
      <w:szCs w:val="20"/>
      <w:lang w:eastAsia="ru-RU"/>
    </w:rPr>
  </w:style>
  <w:style w:type="paragraph" w:styleId="23">
    <w:name w:val="Body Text 2"/>
    <w:basedOn w:val="a"/>
    <w:link w:val="24"/>
    <w:uiPriority w:val="99"/>
    <w:semiHidden/>
    <w:unhideWhenUsed/>
    <w:rsid w:val="009674AC"/>
    <w:pPr>
      <w:spacing w:after="120" w:line="480" w:lineRule="auto"/>
    </w:pPr>
  </w:style>
  <w:style w:type="character" w:customStyle="1" w:styleId="24">
    <w:name w:val="Основной текст 2 Знак"/>
    <w:basedOn w:val="a0"/>
    <w:link w:val="23"/>
    <w:uiPriority w:val="99"/>
    <w:semiHidden/>
    <w:rsid w:val="009674AC"/>
    <w:rPr>
      <w:rFonts w:ascii="Calibri" w:eastAsia="Calibri" w:hAnsi="Calibri" w:cs="Calibri"/>
      <w:lang w:eastAsia="ar-SA"/>
    </w:rPr>
  </w:style>
  <w:style w:type="paragraph" w:styleId="af4">
    <w:name w:val="Normal (Web)"/>
    <w:basedOn w:val="a"/>
    <w:uiPriority w:val="99"/>
    <w:unhideWhenUsed/>
    <w:rsid w:val="00972530"/>
    <w:pPr>
      <w:suppressAutoHyphens w:val="0"/>
      <w:spacing w:before="105" w:after="105" w:line="240" w:lineRule="auto"/>
    </w:pPr>
    <w:rPr>
      <w:rFonts w:ascii="Times New Roman" w:eastAsia="Times New Roman" w:hAnsi="Times New Roman" w:cs="Times New Roman"/>
      <w:sz w:val="24"/>
      <w:szCs w:val="24"/>
      <w:lang w:eastAsia="ru-RU"/>
    </w:rPr>
  </w:style>
  <w:style w:type="paragraph" w:styleId="af5">
    <w:name w:val="Subtitle"/>
    <w:basedOn w:val="a"/>
    <w:next w:val="a"/>
    <w:link w:val="af6"/>
    <w:uiPriority w:val="11"/>
    <w:qFormat/>
    <w:rsid w:val="00D729A0"/>
    <w:pPr>
      <w:suppressAutoHyphens w:val="0"/>
      <w:spacing w:after="60" w:line="240" w:lineRule="auto"/>
      <w:jc w:val="center"/>
      <w:outlineLvl w:val="1"/>
    </w:pPr>
    <w:rPr>
      <w:rFonts w:ascii="Cambria" w:eastAsia="Times New Roman" w:hAnsi="Cambria" w:cs="Times New Roman"/>
      <w:b/>
      <w:bCs/>
      <w:color w:val="000000"/>
      <w:sz w:val="24"/>
      <w:szCs w:val="24"/>
      <w:lang w:eastAsia="ru-RU"/>
    </w:rPr>
  </w:style>
  <w:style w:type="character" w:customStyle="1" w:styleId="af6">
    <w:name w:val="Подзаголовок Знак"/>
    <w:basedOn w:val="a0"/>
    <w:link w:val="af5"/>
    <w:uiPriority w:val="11"/>
    <w:rsid w:val="00D729A0"/>
    <w:rPr>
      <w:rFonts w:ascii="Cambria" w:eastAsia="Times New Roman" w:hAnsi="Cambria" w:cs="Times New Roman"/>
      <w:b/>
      <w:bCs/>
      <w:color w:val="000000"/>
      <w:sz w:val="24"/>
      <w:szCs w:val="24"/>
      <w:lang w:eastAsia="ru-RU"/>
    </w:rPr>
  </w:style>
  <w:style w:type="character" w:customStyle="1" w:styleId="ConsPlusNormal0">
    <w:name w:val="ConsPlusNormal Знак"/>
    <w:link w:val="ConsPlusNormal"/>
    <w:locked/>
    <w:rsid w:val="0005531F"/>
    <w:rPr>
      <w:rFonts w:ascii="Arial" w:eastAsia="Times New Roman" w:hAnsi="Arial" w:cs="Arial"/>
      <w:sz w:val="20"/>
      <w:szCs w:val="20"/>
      <w:lang w:eastAsia="ru-RU"/>
    </w:rPr>
  </w:style>
  <w:style w:type="paragraph" w:customStyle="1" w:styleId="p2">
    <w:name w:val="p2"/>
    <w:basedOn w:val="a"/>
    <w:rsid w:val="0005531F"/>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05531F"/>
  </w:style>
  <w:style w:type="paragraph" w:styleId="33">
    <w:name w:val="Body Text 3"/>
    <w:basedOn w:val="a"/>
    <w:link w:val="34"/>
    <w:uiPriority w:val="99"/>
    <w:semiHidden/>
    <w:unhideWhenUsed/>
    <w:rsid w:val="002831A6"/>
    <w:pPr>
      <w:suppressAutoHyphens w:val="0"/>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uiPriority w:val="99"/>
    <w:semiHidden/>
    <w:rsid w:val="002831A6"/>
    <w:rPr>
      <w:rFonts w:ascii="Times New Roman" w:eastAsia="Times New Roman" w:hAnsi="Times New Roman" w:cs="Times New Roman"/>
      <w:sz w:val="16"/>
      <w:szCs w:val="16"/>
      <w:lang w:eastAsia="ru-RU"/>
    </w:rPr>
  </w:style>
  <w:style w:type="character" w:customStyle="1" w:styleId="hl">
    <w:name w:val="hl"/>
    <w:basedOn w:val="a0"/>
    <w:rsid w:val="00471E7E"/>
  </w:style>
  <w:style w:type="paragraph" w:customStyle="1" w:styleId="Default">
    <w:name w:val="Default"/>
    <w:rsid w:val="002872B1"/>
    <w:pPr>
      <w:autoSpaceDE w:val="0"/>
      <w:autoSpaceDN w:val="0"/>
      <w:adjustRightInd w:val="0"/>
      <w:spacing w:after="0" w:line="240" w:lineRule="auto"/>
    </w:pPr>
    <w:rPr>
      <w:rFonts w:ascii="Times New Roman" w:hAnsi="Times New Roman" w:cs="Times New Roman"/>
      <w:color w:val="000000"/>
      <w:sz w:val="24"/>
      <w:szCs w:val="24"/>
    </w:rPr>
  </w:style>
  <w:style w:type="table" w:styleId="af7">
    <w:name w:val="Table Grid"/>
    <w:basedOn w:val="a1"/>
    <w:uiPriority w:val="59"/>
    <w:rsid w:val="00443EF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480"/>
    <w:pPr>
      <w:suppressAutoHyphens/>
    </w:pPr>
    <w:rPr>
      <w:rFonts w:ascii="Calibri" w:eastAsia="Calibri" w:hAnsi="Calibri" w:cs="Calibri"/>
      <w:lang w:eastAsia="ar-SA"/>
    </w:rPr>
  </w:style>
  <w:style w:type="paragraph" w:styleId="2">
    <w:name w:val="heading 2"/>
    <w:basedOn w:val="a"/>
    <w:next w:val="a"/>
    <w:link w:val="20"/>
    <w:qFormat/>
    <w:rsid w:val="007006D5"/>
    <w:pPr>
      <w:keepNext/>
      <w:suppressAutoHyphens w:val="0"/>
      <w:spacing w:after="0" w:line="240" w:lineRule="auto"/>
      <w:ind w:left="5557"/>
      <w:outlineLvl w:val="1"/>
    </w:pPr>
    <w:rPr>
      <w:rFonts w:ascii="Times New Roman" w:eastAsia="Times New Roman" w:hAnsi="Times New Roman" w:cs="Times New Roman"/>
      <w:sz w:val="26"/>
      <w:szCs w:val="20"/>
      <w:lang w:eastAsia="ru-RU"/>
    </w:rPr>
  </w:style>
  <w:style w:type="paragraph" w:styleId="3">
    <w:name w:val="heading 3"/>
    <w:basedOn w:val="a"/>
    <w:next w:val="a"/>
    <w:link w:val="30"/>
    <w:qFormat/>
    <w:rsid w:val="007006D5"/>
    <w:pPr>
      <w:keepNext/>
      <w:suppressAutoHyphens w:val="0"/>
      <w:spacing w:after="0" w:line="240" w:lineRule="auto"/>
      <w:outlineLvl w:val="2"/>
    </w:pPr>
    <w:rPr>
      <w:rFonts w:ascii="Times New Roman" w:eastAsia="Times New Roman" w:hAnsi="Times New Roman" w:cs="Times New Roman"/>
      <w:b/>
      <w:iCs/>
      <w:sz w:val="26"/>
      <w:szCs w:val="20"/>
      <w:lang w:eastAsia="ru-RU"/>
    </w:rPr>
  </w:style>
  <w:style w:type="paragraph" w:styleId="5">
    <w:name w:val="heading 5"/>
    <w:basedOn w:val="a"/>
    <w:next w:val="a"/>
    <w:link w:val="50"/>
    <w:qFormat/>
    <w:rsid w:val="007006D5"/>
    <w:pPr>
      <w:keepNext/>
      <w:suppressAutoHyphens w:val="0"/>
      <w:autoSpaceDE w:val="0"/>
      <w:autoSpaceDN w:val="0"/>
      <w:spacing w:after="0" w:line="240" w:lineRule="auto"/>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qFormat/>
    <w:rsid w:val="007006D5"/>
    <w:pPr>
      <w:keepNext/>
      <w:suppressAutoHyphens w:val="0"/>
      <w:autoSpaceDE w:val="0"/>
      <w:autoSpaceDN w:val="0"/>
      <w:spacing w:after="0" w:line="240" w:lineRule="auto"/>
      <w:outlineLvl w:val="5"/>
    </w:pPr>
    <w:rPr>
      <w:rFonts w:ascii="Times New Roman" w:eastAsia="Times New Roman" w:hAnsi="Times New Roman" w:cs="Times New Roman"/>
      <w:b/>
      <w:bCs/>
      <w:i/>
      <w:i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36480"/>
    <w:rPr>
      <w:color w:val="0000FF"/>
      <w:u w:val="single"/>
    </w:rPr>
  </w:style>
  <w:style w:type="character" w:customStyle="1" w:styleId="a4">
    <w:name w:val="Основной текст Знак"/>
    <w:basedOn w:val="a0"/>
    <w:link w:val="a5"/>
    <w:locked/>
    <w:rsid w:val="00F36480"/>
    <w:rPr>
      <w:sz w:val="28"/>
      <w:lang w:eastAsia="ar-SA"/>
    </w:rPr>
  </w:style>
  <w:style w:type="paragraph" w:styleId="a5">
    <w:name w:val="Body Text"/>
    <w:basedOn w:val="a"/>
    <w:link w:val="a4"/>
    <w:rsid w:val="00F36480"/>
    <w:pPr>
      <w:widowControl w:val="0"/>
      <w:autoSpaceDE w:val="0"/>
      <w:spacing w:after="0" w:line="300" w:lineRule="auto"/>
      <w:jc w:val="both"/>
    </w:pPr>
    <w:rPr>
      <w:rFonts w:asciiTheme="minorHAnsi" w:eastAsiaTheme="minorHAnsi" w:hAnsiTheme="minorHAnsi" w:cstheme="minorBidi"/>
      <w:sz w:val="28"/>
    </w:rPr>
  </w:style>
  <w:style w:type="character" w:customStyle="1" w:styleId="1">
    <w:name w:val="Основной текст Знак1"/>
    <w:basedOn w:val="a0"/>
    <w:uiPriority w:val="99"/>
    <w:semiHidden/>
    <w:rsid w:val="00F36480"/>
    <w:rPr>
      <w:rFonts w:ascii="Calibri" w:eastAsia="Calibri" w:hAnsi="Calibri" w:cs="Calibri"/>
      <w:lang w:eastAsia="ar-SA"/>
    </w:rPr>
  </w:style>
  <w:style w:type="character" w:customStyle="1" w:styleId="a6">
    <w:name w:val="Основной текст с отступом Знак"/>
    <w:basedOn w:val="a0"/>
    <w:link w:val="a7"/>
    <w:semiHidden/>
    <w:locked/>
    <w:rsid w:val="00F36480"/>
    <w:rPr>
      <w:rFonts w:ascii="Calibri" w:eastAsia="Calibri" w:hAnsi="Calibri" w:cs="Calibri"/>
      <w:lang w:eastAsia="ar-SA"/>
    </w:rPr>
  </w:style>
  <w:style w:type="paragraph" w:styleId="a7">
    <w:name w:val="Body Text Indent"/>
    <w:basedOn w:val="a"/>
    <w:link w:val="a6"/>
    <w:semiHidden/>
    <w:rsid w:val="00F36480"/>
    <w:pPr>
      <w:spacing w:after="120"/>
      <w:ind w:left="283"/>
    </w:pPr>
  </w:style>
  <w:style w:type="character" w:customStyle="1" w:styleId="10">
    <w:name w:val="Основной текст с отступом Знак1"/>
    <w:basedOn w:val="a0"/>
    <w:uiPriority w:val="99"/>
    <w:semiHidden/>
    <w:rsid w:val="00F36480"/>
    <w:rPr>
      <w:rFonts w:ascii="Calibri" w:eastAsia="Calibri" w:hAnsi="Calibri" w:cs="Calibri"/>
      <w:lang w:eastAsia="ar-SA"/>
    </w:rPr>
  </w:style>
  <w:style w:type="paragraph" w:styleId="a8">
    <w:name w:val="List Paragraph"/>
    <w:basedOn w:val="a"/>
    <w:uiPriority w:val="34"/>
    <w:qFormat/>
    <w:rsid w:val="00F36480"/>
    <w:pPr>
      <w:ind w:left="720"/>
      <w:contextualSpacing/>
    </w:pPr>
  </w:style>
  <w:style w:type="paragraph" w:styleId="a9">
    <w:name w:val="No Spacing"/>
    <w:uiPriority w:val="1"/>
    <w:qFormat/>
    <w:rsid w:val="00F36480"/>
    <w:pPr>
      <w:spacing w:after="0" w:line="240" w:lineRule="auto"/>
    </w:pPr>
    <w:rPr>
      <w:rFonts w:ascii="Calibri" w:eastAsia="Times New Roman" w:hAnsi="Calibri" w:cs="Times New Roman"/>
      <w:lang w:eastAsia="ru-RU"/>
    </w:rPr>
  </w:style>
  <w:style w:type="paragraph" w:styleId="aa">
    <w:name w:val="header"/>
    <w:basedOn w:val="a"/>
    <w:link w:val="ab"/>
    <w:rsid w:val="00F36480"/>
    <w:pPr>
      <w:tabs>
        <w:tab w:val="center" w:pos="4677"/>
        <w:tab w:val="right" w:pos="9355"/>
      </w:tabs>
    </w:pPr>
  </w:style>
  <w:style w:type="character" w:customStyle="1" w:styleId="ab">
    <w:name w:val="Верхний колонтитул Знак"/>
    <w:basedOn w:val="a0"/>
    <w:link w:val="aa"/>
    <w:rsid w:val="00F36480"/>
    <w:rPr>
      <w:rFonts w:ascii="Calibri" w:eastAsia="Calibri" w:hAnsi="Calibri" w:cs="Calibri"/>
      <w:lang w:eastAsia="ar-SA"/>
    </w:rPr>
  </w:style>
  <w:style w:type="paragraph" w:styleId="ac">
    <w:name w:val="footer"/>
    <w:basedOn w:val="a"/>
    <w:link w:val="ad"/>
    <w:rsid w:val="00F36480"/>
    <w:pPr>
      <w:tabs>
        <w:tab w:val="center" w:pos="4677"/>
        <w:tab w:val="right" w:pos="9355"/>
      </w:tabs>
    </w:pPr>
  </w:style>
  <w:style w:type="character" w:customStyle="1" w:styleId="ad">
    <w:name w:val="Нижний колонтитул Знак"/>
    <w:basedOn w:val="a0"/>
    <w:link w:val="ac"/>
    <w:rsid w:val="00F36480"/>
    <w:rPr>
      <w:rFonts w:ascii="Calibri" w:eastAsia="Calibri" w:hAnsi="Calibri" w:cs="Calibri"/>
      <w:lang w:eastAsia="ar-SA"/>
    </w:rPr>
  </w:style>
  <w:style w:type="character" w:styleId="ae">
    <w:name w:val="page number"/>
    <w:basedOn w:val="a0"/>
    <w:rsid w:val="00F36480"/>
  </w:style>
  <w:style w:type="paragraph" w:styleId="21">
    <w:name w:val="Body Text Indent 2"/>
    <w:basedOn w:val="a"/>
    <w:link w:val="22"/>
    <w:rsid w:val="00F36480"/>
    <w:pPr>
      <w:spacing w:after="120" w:line="480" w:lineRule="auto"/>
      <w:ind w:left="283"/>
    </w:pPr>
  </w:style>
  <w:style w:type="character" w:customStyle="1" w:styleId="22">
    <w:name w:val="Основной текст с отступом 2 Знак"/>
    <w:basedOn w:val="a0"/>
    <w:link w:val="21"/>
    <w:rsid w:val="00F36480"/>
    <w:rPr>
      <w:rFonts w:ascii="Calibri" w:eastAsia="Calibri" w:hAnsi="Calibri" w:cs="Calibri"/>
      <w:lang w:eastAsia="ar-SA"/>
    </w:rPr>
  </w:style>
  <w:style w:type="paragraph" w:customStyle="1" w:styleId="ConsPlusNormal">
    <w:name w:val="ConsPlusNormal"/>
    <w:rsid w:val="00F36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rsid w:val="007006D5"/>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7006D5"/>
    <w:rPr>
      <w:rFonts w:ascii="Times New Roman" w:eastAsia="Times New Roman" w:hAnsi="Times New Roman" w:cs="Times New Roman"/>
      <w:b/>
      <w:iCs/>
      <w:sz w:val="26"/>
      <w:szCs w:val="20"/>
      <w:lang w:eastAsia="ru-RU"/>
    </w:rPr>
  </w:style>
  <w:style w:type="character" w:customStyle="1" w:styleId="50">
    <w:name w:val="Заголовок 5 Знак"/>
    <w:basedOn w:val="a0"/>
    <w:link w:val="5"/>
    <w:rsid w:val="007006D5"/>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7006D5"/>
    <w:rPr>
      <w:rFonts w:ascii="Times New Roman" w:eastAsia="Times New Roman" w:hAnsi="Times New Roman" w:cs="Times New Roman"/>
      <w:b/>
      <w:bCs/>
      <w:i/>
      <w:iCs/>
      <w:sz w:val="20"/>
      <w:szCs w:val="20"/>
      <w:lang w:eastAsia="ru-RU"/>
    </w:rPr>
  </w:style>
  <w:style w:type="character" w:customStyle="1" w:styleId="af">
    <w:name w:val="Название Знак"/>
    <w:basedOn w:val="a0"/>
    <w:link w:val="af0"/>
    <w:locked/>
    <w:rsid w:val="007006D5"/>
    <w:rPr>
      <w:sz w:val="28"/>
      <w:lang w:eastAsia="ru-RU"/>
    </w:rPr>
  </w:style>
  <w:style w:type="paragraph" w:styleId="af0">
    <w:name w:val="Title"/>
    <w:basedOn w:val="a"/>
    <w:link w:val="af"/>
    <w:qFormat/>
    <w:rsid w:val="007006D5"/>
    <w:pPr>
      <w:suppressAutoHyphens w:val="0"/>
      <w:spacing w:after="0" w:line="240" w:lineRule="auto"/>
      <w:ind w:firstLine="567"/>
      <w:jc w:val="center"/>
    </w:pPr>
    <w:rPr>
      <w:rFonts w:asciiTheme="minorHAnsi" w:eastAsiaTheme="minorHAnsi" w:hAnsiTheme="minorHAnsi" w:cstheme="minorBidi"/>
      <w:sz w:val="28"/>
      <w:lang w:eastAsia="ru-RU"/>
    </w:rPr>
  </w:style>
  <w:style w:type="character" w:customStyle="1" w:styleId="11">
    <w:name w:val="Название Знак1"/>
    <w:basedOn w:val="a0"/>
    <w:uiPriority w:val="10"/>
    <w:rsid w:val="007006D5"/>
    <w:rPr>
      <w:rFonts w:asciiTheme="majorHAnsi" w:eastAsiaTheme="majorEastAsia" w:hAnsiTheme="majorHAnsi" w:cstheme="majorBidi"/>
      <w:color w:val="17365D" w:themeColor="text2" w:themeShade="BF"/>
      <w:spacing w:val="5"/>
      <w:kern w:val="28"/>
      <w:sz w:val="52"/>
      <w:szCs w:val="52"/>
      <w:lang w:eastAsia="ar-SA"/>
    </w:rPr>
  </w:style>
  <w:style w:type="paragraph" w:styleId="31">
    <w:name w:val="Body Text Indent 3"/>
    <w:basedOn w:val="a"/>
    <w:link w:val="32"/>
    <w:uiPriority w:val="99"/>
    <w:unhideWhenUsed/>
    <w:rsid w:val="001F343A"/>
    <w:pPr>
      <w:spacing w:after="120"/>
      <w:ind w:left="283"/>
    </w:pPr>
    <w:rPr>
      <w:sz w:val="16"/>
      <w:szCs w:val="16"/>
    </w:rPr>
  </w:style>
  <w:style w:type="character" w:customStyle="1" w:styleId="32">
    <w:name w:val="Основной текст с отступом 3 Знак"/>
    <w:basedOn w:val="a0"/>
    <w:link w:val="31"/>
    <w:uiPriority w:val="99"/>
    <w:rsid w:val="001F343A"/>
    <w:rPr>
      <w:rFonts w:ascii="Calibri" w:eastAsia="Calibri" w:hAnsi="Calibri" w:cs="Calibri"/>
      <w:sz w:val="16"/>
      <w:szCs w:val="16"/>
      <w:lang w:eastAsia="ar-SA"/>
    </w:rPr>
  </w:style>
  <w:style w:type="paragraph" w:styleId="af1">
    <w:name w:val="Balloon Text"/>
    <w:basedOn w:val="a"/>
    <w:link w:val="af2"/>
    <w:uiPriority w:val="99"/>
    <w:semiHidden/>
    <w:unhideWhenUsed/>
    <w:rsid w:val="002938A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2938A0"/>
    <w:rPr>
      <w:rFonts w:ascii="Tahoma" w:eastAsia="Calibri" w:hAnsi="Tahoma" w:cs="Tahoma"/>
      <w:sz w:val="16"/>
      <w:szCs w:val="16"/>
      <w:lang w:eastAsia="ar-SA"/>
    </w:rPr>
  </w:style>
  <w:style w:type="paragraph" w:customStyle="1" w:styleId="12">
    <w:name w:val="Без интервала1"/>
    <w:aliases w:val="для таблиц,Без интервала2,No Spacing"/>
    <w:link w:val="af3"/>
    <w:qFormat/>
    <w:rsid w:val="00E75F69"/>
    <w:pPr>
      <w:suppressAutoHyphens/>
      <w:spacing w:after="0" w:line="240" w:lineRule="auto"/>
    </w:pPr>
    <w:rPr>
      <w:rFonts w:ascii="Calibri" w:eastAsia="Calibri" w:hAnsi="Calibri" w:cs="Calibri"/>
      <w:lang w:eastAsia="ar-SA"/>
    </w:rPr>
  </w:style>
  <w:style w:type="character" w:customStyle="1" w:styleId="af3">
    <w:name w:val="Без интервала Знак"/>
    <w:aliases w:val="для таблиц Знак,Без интервала2 Знак,No Spacing Знак,Без интервала1 Знак"/>
    <w:link w:val="12"/>
    <w:locked/>
    <w:rsid w:val="00E75F69"/>
    <w:rPr>
      <w:rFonts w:ascii="Calibri" w:eastAsia="Calibri" w:hAnsi="Calibri" w:cs="Calibri"/>
      <w:lang w:eastAsia="ar-SA"/>
    </w:rPr>
  </w:style>
  <w:style w:type="paragraph" w:customStyle="1" w:styleId="13">
    <w:name w:val="Абзац списка1"/>
    <w:basedOn w:val="a"/>
    <w:rsid w:val="000503E5"/>
    <w:pPr>
      <w:suppressAutoHyphens w:val="0"/>
      <w:spacing w:after="0" w:line="240" w:lineRule="auto"/>
      <w:ind w:left="720"/>
      <w:contextualSpacing/>
    </w:pPr>
    <w:rPr>
      <w:rFonts w:ascii="Times New Roman" w:hAnsi="Times New Roman" w:cs="Times New Roman"/>
      <w:sz w:val="20"/>
      <w:szCs w:val="20"/>
      <w:lang w:eastAsia="ru-RU"/>
    </w:rPr>
  </w:style>
  <w:style w:type="paragraph" w:styleId="23">
    <w:name w:val="Body Text 2"/>
    <w:basedOn w:val="a"/>
    <w:link w:val="24"/>
    <w:uiPriority w:val="99"/>
    <w:semiHidden/>
    <w:unhideWhenUsed/>
    <w:rsid w:val="009674AC"/>
    <w:pPr>
      <w:spacing w:after="120" w:line="480" w:lineRule="auto"/>
    </w:pPr>
  </w:style>
  <w:style w:type="character" w:customStyle="1" w:styleId="24">
    <w:name w:val="Основной текст 2 Знак"/>
    <w:basedOn w:val="a0"/>
    <w:link w:val="23"/>
    <w:uiPriority w:val="99"/>
    <w:semiHidden/>
    <w:rsid w:val="009674AC"/>
    <w:rPr>
      <w:rFonts w:ascii="Calibri" w:eastAsia="Calibri" w:hAnsi="Calibri" w:cs="Calibri"/>
      <w:lang w:eastAsia="ar-SA"/>
    </w:rPr>
  </w:style>
  <w:style w:type="paragraph" w:styleId="af4">
    <w:name w:val="Normal (Web)"/>
    <w:basedOn w:val="a"/>
    <w:uiPriority w:val="99"/>
    <w:semiHidden/>
    <w:unhideWhenUsed/>
    <w:rsid w:val="00972530"/>
    <w:pPr>
      <w:suppressAutoHyphens w:val="0"/>
      <w:spacing w:before="105" w:after="105" w:line="240" w:lineRule="auto"/>
    </w:pPr>
    <w:rPr>
      <w:rFonts w:ascii="Times New Roman" w:eastAsia="Times New Roman" w:hAnsi="Times New Roman" w:cs="Times New Roman"/>
      <w:sz w:val="24"/>
      <w:szCs w:val="24"/>
      <w:lang w:eastAsia="ru-RU"/>
    </w:rPr>
  </w:style>
  <w:style w:type="paragraph" w:styleId="af5">
    <w:name w:val="Subtitle"/>
    <w:basedOn w:val="a"/>
    <w:next w:val="a"/>
    <w:link w:val="af6"/>
    <w:uiPriority w:val="11"/>
    <w:qFormat/>
    <w:rsid w:val="00D729A0"/>
    <w:pPr>
      <w:suppressAutoHyphens w:val="0"/>
      <w:spacing w:after="60" w:line="240" w:lineRule="auto"/>
      <w:jc w:val="center"/>
      <w:outlineLvl w:val="1"/>
    </w:pPr>
    <w:rPr>
      <w:rFonts w:ascii="Cambria" w:eastAsia="Times New Roman" w:hAnsi="Cambria" w:cs="Times New Roman"/>
      <w:b/>
      <w:bCs/>
      <w:color w:val="000000"/>
      <w:sz w:val="24"/>
      <w:szCs w:val="24"/>
      <w:lang w:eastAsia="ru-RU"/>
    </w:rPr>
  </w:style>
  <w:style w:type="character" w:customStyle="1" w:styleId="af6">
    <w:name w:val="Подзаголовок Знак"/>
    <w:basedOn w:val="a0"/>
    <w:link w:val="af5"/>
    <w:uiPriority w:val="11"/>
    <w:rsid w:val="00D729A0"/>
    <w:rPr>
      <w:rFonts w:ascii="Cambria" w:eastAsia="Times New Roman" w:hAnsi="Cambria" w:cs="Times New Roman"/>
      <w:b/>
      <w:bCs/>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709109370">
      <w:bodyDiv w:val="1"/>
      <w:marLeft w:val="0"/>
      <w:marRight w:val="0"/>
      <w:marTop w:val="0"/>
      <w:marBottom w:val="0"/>
      <w:divBdr>
        <w:top w:val="none" w:sz="0" w:space="0" w:color="auto"/>
        <w:left w:val="none" w:sz="0" w:space="0" w:color="auto"/>
        <w:bottom w:val="none" w:sz="0" w:space="0" w:color="auto"/>
        <w:right w:val="none" w:sz="0" w:space="0" w:color="auto"/>
      </w:divBdr>
      <w:divsChild>
        <w:div w:id="1794640017">
          <w:marLeft w:val="0"/>
          <w:marRight w:val="0"/>
          <w:marTop w:val="0"/>
          <w:marBottom w:val="0"/>
          <w:divBdr>
            <w:top w:val="none" w:sz="0" w:space="0" w:color="auto"/>
            <w:left w:val="none" w:sz="0" w:space="0" w:color="auto"/>
            <w:bottom w:val="none" w:sz="0" w:space="0" w:color="auto"/>
            <w:right w:val="none" w:sz="0" w:space="0" w:color="auto"/>
          </w:divBdr>
          <w:divsChild>
            <w:div w:id="1815293004">
              <w:marLeft w:val="0"/>
              <w:marRight w:val="0"/>
              <w:marTop w:val="0"/>
              <w:marBottom w:val="0"/>
              <w:divBdr>
                <w:top w:val="none" w:sz="0" w:space="0" w:color="auto"/>
                <w:left w:val="none" w:sz="0" w:space="0" w:color="auto"/>
                <w:bottom w:val="none" w:sz="0" w:space="0" w:color="auto"/>
                <w:right w:val="none" w:sz="0" w:space="0" w:color="auto"/>
              </w:divBdr>
              <w:divsChild>
                <w:div w:id="656150684">
                  <w:marLeft w:val="0"/>
                  <w:marRight w:val="0"/>
                  <w:marTop w:val="120"/>
                  <w:marBottom w:val="0"/>
                  <w:divBdr>
                    <w:top w:val="none" w:sz="0" w:space="0" w:color="auto"/>
                    <w:left w:val="none" w:sz="0" w:space="0" w:color="auto"/>
                    <w:bottom w:val="none" w:sz="0" w:space="0" w:color="auto"/>
                    <w:right w:val="none" w:sz="0" w:space="0" w:color="auto"/>
                  </w:divBdr>
                </w:div>
                <w:div w:id="117535057">
                  <w:marLeft w:val="0"/>
                  <w:marRight w:val="0"/>
                  <w:marTop w:val="120"/>
                  <w:marBottom w:val="96"/>
                  <w:divBdr>
                    <w:top w:val="none" w:sz="0" w:space="0" w:color="auto"/>
                    <w:left w:val="single" w:sz="24" w:space="0" w:color="CED3F1"/>
                    <w:bottom w:val="none" w:sz="0" w:space="0" w:color="auto"/>
                    <w:right w:val="none" w:sz="0" w:space="0" w:color="auto"/>
                  </w:divBdr>
                  <w:divsChild>
                    <w:div w:id="820463584">
                      <w:marLeft w:val="0"/>
                      <w:marRight w:val="0"/>
                      <w:marTop w:val="120"/>
                      <w:marBottom w:val="0"/>
                      <w:divBdr>
                        <w:top w:val="none" w:sz="0" w:space="0" w:color="auto"/>
                        <w:left w:val="none" w:sz="0" w:space="0" w:color="auto"/>
                        <w:bottom w:val="none" w:sz="0" w:space="0" w:color="auto"/>
                        <w:right w:val="none" w:sz="0" w:space="0" w:color="auto"/>
                      </w:divBdr>
                    </w:div>
                  </w:divsChild>
                </w:div>
                <w:div w:id="1223327545">
                  <w:marLeft w:val="0"/>
                  <w:marRight w:val="0"/>
                  <w:marTop w:val="120"/>
                  <w:marBottom w:val="96"/>
                  <w:divBdr>
                    <w:top w:val="none" w:sz="0" w:space="0" w:color="auto"/>
                    <w:left w:val="single" w:sz="24" w:space="0" w:color="CED3F1"/>
                    <w:bottom w:val="none" w:sz="0" w:space="0" w:color="auto"/>
                    <w:right w:val="none" w:sz="0" w:space="0" w:color="auto"/>
                  </w:divBdr>
                </w:div>
              </w:divsChild>
            </w:div>
          </w:divsChild>
        </w:div>
      </w:divsChild>
    </w:div>
    <w:div w:id="914969727">
      <w:bodyDiv w:val="1"/>
      <w:marLeft w:val="0"/>
      <w:marRight w:val="0"/>
      <w:marTop w:val="0"/>
      <w:marBottom w:val="0"/>
      <w:divBdr>
        <w:top w:val="none" w:sz="0" w:space="0" w:color="auto"/>
        <w:left w:val="none" w:sz="0" w:space="0" w:color="auto"/>
        <w:bottom w:val="none" w:sz="0" w:space="0" w:color="auto"/>
        <w:right w:val="none" w:sz="0" w:space="0" w:color="auto"/>
      </w:divBdr>
      <w:divsChild>
        <w:div w:id="322971385">
          <w:marLeft w:val="0"/>
          <w:marRight w:val="0"/>
          <w:marTop w:val="0"/>
          <w:marBottom w:val="0"/>
          <w:divBdr>
            <w:top w:val="none" w:sz="0" w:space="0" w:color="auto"/>
            <w:left w:val="none" w:sz="0" w:space="0" w:color="auto"/>
            <w:bottom w:val="none" w:sz="0" w:space="0" w:color="auto"/>
            <w:right w:val="none" w:sz="0" w:space="0" w:color="auto"/>
          </w:divBdr>
          <w:divsChild>
            <w:div w:id="473135253">
              <w:marLeft w:val="0"/>
              <w:marRight w:val="0"/>
              <w:marTop w:val="0"/>
              <w:marBottom w:val="0"/>
              <w:divBdr>
                <w:top w:val="none" w:sz="0" w:space="0" w:color="auto"/>
                <w:left w:val="none" w:sz="0" w:space="0" w:color="auto"/>
                <w:bottom w:val="none" w:sz="0" w:space="0" w:color="auto"/>
                <w:right w:val="none" w:sz="0" w:space="0" w:color="auto"/>
              </w:divBdr>
              <w:divsChild>
                <w:div w:id="927084658">
                  <w:marLeft w:val="0"/>
                  <w:marRight w:val="0"/>
                  <w:marTop w:val="0"/>
                  <w:marBottom w:val="0"/>
                  <w:divBdr>
                    <w:top w:val="none" w:sz="0" w:space="0" w:color="auto"/>
                    <w:left w:val="none" w:sz="0" w:space="0" w:color="auto"/>
                    <w:bottom w:val="none" w:sz="0" w:space="0" w:color="auto"/>
                    <w:right w:val="none" w:sz="0" w:space="0" w:color="auto"/>
                  </w:divBdr>
                  <w:divsChild>
                    <w:div w:id="1049378705">
                      <w:marLeft w:val="0"/>
                      <w:marRight w:val="0"/>
                      <w:marTop w:val="0"/>
                      <w:marBottom w:val="0"/>
                      <w:divBdr>
                        <w:top w:val="none" w:sz="0" w:space="0" w:color="auto"/>
                        <w:left w:val="none" w:sz="0" w:space="0" w:color="auto"/>
                        <w:bottom w:val="none" w:sz="0" w:space="0" w:color="auto"/>
                        <w:right w:val="none" w:sz="0" w:space="0" w:color="auto"/>
                      </w:divBdr>
                      <w:divsChild>
                        <w:div w:id="267005046">
                          <w:marLeft w:val="0"/>
                          <w:marRight w:val="0"/>
                          <w:marTop w:val="0"/>
                          <w:marBottom w:val="0"/>
                          <w:divBdr>
                            <w:top w:val="none" w:sz="0" w:space="0" w:color="auto"/>
                            <w:left w:val="none" w:sz="0" w:space="0" w:color="auto"/>
                            <w:bottom w:val="none" w:sz="0" w:space="0" w:color="auto"/>
                            <w:right w:val="none" w:sz="0" w:space="0" w:color="auto"/>
                          </w:divBdr>
                          <w:divsChild>
                            <w:div w:id="1634094240">
                              <w:marLeft w:val="0"/>
                              <w:marRight w:val="0"/>
                              <w:marTop w:val="0"/>
                              <w:marBottom w:val="0"/>
                              <w:divBdr>
                                <w:top w:val="none" w:sz="0" w:space="0" w:color="auto"/>
                                <w:left w:val="none" w:sz="0" w:space="0" w:color="auto"/>
                                <w:bottom w:val="none" w:sz="0" w:space="0" w:color="auto"/>
                                <w:right w:val="none" w:sz="0" w:space="0" w:color="auto"/>
                              </w:divBdr>
                              <w:divsChild>
                                <w:div w:id="77899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642559">
      <w:bodyDiv w:val="1"/>
      <w:marLeft w:val="0"/>
      <w:marRight w:val="0"/>
      <w:marTop w:val="0"/>
      <w:marBottom w:val="0"/>
      <w:divBdr>
        <w:top w:val="none" w:sz="0" w:space="0" w:color="auto"/>
        <w:left w:val="none" w:sz="0" w:space="0" w:color="auto"/>
        <w:bottom w:val="none" w:sz="0" w:space="0" w:color="auto"/>
        <w:right w:val="none" w:sz="0" w:space="0" w:color="auto"/>
      </w:divBdr>
      <w:divsChild>
        <w:div w:id="1799029529">
          <w:marLeft w:val="0"/>
          <w:marRight w:val="0"/>
          <w:marTop w:val="0"/>
          <w:marBottom w:val="0"/>
          <w:divBdr>
            <w:top w:val="none" w:sz="0" w:space="0" w:color="auto"/>
            <w:left w:val="none" w:sz="0" w:space="0" w:color="auto"/>
            <w:bottom w:val="none" w:sz="0" w:space="0" w:color="auto"/>
            <w:right w:val="none" w:sz="0" w:space="0" w:color="auto"/>
          </w:divBdr>
          <w:divsChild>
            <w:div w:id="2106611067">
              <w:marLeft w:val="0"/>
              <w:marRight w:val="0"/>
              <w:marTop w:val="0"/>
              <w:marBottom w:val="0"/>
              <w:divBdr>
                <w:top w:val="none" w:sz="0" w:space="0" w:color="auto"/>
                <w:left w:val="none" w:sz="0" w:space="0" w:color="auto"/>
                <w:bottom w:val="none" w:sz="0" w:space="0" w:color="auto"/>
                <w:right w:val="none" w:sz="0" w:space="0" w:color="auto"/>
              </w:divBdr>
              <w:divsChild>
                <w:div w:id="1830250983">
                  <w:marLeft w:val="0"/>
                  <w:marRight w:val="0"/>
                  <w:marTop w:val="90"/>
                  <w:marBottom w:val="90"/>
                  <w:divBdr>
                    <w:top w:val="none" w:sz="0" w:space="0" w:color="auto"/>
                    <w:left w:val="none" w:sz="0" w:space="0" w:color="auto"/>
                    <w:bottom w:val="none" w:sz="0" w:space="0" w:color="auto"/>
                    <w:right w:val="none" w:sz="0" w:space="0" w:color="auto"/>
                  </w:divBdr>
                  <w:divsChild>
                    <w:div w:id="1597983098">
                      <w:marLeft w:val="0"/>
                      <w:marRight w:val="0"/>
                      <w:marTop w:val="0"/>
                      <w:marBottom w:val="225"/>
                      <w:divBdr>
                        <w:top w:val="none" w:sz="0" w:space="0" w:color="auto"/>
                        <w:left w:val="none" w:sz="0" w:space="0" w:color="auto"/>
                        <w:bottom w:val="none" w:sz="0" w:space="0" w:color="auto"/>
                        <w:right w:val="none" w:sz="0" w:space="0" w:color="auto"/>
                      </w:divBdr>
                      <w:divsChild>
                        <w:div w:id="1938177965">
                          <w:marLeft w:val="75"/>
                          <w:marRight w:val="75"/>
                          <w:marTop w:val="0"/>
                          <w:marBottom w:val="0"/>
                          <w:divBdr>
                            <w:top w:val="none" w:sz="0" w:space="0" w:color="auto"/>
                            <w:left w:val="none" w:sz="0" w:space="0" w:color="auto"/>
                            <w:bottom w:val="none" w:sz="0" w:space="0" w:color="auto"/>
                            <w:right w:val="none" w:sz="0" w:space="0" w:color="auto"/>
                          </w:divBdr>
                          <w:divsChild>
                            <w:div w:id="206667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8138307">
      <w:bodyDiv w:val="1"/>
      <w:marLeft w:val="0"/>
      <w:marRight w:val="0"/>
      <w:marTop w:val="0"/>
      <w:marBottom w:val="0"/>
      <w:divBdr>
        <w:top w:val="none" w:sz="0" w:space="0" w:color="auto"/>
        <w:left w:val="none" w:sz="0" w:space="0" w:color="auto"/>
        <w:bottom w:val="none" w:sz="0" w:space="0" w:color="auto"/>
        <w:right w:val="none" w:sz="0" w:space="0" w:color="auto"/>
      </w:divBdr>
      <w:divsChild>
        <w:div w:id="130142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44624/ab3273e757a9e718cbb3741596bc36eb8138e4f6/" TargetMode="External"/><Relationship Id="rId13" Type="http://schemas.openxmlformats.org/officeDocument/2006/relationships/hyperlink" Target="http://www.consultant.ru/document/cons_doc_LAW_144624/ab3273e757a9e718cbb3741596bc36eb8138e4f6/" TargetMode="External"/><Relationship Id="rId18" Type="http://schemas.openxmlformats.org/officeDocument/2006/relationships/hyperlink" Target="http://www.consultant.ru/document/cons_doc_LAW_144624/ab3273e757a9e718cbb3741596bc36eb8138e4f6/" TargetMode="External"/><Relationship Id="rId26" Type="http://schemas.openxmlformats.org/officeDocument/2006/relationships/hyperlink" Target="http://www.consultant.ru/document/cons_doc_LAW_144624/ab3273e757a9e718cbb3741596bc36eb8138e4f6/" TargetMode="External"/><Relationship Id="rId39" Type="http://schemas.openxmlformats.org/officeDocument/2006/relationships/footer" Target="footer3.xml"/><Relationship Id="rId51"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hyperlink" Target="http://www.consultant.ru/document/cons_doc_LAW_144624/ab3273e757a9e718cbb3741596bc36eb8138e4f6/" TargetMode="External"/><Relationship Id="rId34" Type="http://schemas.openxmlformats.org/officeDocument/2006/relationships/header" Target="header1.xml"/><Relationship Id="rId7" Type="http://schemas.openxmlformats.org/officeDocument/2006/relationships/hyperlink" Target="http://www.consultant.ru/document/cons_doc_LAW_144624/ab3273e757a9e718cbb3741596bc36eb8138e4f6/" TargetMode="External"/><Relationship Id="rId12" Type="http://schemas.openxmlformats.org/officeDocument/2006/relationships/hyperlink" Target="http://www.consultant.ru/document/cons_doc_LAW_144624/ab3273e757a9e718cbb3741596bc36eb8138e4f6/" TargetMode="External"/><Relationship Id="rId17" Type="http://schemas.openxmlformats.org/officeDocument/2006/relationships/hyperlink" Target="http://www.consultant.ru/document/cons_doc_LAW_144624/ab3273e757a9e718cbb3741596bc36eb8138e4f6/" TargetMode="External"/><Relationship Id="rId25" Type="http://schemas.openxmlformats.org/officeDocument/2006/relationships/hyperlink" Target="http://www.consultant.ru/document/cons_doc_LAW_144624/ab3273e757a9e718cbb3741596bc36eb8138e4f6/" TargetMode="External"/><Relationship Id="rId33" Type="http://schemas.openxmlformats.org/officeDocument/2006/relationships/hyperlink" Target="http://www.zakupki.gov.ru" TargetMode="External"/><Relationship Id="rId38"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www.consultant.ru/document/cons_doc_LAW_144624/ab3273e757a9e718cbb3741596bc36eb8138e4f6/" TargetMode="External"/><Relationship Id="rId20" Type="http://schemas.openxmlformats.org/officeDocument/2006/relationships/hyperlink" Target="http://www.consultant.ru/document/cons_doc_LAW_144624/ab3273e757a9e718cbb3741596bc36eb8138e4f6/" TargetMode="External"/><Relationship Id="rId29" Type="http://schemas.openxmlformats.org/officeDocument/2006/relationships/hyperlink" Target="http://www.consultant.ru/document/cons_doc_LAW_144624/ab3273e757a9e718cbb3741596bc36eb8138e4f6/"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144624/ab3273e757a9e718cbb3741596bc36eb8138e4f6/" TargetMode="External"/><Relationship Id="rId24" Type="http://schemas.openxmlformats.org/officeDocument/2006/relationships/hyperlink" Target="http://www.consultant.ru/document/cons_doc_LAW_144624/ab3273e757a9e718cbb3741596bc36eb8138e4f6/" TargetMode="External"/><Relationship Id="rId32" Type="http://schemas.openxmlformats.org/officeDocument/2006/relationships/hyperlink" Target="consultantplus://offline/ref=98B6C19C1465620BFACFF162266025D02CA9A0A493F058194BA8BB5B5FF9B69239F8BB01B43BFAB4x2g3F"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consultant.ru/document/cons_doc_LAW_144624/ab3273e757a9e718cbb3741596bc36eb8138e4f6/" TargetMode="External"/><Relationship Id="rId23" Type="http://schemas.openxmlformats.org/officeDocument/2006/relationships/hyperlink" Target="http://www.consultant.ru/document/cons_doc_LAW_144624/ab3273e757a9e718cbb3741596bc36eb8138e4f6/" TargetMode="External"/><Relationship Id="rId28" Type="http://schemas.openxmlformats.org/officeDocument/2006/relationships/hyperlink" Target="http://www.consultant.ru/document/cons_doc_LAW_144624/ab3273e757a9e718cbb3741596bc36eb8138e4f6/" TargetMode="External"/><Relationship Id="rId36" Type="http://schemas.openxmlformats.org/officeDocument/2006/relationships/footer" Target="footer1.xml"/><Relationship Id="rId10" Type="http://schemas.openxmlformats.org/officeDocument/2006/relationships/hyperlink" Target="http://www.consultant.ru/document/cons_doc_LAW_144624/ab3273e757a9e718cbb3741596bc36eb8138e4f6/" TargetMode="External"/><Relationship Id="rId19" Type="http://schemas.openxmlformats.org/officeDocument/2006/relationships/hyperlink" Target="http://www.consultant.ru/document/cons_doc_LAW_144624/ab3273e757a9e718cbb3741596bc36eb8138e4f6/" TargetMode="External"/><Relationship Id="rId31" Type="http://schemas.openxmlformats.org/officeDocument/2006/relationships/hyperlink" Target="consultantplus://offline/ref=FBA1AABC4183A133389FFE956DB5422DB1174C08471F882187888EE946CB0E7F668FF2B29072D5A8T1f5K" TargetMode="External"/><Relationship Id="rId4" Type="http://schemas.openxmlformats.org/officeDocument/2006/relationships/webSettings" Target="webSettings.xml"/><Relationship Id="rId9" Type="http://schemas.openxmlformats.org/officeDocument/2006/relationships/hyperlink" Target="http://www.consultant.ru/document/cons_doc_LAW_144624/ab3273e757a9e718cbb3741596bc36eb8138e4f6/" TargetMode="External"/><Relationship Id="rId14" Type="http://schemas.openxmlformats.org/officeDocument/2006/relationships/hyperlink" Target="http://www.consultant.ru/document/cons_doc_LAW_144624/ab3273e757a9e718cbb3741596bc36eb8138e4f6/" TargetMode="External"/><Relationship Id="rId22" Type="http://schemas.openxmlformats.org/officeDocument/2006/relationships/hyperlink" Target="http://www.consultant.ru/document/cons_doc_LAW_144624/ab3273e757a9e718cbb3741596bc36eb8138e4f6/" TargetMode="External"/><Relationship Id="rId27" Type="http://schemas.openxmlformats.org/officeDocument/2006/relationships/hyperlink" Target="http://www.consultant.ru/document/cons_doc_LAW_144624/ab3273e757a9e718cbb3741596bc36eb8138e4f6/" TargetMode="External"/><Relationship Id="rId30" Type="http://schemas.openxmlformats.org/officeDocument/2006/relationships/hyperlink" Target="consultantplus://offline/ref=FBA1AABC4183A133389FFE956DB5422DB1174C08471F882187888EE946CB0E7F668FF2B29072DFABT1f1K" TargetMode="External"/><Relationship Id="rId35"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4787</TotalTime>
  <Pages>1</Pages>
  <Words>10367</Words>
  <Characters>59098</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Советского района Ростовской области</Company>
  <LinksUpToDate>false</LinksUpToDate>
  <CharactersWithSpaces>69327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Светлана Н</cp:lastModifiedBy>
  <cp:revision>547</cp:revision>
  <cp:lastPrinted>2018-08-02T06:23:00Z</cp:lastPrinted>
  <dcterms:created xsi:type="dcterms:W3CDTF">2016-03-24T12:28:00Z</dcterms:created>
  <dcterms:modified xsi:type="dcterms:W3CDTF">2018-08-02T06:36:00Z</dcterms:modified>
</cp:coreProperties>
</file>